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BFC5C" w14:textId="77777777" w:rsidR="00CD7462" w:rsidRPr="00EF301D" w:rsidRDefault="00CD7462" w:rsidP="00EF301D">
      <w:pPr>
        <w:widowControl/>
        <w:ind w:left="5103"/>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УТВЕРЖДЕН</w:t>
      </w:r>
    </w:p>
    <w:p w14:paraId="46FBFC5D" w14:textId="77777777" w:rsidR="00CD7462" w:rsidRPr="00EF301D" w:rsidRDefault="00CD7462" w:rsidP="00EF301D">
      <w:pPr>
        <w:widowControl/>
        <w:ind w:left="5103"/>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постановлением администрации</w:t>
      </w:r>
    </w:p>
    <w:p w14:paraId="46FBFC5E" w14:textId="77777777" w:rsidR="00CD7462" w:rsidRPr="00EF301D" w:rsidRDefault="00CD7462" w:rsidP="00EF301D">
      <w:pPr>
        <w:widowControl/>
        <w:ind w:left="5103"/>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муниципального образования</w:t>
      </w:r>
    </w:p>
    <w:p w14:paraId="46FBFC5F" w14:textId="77777777" w:rsidR="00CD7462" w:rsidRPr="00EF301D" w:rsidRDefault="00CD7462" w:rsidP="00EF301D">
      <w:pPr>
        <w:widowControl/>
        <w:ind w:left="5103"/>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Ногликский муниципальный округ</w:t>
      </w:r>
    </w:p>
    <w:p w14:paraId="46FBFC60" w14:textId="77777777" w:rsidR="00CD7462" w:rsidRPr="00EF301D" w:rsidRDefault="00CD7462" w:rsidP="00EF301D">
      <w:pPr>
        <w:widowControl/>
        <w:ind w:left="5103"/>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Сахалинской области</w:t>
      </w:r>
    </w:p>
    <w:p w14:paraId="46FBFC61" w14:textId="19F3E145" w:rsidR="00CD7462" w:rsidRPr="00EF301D" w:rsidRDefault="00CD7462" w:rsidP="00EF301D">
      <w:pPr>
        <w:pStyle w:val="11"/>
        <w:spacing w:line="240" w:lineRule="auto"/>
        <w:ind w:left="4395" w:firstLine="709"/>
        <w:jc w:val="center"/>
        <w:rPr>
          <w:rStyle w:val="a3"/>
          <w:color w:val="000000"/>
          <w:sz w:val="28"/>
          <w:szCs w:val="28"/>
        </w:rPr>
      </w:pPr>
      <w:bookmarkStart w:id="0" w:name="_GoBack"/>
      <w:r w:rsidRPr="00EF301D">
        <w:rPr>
          <w:color w:val="auto"/>
          <w:sz w:val="28"/>
          <w:szCs w:val="28"/>
        </w:rPr>
        <w:t xml:space="preserve">от </w:t>
      </w:r>
      <w:r w:rsidR="008754DC">
        <w:rPr>
          <w:color w:val="auto"/>
          <w:sz w:val="28"/>
          <w:szCs w:val="28"/>
        </w:rPr>
        <w:t>17 июня 2026 года</w:t>
      </w:r>
      <w:r w:rsidRPr="00EF301D">
        <w:rPr>
          <w:color w:val="auto"/>
          <w:sz w:val="28"/>
          <w:szCs w:val="28"/>
        </w:rPr>
        <w:t xml:space="preserve"> № </w:t>
      </w:r>
      <w:r w:rsidR="008754DC">
        <w:rPr>
          <w:color w:val="auto"/>
          <w:sz w:val="28"/>
          <w:szCs w:val="28"/>
        </w:rPr>
        <w:t>366</w:t>
      </w:r>
      <w:bookmarkEnd w:id="0"/>
    </w:p>
    <w:p w14:paraId="434E5AF5" w14:textId="77777777" w:rsidR="008228C5" w:rsidRDefault="008228C5" w:rsidP="00EF301D">
      <w:pPr>
        <w:pStyle w:val="11"/>
        <w:spacing w:line="240" w:lineRule="auto"/>
        <w:ind w:firstLine="709"/>
        <w:jc w:val="center"/>
        <w:rPr>
          <w:rStyle w:val="a3"/>
          <w:color w:val="000000"/>
          <w:sz w:val="28"/>
          <w:szCs w:val="28"/>
        </w:rPr>
      </w:pPr>
    </w:p>
    <w:p w14:paraId="46FBFC62" w14:textId="056AADD7" w:rsidR="007C2075" w:rsidRDefault="00D715F1" w:rsidP="00EF301D">
      <w:pPr>
        <w:pStyle w:val="11"/>
        <w:spacing w:line="240" w:lineRule="auto"/>
        <w:ind w:firstLine="709"/>
        <w:jc w:val="center"/>
        <w:rPr>
          <w:rStyle w:val="a3"/>
          <w:color w:val="000000"/>
          <w:sz w:val="28"/>
          <w:szCs w:val="28"/>
        </w:rPr>
      </w:pPr>
      <w:r w:rsidRPr="00EF301D">
        <w:rPr>
          <w:rStyle w:val="a3"/>
          <w:color w:val="000000"/>
          <w:sz w:val="28"/>
          <w:szCs w:val="28"/>
        </w:rPr>
        <w:t xml:space="preserve">АДМИНИСТРАТИВНЫЙ РЕГЛАМЕНТ ПРЕДОСТАВЛЕНИЯ </w:t>
      </w:r>
      <w:r w:rsidR="002A14C1" w:rsidRPr="00EF301D">
        <w:rPr>
          <w:rStyle w:val="a3"/>
          <w:color w:val="000000"/>
          <w:sz w:val="28"/>
          <w:szCs w:val="28"/>
        </w:rPr>
        <w:t>МУНИЦИПАЛЬНОЙ У</w:t>
      </w:r>
      <w:r w:rsidRPr="00EF301D">
        <w:rPr>
          <w:rStyle w:val="a3"/>
          <w:color w:val="000000"/>
          <w:sz w:val="28"/>
          <w:szCs w:val="28"/>
        </w:rPr>
        <w:t xml:space="preserve">СЛУГИ «ПОДГОТОВКА И УТВЕРЖДЕНИЕ </w:t>
      </w:r>
      <w:r w:rsidR="002A14C1" w:rsidRPr="00EF301D">
        <w:rPr>
          <w:rStyle w:val="a3"/>
          <w:color w:val="000000"/>
          <w:sz w:val="28"/>
          <w:szCs w:val="28"/>
        </w:rPr>
        <w:t>ДОКУМЕНТАЦИИ ПО ПЛАНИРОВКЕ ТЕРРИТОРИИ НА ОСНОВАНИИ</w:t>
      </w:r>
      <w:r w:rsidR="002A14C1" w:rsidRPr="00EF301D">
        <w:rPr>
          <w:rStyle w:val="a3"/>
          <w:color w:val="000000"/>
          <w:sz w:val="28"/>
          <w:szCs w:val="28"/>
        </w:rPr>
        <w:br/>
        <w:t>ЗАЯВЛЕНИЙ ФИЗИЧЕСКИХ И ЮРИДИЧЕСКИХ ЛИЦ»</w:t>
      </w:r>
    </w:p>
    <w:p w14:paraId="689BBBBD" w14:textId="77777777" w:rsidR="008228C5" w:rsidRPr="00EF301D" w:rsidRDefault="008228C5" w:rsidP="00EF301D">
      <w:pPr>
        <w:pStyle w:val="11"/>
        <w:spacing w:line="240" w:lineRule="auto"/>
        <w:ind w:firstLine="709"/>
        <w:jc w:val="center"/>
        <w:rPr>
          <w:sz w:val="28"/>
          <w:szCs w:val="28"/>
        </w:rPr>
      </w:pPr>
    </w:p>
    <w:p w14:paraId="46FBFC63" w14:textId="7C8D7257" w:rsidR="007C2075" w:rsidRPr="00EF301D" w:rsidRDefault="00023421" w:rsidP="00EF301D">
      <w:pPr>
        <w:pStyle w:val="1"/>
        <w:spacing w:before="0"/>
        <w:rPr>
          <w:rStyle w:val="a3"/>
          <w:rFonts w:eastAsiaTheme="majorEastAsia"/>
          <w:color w:val="000000"/>
          <w:sz w:val="28"/>
          <w:szCs w:val="28"/>
        </w:rPr>
      </w:pPr>
      <w:r>
        <w:rPr>
          <w:rStyle w:val="a3"/>
          <w:rFonts w:eastAsiaTheme="majorEastAsia"/>
          <w:color w:val="000000"/>
          <w:sz w:val="28"/>
          <w:szCs w:val="28"/>
        </w:rPr>
        <w:t>1</w:t>
      </w:r>
      <w:r w:rsidR="00D715F1" w:rsidRPr="00EF301D">
        <w:rPr>
          <w:rStyle w:val="a3"/>
          <w:rFonts w:eastAsiaTheme="majorEastAsia"/>
          <w:color w:val="000000"/>
          <w:sz w:val="28"/>
          <w:szCs w:val="28"/>
        </w:rPr>
        <w:t xml:space="preserve">. </w:t>
      </w:r>
      <w:r w:rsidR="002A14C1" w:rsidRPr="00EF301D">
        <w:rPr>
          <w:rStyle w:val="a3"/>
          <w:rFonts w:eastAsiaTheme="majorEastAsia"/>
          <w:color w:val="000000"/>
          <w:sz w:val="28"/>
          <w:szCs w:val="28"/>
        </w:rPr>
        <w:t>ОБЩИЕ ПОЛОЖЕНИЯ</w:t>
      </w:r>
    </w:p>
    <w:p w14:paraId="46FBFC64" w14:textId="77777777" w:rsidR="00D715F1" w:rsidRPr="00EF301D" w:rsidRDefault="00D715F1" w:rsidP="00EF301D">
      <w:pPr>
        <w:rPr>
          <w:rFonts w:ascii="Times New Roman" w:hAnsi="Times New Roman" w:cs="Times New Roman"/>
          <w:sz w:val="28"/>
          <w:szCs w:val="28"/>
        </w:rPr>
      </w:pPr>
    </w:p>
    <w:p w14:paraId="46FBFC65" w14:textId="77777777" w:rsidR="007C2075" w:rsidRPr="00EF301D" w:rsidRDefault="002A14C1" w:rsidP="00EF301D">
      <w:pPr>
        <w:pStyle w:val="11"/>
        <w:numPr>
          <w:ilvl w:val="1"/>
          <w:numId w:val="1"/>
        </w:numPr>
        <w:tabs>
          <w:tab w:val="left" w:pos="514"/>
        </w:tabs>
        <w:spacing w:line="240" w:lineRule="auto"/>
        <w:jc w:val="center"/>
        <w:rPr>
          <w:sz w:val="28"/>
          <w:szCs w:val="28"/>
        </w:rPr>
      </w:pPr>
      <w:r w:rsidRPr="00EF301D">
        <w:rPr>
          <w:rStyle w:val="a3"/>
          <w:color w:val="000000"/>
          <w:sz w:val="28"/>
          <w:szCs w:val="28"/>
        </w:rPr>
        <w:t>Предмет регулирования административного регламента</w:t>
      </w:r>
    </w:p>
    <w:p w14:paraId="7A9479CC" w14:textId="77777777" w:rsidR="008228C5" w:rsidRDefault="008228C5" w:rsidP="00EF301D">
      <w:pPr>
        <w:pStyle w:val="11"/>
        <w:spacing w:line="240" w:lineRule="auto"/>
        <w:ind w:firstLine="709"/>
        <w:jc w:val="both"/>
        <w:rPr>
          <w:rStyle w:val="a3"/>
          <w:color w:val="000000"/>
          <w:sz w:val="28"/>
          <w:szCs w:val="28"/>
        </w:rPr>
      </w:pPr>
    </w:p>
    <w:p w14:paraId="46FBFC66" w14:textId="5D921F03" w:rsidR="007C2075" w:rsidRDefault="002A14C1" w:rsidP="00EF301D">
      <w:pPr>
        <w:pStyle w:val="11"/>
        <w:spacing w:line="240" w:lineRule="auto"/>
        <w:ind w:firstLine="709"/>
        <w:jc w:val="both"/>
        <w:rPr>
          <w:rStyle w:val="a3"/>
          <w:color w:val="000000"/>
          <w:sz w:val="28"/>
          <w:szCs w:val="28"/>
        </w:rPr>
      </w:pPr>
      <w:r w:rsidRPr="00EF301D">
        <w:rPr>
          <w:rStyle w:val="a3"/>
          <w:color w:val="000000"/>
          <w:sz w:val="28"/>
          <w:szCs w:val="28"/>
        </w:rPr>
        <w:t xml:space="preserve">Настоящий административный регламент устанавливает стандарт, состав, последовательность и сроки выполнения административных процедур при предоставлении в </w:t>
      </w:r>
      <w:r w:rsidR="00C10356" w:rsidRPr="00EF301D">
        <w:rPr>
          <w:color w:val="000000"/>
          <w:sz w:val="28"/>
          <w:szCs w:val="28"/>
        </w:rPr>
        <w:t>муниципальном образовании Ногликский муниципальный округ Сахалинской области</w:t>
      </w:r>
      <w:r w:rsidRPr="00EF301D">
        <w:rPr>
          <w:rStyle w:val="a3"/>
          <w:color w:val="000000"/>
          <w:sz w:val="28"/>
          <w:szCs w:val="28"/>
        </w:rPr>
        <w:t xml:space="preserve"> Услуги «Подготовка и утверждение документации по планировке территории на основании заявлений физических и юридических лиц».</w:t>
      </w:r>
    </w:p>
    <w:p w14:paraId="49BCA150" w14:textId="77777777" w:rsidR="008228C5" w:rsidRPr="00EF301D" w:rsidRDefault="008228C5" w:rsidP="00EF301D">
      <w:pPr>
        <w:pStyle w:val="11"/>
        <w:spacing w:line="240" w:lineRule="auto"/>
        <w:ind w:firstLine="709"/>
        <w:jc w:val="both"/>
        <w:rPr>
          <w:sz w:val="28"/>
          <w:szCs w:val="28"/>
        </w:rPr>
      </w:pPr>
    </w:p>
    <w:p w14:paraId="46FBFC67" w14:textId="5DA0AA4A" w:rsidR="007C2075" w:rsidRPr="008228C5" w:rsidRDefault="002A14C1" w:rsidP="00EF301D">
      <w:pPr>
        <w:pStyle w:val="11"/>
        <w:numPr>
          <w:ilvl w:val="1"/>
          <w:numId w:val="1"/>
        </w:numPr>
        <w:tabs>
          <w:tab w:val="left" w:pos="510"/>
        </w:tabs>
        <w:spacing w:line="240" w:lineRule="auto"/>
        <w:jc w:val="center"/>
        <w:rPr>
          <w:rStyle w:val="a3"/>
          <w:sz w:val="28"/>
          <w:szCs w:val="28"/>
        </w:rPr>
      </w:pPr>
      <w:r w:rsidRPr="00EF301D">
        <w:rPr>
          <w:rStyle w:val="a3"/>
          <w:color w:val="000000"/>
          <w:sz w:val="28"/>
          <w:szCs w:val="28"/>
        </w:rPr>
        <w:t>Круг заявителей</w:t>
      </w:r>
    </w:p>
    <w:p w14:paraId="77B1BF9B" w14:textId="77777777" w:rsidR="008228C5" w:rsidRPr="00EF301D" w:rsidRDefault="008228C5" w:rsidP="008228C5">
      <w:pPr>
        <w:pStyle w:val="11"/>
        <w:tabs>
          <w:tab w:val="left" w:pos="510"/>
        </w:tabs>
        <w:spacing w:line="240" w:lineRule="auto"/>
        <w:ind w:firstLine="0"/>
        <w:rPr>
          <w:sz w:val="28"/>
          <w:szCs w:val="28"/>
        </w:rPr>
      </w:pPr>
    </w:p>
    <w:p w14:paraId="46FBFC68" w14:textId="77777777" w:rsidR="007C2075" w:rsidRPr="00EF301D" w:rsidRDefault="002A14C1" w:rsidP="00EF301D">
      <w:pPr>
        <w:pStyle w:val="11"/>
        <w:numPr>
          <w:ilvl w:val="2"/>
          <w:numId w:val="1"/>
        </w:numPr>
        <w:tabs>
          <w:tab w:val="left" w:pos="1546"/>
        </w:tabs>
        <w:spacing w:line="240" w:lineRule="auto"/>
        <w:ind w:firstLine="709"/>
        <w:jc w:val="both"/>
        <w:rPr>
          <w:sz w:val="28"/>
          <w:szCs w:val="28"/>
        </w:rPr>
      </w:pPr>
      <w:r w:rsidRPr="00EF301D">
        <w:rPr>
          <w:rStyle w:val="a3"/>
          <w:color w:val="000000"/>
          <w:sz w:val="28"/>
          <w:szCs w:val="28"/>
        </w:rPr>
        <w:t>Заявителями являются:</w:t>
      </w:r>
    </w:p>
    <w:p w14:paraId="46FBFC69" w14:textId="77777777" w:rsidR="007C2075" w:rsidRPr="00EF301D" w:rsidRDefault="002A14C1" w:rsidP="00EF301D">
      <w:pPr>
        <w:pStyle w:val="11"/>
        <w:numPr>
          <w:ilvl w:val="3"/>
          <w:numId w:val="1"/>
        </w:numPr>
        <w:tabs>
          <w:tab w:val="left" w:pos="1728"/>
        </w:tabs>
        <w:spacing w:line="240" w:lineRule="auto"/>
        <w:ind w:firstLine="709"/>
        <w:jc w:val="both"/>
        <w:rPr>
          <w:sz w:val="28"/>
          <w:szCs w:val="28"/>
        </w:rPr>
      </w:pPr>
      <w:r w:rsidRPr="00EF301D">
        <w:rPr>
          <w:rStyle w:val="a3"/>
          <w:color w:val="000000"/>
          <w:sz w:val="28"/>
          <w:szCs w:val="28"/>
        </w:rPr>
        <w:t>В случае подачи заявления о принятии решения о подготовке докумен</w:t>
      </w:r>
      <w:r w:rsidR="00C10356" w:rsidRPr="00EF301D">
        <w:rPr>
          <w:rStyle w:val="a3"/>
          <w:color w:val="000000"/>
          <w:sz w:val="28"/>
          <w:szCs w:val="28"/>
        </w:rPr>
        <w:t>тации по планировке территории -</w:t>
      </w:r>
      <w:r w:rsidRPr="00EF301D">
        <w:rPr>
          <w:rStyle w:val="a3"/>
          <w:color w:val="000000"/>
          <w:sz w:val="28"/>
          <w:szCs w:val="28"/>
        </w:rPr>
        <w:t xml:space="preserve"> физические и юридические лица, заинтересованные в строительстве или реконструкции объекта капитального строительства,</w:t>
      </w:r>
      <w:r w:rsidR="00C10356" w:rsidRPr="00EF301D">
        <w:rPr>
          <w:rStyle w:val="a3"/>
          <w:color w:val="000000"/>
          <w:sz w:val="28"/>
          <w:szCs w:val="28"/>
        </w:rPr>
        <w:t xml:space="preserve"> за исключением лиц, указанных </w:t>
      </w:r>
      <w:r w:rsidRPr="00EF301D">
        <w:rPr>
          <w:rStyle w:val="a3"/>
          <w:color w:val="000000"/>
          <w:sz w:val="28"/>
          <w:szCs w:val="28"/>
        </w:rPr>
        <w:t>в части 1.1 статьи 45 Градостроительного кодекса РФ.</w:t>
      </w:r>
    </w:p>
    <w:p w14:paraId="46FBFC6A" w14:textId="77777777" w:rsidR="007C2075" w:rsidRPr="00EF301D" w:rsidRDefault="002A14C1" w:rsidP="00EF301D">
      <w:pPr>
        <w:pStyle w:val="11"/>
        <w:numPr>
          <w:ilvl w:val="3"/>
          <w:numId w:val="1"/>
        </w:numPr>
        <w:tabs>
          <w:tab w:val="left" w:pos="1728"/>
        </w:tabs>
        <w:spacing w:line="240" w:lineRule="auto"/>
        <w:ind w:firstLine="709"/>
        <w:jc w:val="both"/>
        <w:rPr>
          <w:sz w:val="28"/>
          <w:szCs w:val="28"/>
        </w:rPr>
      </w:pPr>
      <w:r w:rsidRPr="00EF301D">
        <w:rPr>
          <w:rStyle w:val="a3"/>
          <w:color w:val="000000"/>
          <w:sz w:val="28"/>
          <w:szCs w:val="28"/>
        </w:rPr>
        <w:t>В случае подачи заявления об утверждении докумен</w:t>
      </w:r>
      <w:r w:rsidR="00C10356" w:rsidRPr="00EF301D">
        <w:rPr>
          <w:rStyle w:val="a3"/>
          <w:color w:val="000000"/>
          <w:sz w:val="28"/>
          <w:szCs w:val="28"/>
        </w:rPr>
        <w:t>тации по планировке территории -</w:t>
      </w:r>
      <w:r w:rsidRPr="00EF301D">
        <w:rPr>
          <w:rStyle w:val="a3"/>
          <w:color w:val="000000"/>
          <w:sz w:val="28"/>
          <w:szCs w:val="28"/>
        </w:rPr>
        <w:t xml:space="preserve"> физические и юридические лица, заинтересованные в строительстве или реконструкции объекта капитального строительства, а также лица, указанные в части 1.1 статьи 45 Градостроительного кодекса РФ.</w:t>
      </w:r>
    </w:p>
    <w:p w14:paraId="46FBFC6B" w14:textId="77777777" w:rsidR="007C2075" w:rsidRPr="00EF301D" w:rsidRDefault="002A14C1" w:rsidP="00EF301D">
      <w:pPr>
        <w:pStyle w:val="11"/>
        <w:numPr>
          <w:ilvl w:val="3"/>
          <w:numId w:val="1"/>
        </w:numPr>
        <w:tabs>
          <w:tab w:val="left" w:pos="1728"/>
        </w:tabs>
        <w:spacing w:line="240" w:lineRule="auto"/>
        <w:ind w:firstLine="709"/>
        <w:jc w:val="both"/>
        <w:rPr>
          <w:sz w:val="28"/>
          <w:szCs w:val="28"/>
        </w:rPr>
      </w:pPr>
      <w:r w:rsidRPr="00EF301D">
        <w:rPr>
          <w:rStyle w:val="a3"/>
          <w:color w:val="000000"/>
          <w:sz w:val="28"/>
          <w:szCs w:val="28"/>
        </w:rPr>
        <w:t>В случае подачи заявления о внесении изменений в документацию по планировке территории физические и юридические лица, заинтересованные в строительстве или реконструкции объекта капитального строительства, а также лица, указанные в части 1.1 статьи 45 Градостроительного кодекса РФ.</w:t>
      </w:r>
    </w:p>
    <w:p w14:paraId="46FBFC6C" w14:textId="77777777" w:rsidR="007C2075" w:rsidRPr="00EF301D" w:rsidRDefault="002A14C1" w:rsidP="00EF301D">
      <w:pPr>
        <w:pStyle w:val="11"/>
        <w:numPr>
          <w:ilvl w:val="3"/>
          <w:numId w:val="1"/>
        </w:numPr>
        <w:tabs>
          <w:tab w:val="left" w:pos="1728"/>
        </w:tabs>
        <w:spacing w:line="240" w:lineRule="auto"/>
        <w:ind w:firstLine="709"/>
        <w:jc w:val="both"/>
        <w:rPr>
          <w:sz w:val="28"/>
          <w:szCs w:val="28"/>
        </w:rPr>
      </w:pPr>
      <w:r w:rsidRPr="00EF301D">
        <w:rPr>
          <w:rStyle w:val="a3"/>
          <w:color w:val="000000"/>
          <w:sz w:val="28"/>
          <w:szCs w:val="28"/>
        </w:rPr>
        <w:t>В случае рассмотрения обращения о признании отдельных частей документации по планировке территории не подлежащими применению по основанию, предусмотренному подпунк</w:t>
      </w:r>
      <w:r w:rsidR="00C10356" w:rsidRPr="00EF301D">
        <w:rPr>
          <w:rStyle w:val="a3"/>
          <w:color w:val="000000"/>
          <w:sz w:val="28"/>
          <w:szCs w:val="28"/>
        </w:rPr>
        <w:t xml:space="preserve">том «а» пункта 52 </w:t>
      </w:r>
      <w:r w:rsidR="004B6FCA" w:rsidRPr="00EF301D">
        <w:rPr>
          <w:rStyle w:val="a3"/>
          <w:color w:val="000000"/>
          <w:sz w:val="28"/>
          <w:szCs w:val="28"/>
        </w:rPr>
        <w:t>Правил</w:t>
      </w:r>
      <w:r w:rsidR="00953E6F" w:rsidRPr="00EF301D">
        <w:rPr>
          <w:rStyle w:val="a3"/>
          <w:color w:val="000000"/>
          <w:sz w:val="28"/>
          <w:szCs w:val="28"/>
        </w:rPr>
        <w:t xml:space="preserve"> </w:t>
      </w:r>
      <w:r w:rsidR="004B6FCA" w:rsidRPr="00EF301D">
        <w:rPr>
          <w:rStyle w:val="a3"/>
          <w:color w:val="000000"/>
          <w:sz w:val="28"/>
          <w:szCs w:val="28"/>
        </w:rPr>
        <w:t>№ 112</w:t>
      </w:r>
      <w:r w:rsidR="00953E6F" w:rsidRPr="00EF301D">
        <w:rPr>
          <w:rStyle w:val="a3"/>
          <w:color w:val="000000"/>
          <w:sz w:val="28"/>
          <w:szCs w:val="28"/>
        </w:rPr>
        <w:t xml:space="preserve"> </w:t>
      </w:r>
      <w:r w:rsidR="00C10356" w:rsidRPr="00EF301D">
        <w:rPr>
          <w:rStyle w:val="a3"/>
          <w:color w:val="000000"/>
          <w:sz w:val="28"/>
          <w:szCs w:val="28"/>
        </w:rPr>
        <w:t>-</w:t>
      </w:r>
      <w:r w:rsidRPr="00EF301D">
        <w:rPr>
          <w:rStyle w:val="a3"/>
          <w:color w:val="000000"/>
          <w:sz w:val="28"/>
          <w:szCs w:val="28"/>
        </w:rPr>
        <w:t xml:space="preserve"> </w:t>
      </w:r>
      <w:r w:rsidR="00953E6F" w:rsidRPr="00EF301D">
        <w:rPr>
          <w:color w:val="000000"/>
          <w:sz w:val="28"/>
          <w:szCs w:val="28"/>
        </w:rPr>
        <w:t xml:space="preserve">физические или юридические лица, заинтересованные в принятии решения о признании отдельных частей проекта планировки </w:t>
      </w:r>
      <w:r w:rsidR="00953E6F" w:rsidRPr="00EF301D">
        <w:rPr>
          <w:color w:val="000000"/>
          <w:sz w:val="28"/>
          <w:szCs w:val="28"/>
        </w:rPr>
        <w:lastRenderedPageBreak/>
        <w:t>территории не подлежащими применению.</w:t>
      </w:r>
    </w:p>
    <w:p w14:paraId="46FBFC6D" w14:textId="77777777" w:rsidR="007C2075" w:rsidRPr="00EF301D" w:rsidRDefault="002A14C1" w:rsidP="00EF301D">
      <w:pPr>
        <w:pStyle w:val="11"/>
        <w:numPr>
          <w:ilvl w:val="3"/>
          <w:numId w:val="1"/>
        </w:numPr>
        <w:tabs>
          <w:tab w:val="left" w:pos="1769"/>
        </w:tabs>
        <w:spacing w:line="240" w:lineRule="auto"/>
        <w:ind w:firstLine="709"/>
        <w:jc w:val="both"/>
        <w:rPr>
          <w:sz w:val="28"/>
          <w:szCs w:val="28"/>
        </w:rPr>
      </w:pPr>
      <w:r w:rsidRPr="00EF301D">
        <w:rPr>
          <w:rStyle w:val="a3"/>
          <w:color w:val="000000"/>
          <w:sz w:val="28"/>
          <w:szCs w:val="28"/>
        </w:rPr>
        <w:t>В случае рассмотрения обращения о признании отдельных частей документации по планировке территории не подлежащими применению по основанию, предусмотренному подпунктом «б» пункта 52 Правил № 11</w:t>
      </w:r>
      <w:r w:rsidR="00C10356" w:rsidRPr="00EF301D">
        <w:rPr>
          <w:rStyle w:val="a3"/>
          <w:color w:val="000000"/>
          <w:sz w:val="28"/>
          <w:szCs w:val="28"/>
        </w:rPr>
        <w:t>2 -</w:t>
      </w:r>
      <w:r w:rsidRPr="00EF301D">
        <w:rPr>
          <w:rStyle w:val="a3"/>
          <w:color w:val="000000"/>
          <w:sz w:val="28"/>
          <w:szCs w:val="28"/>
        </w:rPr>
        <w:t xml:space="preserve"> физические или юридические лица, заинтересованные в принятии решения о признании отдельных частей проекта планировки территории не подлежащими применению, которым принадлежит либо которым предоставлен земельный участок, на котором проектом планировки территории предусмотрено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w:t>
      </w:r>
      <w:r w:rsidR="00953E6F" w:rsidRPr="00EF301D">
        <w:rPr>
          <w:rStyle w:val="a3"/>
          <w:color w:val="000000"/>
          <w:sz w:val="28"/>
          <w:szCs w:val="28"/>
        </w:rPr>
        <w:t>ниципальных нужд.</w:t>
      </w:r>
    </w:p>
    <w:p w14:paraId="46FBFC6E" w14:textId="1D67399C" w:rsidR="007C2075" w:rsidRPr="008228C5" w:rsidRDefault="002A14C1" w:rsidP="00EF301D">
      <w:pPr>
        <w:pStyle w:val="11"/>
        <w:numPr>
          <w:ilvl w:val="2"/>
          <w:numId w:val="1"/>
        </w:numPr>
        <w:tabs>
          <w:tab w:val="left" w:pos="1424"/>
        </w:tabs>
        <w:spacing w:line="240" w:lineRule="auto"/>
        <w:ind w:firstLine="709"/>
        <w:jc w:val="both"/>
        <w:rPr>
          <w:rStyle w:val="a3"/>
          <w:sz w:val="28"/>
          <w:szCs w:val="28"/>
        </w:rPr>
      </w:pPr>
      <w:r w:rsidRPr="00EF301D">
        <w:rPr>
          <w:rStyle w:val="a3"/>
          <w:color w:val="000000"/>
          <w:sz w:val="28"/>
          <w:szCs w:val="28"/>
        </w:rPr>
        <w:t>Полномочиями выступать от имени заявителей при предоставлении Услуги обладают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
    <w:p w14:paraId="1C19EA91" w14:textId="77777777" w:rsidR="008228C5" w:rsidRPr="00EF301D" w:rsidRDefault="008228C5" w:rsidP="008228C5">
      <w:pPr>
        <w:pStyle w:val="11"/>
        <w:tabs>
          <w:tab w:val="left" w:pos="1424"/>
        </w:tabs>
        <w:spacing w:line="240" w:lineRule="auto"/>
        <w:ind w:left="709" w:firstLine="0"/>
        <w:jc w:val="both"/>
        <w:rPr>
          <w:sz w:val="28"/>
          <w:szCs w:val="28"/>
        </w:rPr>
      </w:pPr>
    </w:p>
    <w:p w14:paraId="46FBFC6F" w14:textId="60860A44" w:rsidR="007C2075" w:rsidRPr="008228C5" w:rsidRDefault="002A14C1" w:rsidP="00EF301D">
      <w:pPr>
        <w:pStyle w:val="11"/>
        <w:numPr>
          <w:ilvl w:val="1"/>
          <w:numId w:val="1"/>
        </w:numPr>
        <w:tabs>
          <w:tab w:val="left" w:pos="507"/>
        </w:tabs>
        <w:spacing w:line="240" w:lineRule="auto"/>
        <w:jc w:val="center"/>
        <w:rPr>
          <w:rStyle w:val="a3"/>
          <w:sz w:val="28"/>
          <w:szCs w:val="28"/>
        </w:rPr>
      </w:pPr>
      <w:r w:rsidRPr="00EF301D">
        <w:rPr>
          <w:rStyle w:val="a3"/>
          <w:color w:val="000000"/>
          <w:sz w:val="28"/>
          <w:szCs w:val="28"/>
        </w:rPr>
        <w:t>Предоставление заявителю муниципальной услуги в соответствии с</w:t>
      </w:r>
      <w:r w:rsidRPr="00EF301D">
        <w:rPr>
          <w:rStyle w:val="a3"/>
          <w:color w:val="000000"/>
          <w:sz w:val="28"/>
          <w:szCs w:val="28"/>
        </w:rPr>
        <w:br/>
        <w:t>категориями (признаками) заявителей</w:t>
      </w:r>
    </w:p>
    <w:p w14:paraId="1144CD84" w14:textId="77777777" w:rsidR="008228C5" w:rsidRPr="00EF301D" w:rsidRDefault="008228C5" w:rsidP="008228C5">
      <w:pPr>
        <w:pStyle w:val="11"/>
        <w:tabs>
          <w:tab w:val="left" w:pos="507"/>
        </w:tabs>
        <w:spacing w:line="240" w:lineRule="auto"/>
        <w:ind w:firstLine="0"/>
        <w:rPr>
          <w:sz w:val="28"/>
          <w:szCs w:val="28"/>
        </w:rPr>
      </w:pPr>
    </w:p>
    <w:p w14:paraId="46FBFC70" w14:textId="6C0BE1D5" w:rsidR="007C2075" w:rsidRDefault="002A14C1" w:rsidP="00EF301D">
      <w:pPr>
        <w:pStyle w:val="11"/>
        <w:spacing w:line="240" w:lineRule="auto"/>
        <w:ind w:firstLine="709"/>
        <w:jc w:val="both"/>
        <w:rPr>
          <w:rStyle w:val="a3"/>
          <w:color w:val="000000"/>
          <w:sz w:val="28"/>
          <w:szCs w:val="28"/>
        </w:rPr>
      </w:pPr>
      <w:r w:rsidRPr="00EF301D">
        <w:rPr>
          <w:rStyle w:val="a3"/>
          <w:color w:val="000000"/>
          <w:sz w:val="28"/>
          <w:szCs w:val="28"/>
        </w:rPr>
        <w:t>Предоставление заявителю Услуги осуществляется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Едином портале.</w:t>
      </w:r>
    </w:p>
    <w:p w14:paraId="1EE3903B" w14:textId="77777777" w:rsidR="008228C5" w:rsidRPr="00EF301D" w:rsidRDefault="008228C5" w:rsidP="00EF301D">
      <w:pPr>
        <w:pStyle w:val="11"/>
        <w:spacing w:line="240" w:lineRule="auto"/>
        <w:ind w:firstLine="709"/>
        <w:jc w:val="both"/>
        <w:rPr>
          <w:sz w:val="28"/>
          <w:szCs w:val="28"/>
        </w:rPr>
      </w:pPr>
    </w:p>
    <w:p w14:paraId="46FBFC71" w14:textId="66E6C72B" w:rsidR="007C2075" w:rsidRPr="008228C5" w:rsidRDefault="002A14C1" w:rsidP="00EF301D">
      <w:pPr>
        <w:pStyle w:val="11"/>
        <w:numPr>
          <w:ilvl w:val="0"/>
          <w:numId w:val="1"/>
        </w:numPr>
        <w:tabs>
          <w:tab w:val="left" w:pos="1105"/>
        </w:tabs>
        <w:spacing w:line="240" w:lineRule="auto"/>
        <w:ind w:firstLine="709"/>
        <w:jc w:val="both"/>
        <w:rPr>
          <w:rStyle w:val="a3"/>
          <w:sz w:val="28"/>
          <w:szCs w:val="28"/>
        </w:rPr>
      </w:pPr>
      <w:r w:rsidRPr="00EF301D">
        <w:rPr>
          <w:rStyle w:val="a3"/>
          <w:color w:val="000000"/>
          <w:sz w:val="28"/>
          <w:szCs w:val="28"/>
        </w:rPr>
        <w:t>СТАНДАРТ ПРЕДОСТАВЛЕНИЯ МУНИЦИПАЛЬНОЙ УСЛУГИ</w:t>
      </w:r>
    </w:p>
    <w:p w14:paraId="3E73B33C" w14:textId="77777777" w:rsidR="008228C5" w:rsidRPr="00EF301D" w:rsidRDefault="008228C5" w:rsidP="008228C5">
      <w:pPr>
        <w:pStyle w:val="11"/>
        <w:tabs>
          <w:tab w:val="left" w:pos="1105"/>
        </w:tabs>
        <w:spacing w:line="240" w:lineRule="auto"/>
        <w:ind w:left="709" w:firstLine="0"/>
        <w:jc w:val="both"/>
        <w:rPr>
          <w:sz w:val="28"/>
          <w:szCs w:val="28"/>
        </w:rPr>
      </w:pPr>
    </w:p>
    <w:p w14:paraId="46FBFC72" w14:textId="7E462432" w:rsidR="007C2075" w:rsidRPr="008228C5" w:rsidRDefault="002A14C1" w:rsidP="00EF301D">
      <w:pPr>
        <w:pStyle w:val="11"/>
        <w:numPr>
          <w:ilvl w:val="1"/>
          <w:numId w:val="1"/>
        </w:numPr>
        <w:tabs>
          <w:tab w:val="left" w:pos="536"/>
        </w:tabs>
        <w:spacing w:line="240" w:lineRule="auto"/>
        <w:jc w:val="center"/>
        <w:rPr>
          <w:rStyle w:val="a3"/>
          <w:sz w:val="28"/>
          <w:szCs w:val="28"/>
        </w:rPr>
      </w:pPr>
      <w:r w:rsidRPr="00EF301D">
        <w:rPr>
          <w:rStyle w:val="a3"/>
          <w:color w:val="000000"/>
          <w:sz w:val="28"/>
          <w:szCs w:val="28"/>
        </w:rPr>
        <w:t>Наименование муниципальной услуги</w:t>
      </w:r>
    </w:p>
    <w:p w14:paraId="63E77E82" w14:textId="77777777" w:rsidR="008228C5" w:rsidRPr="00EF301D" w:rsidRDefault="008228C5" w:rsidP="008228C5">
      <w:pPr>
        <w:pStyle w:val="11"/>
        <w:tabs>
          <w:tab w:val="left" w:pos="536"/>
        </w:tabs>
        <w:spacing w:line="240" w:lineRule="auto"/>
        <w:ind w:firstLine="0"/>
        <w:rPr>
          <w:sz w:val="28"/>
          <w:szCs w:val="28"/>
        </w:rPr>
      </w:pPr>
    </w:p>
    <w:p w14:paraId="46FBFC73" w14:textId="5936E66B" w:rsidR="007C2075" w:rsidRDefault="002A14C1" w:rsidP="00EF301D">
      <w:pPr>
        <w:pStyle w:val="11"/>
        <w:spacing w:line="240" w:lineRule="auto"/>
        <w:ind w:firstLine="709"/>
        <w:jc w:val="both"/>
        <w:rPr>
          <w:rStyle w:val="a3"/>
          <w:color w:val="000000"/>
          <w:sz w:val="28"/>
          <w:szCs w:val="28"/>
        </w:rPr>
      </w:pPr>
      <w:r w:rsidRPr="00EF301D">
        <w:rPr>
          <w:rStyle w:val="a3"/>
          <w:color w:val="000000"/>
          <w:sz w:val="28"/>
          <w:szCs w:val="28"/>
        </w:rPr>
        <w:t>«Подготовка и утверждение документации по планировке территории на основании заявлений физических и юридических лиц».</w:t>
      </w:r>
    </w:p>
    <w:p w14:paraId="2A327A74" w14:textId="77777777" w:rsidR="008228C5" w:rsidRPr="00EF301D" w:rsidRDefault="008228C5" w:rsidP="00EF301D">
      <w:pPr>
        <w:pStyle w:val="11"/>
        <w:spacing w:line="240" w:lineRule="auto"/>
        <w:ind w:firstLine="709"/>
        <w:jc w:val="both"/>
        <w:rPr>
          <w:sz w:val="28"/>
          <w:szCs w:val="28"/>
        </w:rPr>
      </w:pPr>
    </w:p>
    <w:p w14:paraId="46FBFC74" w14:textId="08326CF2" w:rsidR="007C2075" w:rsidRPr="008228C5" w:rsidRDefault="002A14C1" w:rsidP="00EF301D">
      <w:pPr>
        <w:pStyle w:val="11"/>
        <w:numPr>
          <w:ilvl w:val="1"/>
          <w:numId w:val="1"/>
        </w:numPr>
        <w:tabs>
          <w:tab w:val="left" w:pos="1515"/>
        </w:tabs>
        <w:spacing w:line="240" w:lineRule="auto"/>
        <w:ind w:firstLine="709"/>
        <w:jc w:val="both"/>
        <w:rPr>
          <w:rStyle w:val="a3"/>
          <w:sz w:val="28"/>
          <w:szCs w:val="28"/>
        </w:rPr>
      </w:pPr>
      <w:r w:rsidRPr="00EF301D">
        <w:rPr>
          <w:rStyle w:val="a3"/>
          <w:color w:val="000000"/>
          <w:sz w:val="28"/>
          <w:szCs w:val="28"/>
        </w:rPr>
        <w:t>Наименование органа, предоставляющего муниципальную услугу</w:t>
      </w:r>
    </w:p>
    <w:p w14:paraId="118A45AD" w14:textId="77777777" w:rsidR="008228C5" w:rsidRPr="00EF301D" w:rsidRDefault="008228C5" w:rsidP="008228C5">
      <w:pPr>
        <w:pStyle w:val="11"/>
        <w:tabs>
          <w:tab w:val="left" w:pos="1515"/>
        </w:tabs>
        <w:spacing w:line="240" w:lineRule="auto"/>
        <w:ind w:firstLine="0"/>
        <w:jc w:val="both"/>
        <w:rPr>
          <w:sz w:val="28"/>
          <w:szCs w:val="28"/>
        </w:rPr>
      </w:pPr>
    </w:p>
    <w:p w14:paraId="46FBFC75" w14:textId="543E083E" w:rsidR="007C2075" w:rsidRDefault="002A14C1" w:rsidP="00EF301D">
      <w:pPr>
        <w:pStyle w:val="11"/>
        <w:spacing w:line="240" w:lineRule="auto"/>
        <w:ind w:firstLine="709"/>
        <w:jc w:val="both"/>
        <w:rPr>
          <w:color w:val="000000"/>
          <w:sz w:val="28"/>
          <w:szCs w:val="28"/>
        </w:rPr>
      </w:pPr>
      <w:r w:rsidRPr="00EF301D">
        <w:rPr>
          <w:rStyle w:val="a3"/>
          <w:color w:val="000000"/>
          <w:sz w:val="28"/>
          <w:szCs w:val="28"/>
        </w:rPr>
        <w:t xml:space="preserve">Услуга предоставляется администрацией </w:t>
      </w:r>
      <w:r w:rsidR="00953E6F" w:rsidRPr="00EF301D">
        <w:rPr>
          <w:color w:val="000000"/>
          <w:sz w:val="28"/>
          <w:szCs w:val="28"/>
        </w:rPr>
        <w:t>муниципального образования Ногликский муниципальный округ Сахалинской области</w:t>
      </w:r>
      <w:r w:rsidRPr="00EF301D">
        <w:rPr>
          <w:rStyle w:val="a3"/>
          <w:color w:val="000000"/>
          <w:sz w:val="28"/>
          <w:szCs w:val="28"/>
        </w:rPr>
        <w:t xml:space="preserve"> в лице </w:t>
      </w:r>
      <w:r w:rsidR="00953E6F" w:rsidRPr="00EF301D">
        <w:rPr>
          <w:rStyle w:val="a3"/>
          <w:color w:val="000000"/>
          <w:sz w:val="28"/>
          <w:szCs w:val="28"/>
        </w:rPr>
        <w:t xml:space="preserve">отдела строительства и архитектуры </w:t>
      </w:r>
      <w:r w:rsidR="00953E6F" w:rsidRPr="00EF301D">
        <w:rPr>
          <w:color w:val="000000"/>
          <w:sz w:val="28"/>
          <w:szCs w:val="28"/>
        </w:rPr>
        <w:t>муниципального образования Ногликский муниципальный округ Сахалинской области.</w:t>
      </w:r>
    </w:p>
    <w:p w14:paraId="6ACF107B" w14:textId="77777777" w:rsidR="008228C5" w:rsidRPr="00EF301D" w:rsidRDefault="008228C5" w:rsidP="00EF301D">
      <w:pPr>
        <w:pStyle w:val="11"/>
        <w:spacing w:line="240" w:lineRule="auto"/>
        <w:ind w:firstLine="709"/>
        <w:jc w:val="both"/>
        <w:rPr>
          <w:sz w:val="28"/>
          <w:szCs w:val="28"/>
        </w:rPr>
      </w:pPr>
    </w:p>
    <w:p w14:paraId="46FBFC76" w14:textId="42D00A5B" w:rsidR="007C2075" w:rsidRPr="008228C5" w:rsidRDefault="002A14C1" w:rsidP="00EF301D">
      <w:pPr>
        <w:pStyle w:val="11"/>
        <w:numPr>
          <w:ilvl w:val="1"/>
          <w:numId w:val="1"/>
        </w:numPr>
        <w:tabs>
          <w:tab w:val="left" w:pos="541"/>
        </w:tabs>
        <w:spacing w:line="240" w:lineRule="auto"/>
        <w:jc w:val="center"/>
        <w:rPr>
          <w:rStyle w:val="a3"/>
          <w:sz w:val="28"/>
          <w:szCs w:val="28"/>
        </w:rPr>
      </w:pPr>
      <w:r w:rsidRPr="00EF301D">
        <w:rPr>
          <w:rStyle w:val="a3"/>
          <w:color w:val="000000"/>
          <w:sz w:val="28"/>
          <w:szCs w:val="28"/>
        </w:rPr>
        <w:t>Результат предоставления муниципальной услуги</w:t>
      </w:r>
    </w:p>
    <w:p w14:paraId="422A26FD" w14:textId="77777777" w:rsidR="008228C5" w:rsidRPr="00EF301D" w:rsidRDefault="008228C5" w:rsidP="008228C5">
      <w:pPr>
        <w:pStyle w:val="11"/>
        <w:tabs>
          <w:tab w:val="left" w:pos="541"/>
        </w:tabs>
        <w:spacing w:line="240" w:lineRule="auto"/>
        <w:ind w:firstLine="0"/>
        <w:rPr>
          <w:sz w:val="28"/>
          <w:szCs w:val="28"/>
        </w:rPr>
      </w:pPr>
    </w:p>
    <w:p w14:paraId="46FBFC77" w14:textId="77777777" w:rsidR="007C2075" w:rsidRPr="00EF301D" w:rsidRDefault="002A14C1" w:rsidP="00EF301D">
      <w:pPr>
        <w:pStyle w:val="11"/>
        <w:numPr>
          <w:ilvl w:val="2"/>
          <w:numId w:val="1"/>
        </w:numPr>
        <w:tabs>
          <w:tab w:val="left" w:pos="1478"/>
        </w:tabs>
        <w:spacing w:line="240" w:lineRule="auto"/>
        <w:ind w:firstLine="709"/>
        <w:jc w:val="both"/>
        <w:rPr>
          <w:sz w:val="28"/>
          <w:szCs w:val="28"/>
        </w:rPr>
      </w:pPr>
      <w:r w:rsidRPr="00EF301D">
        <w:rPr>
          <w:rStyle w:val="a3"/>
          <w:color w:val="000000"/>
          <w:sz w:val="28"/>
          <w:szCs w:val="28"/>
        </w:rPr>
        <w:t>Наименование результатов предоставления Услуги:</w:t>
      </w:r>
    </w:p>
    <w:p w14:paraId="46FBFC78" w14:textId="77777777" w:rsidR="007C2075" w:rsidRPr="00EF301D" w:rsidRDefault="002A14C1" w:rsidP="00EF301D">
      <w:pPr>
        <w:pStyle w:val="11"/>
        <w:numPr>
          <w:ilvl w:val="3"/>
          <w:numId w:val="1"/>
        </w:numPr>
        <w:tabs>
          <w:tab w:val="left" w:pos="1755"/>
        </w:tabs>
        <w:spacing w:line="240" w:lineRule="auto"/>
        <w:ind w:firstLine="709"/>
        <w:jc w:val="both"/>
        <w:rPr>
          <w:sz w:val="28"/>
          <w:szCs w:val="28"/>
        </w:rPr>
      </w:pPr>
      <w:r w:rsidRPr="00EF301D">
        <w:rPr>
          <w:rStyle w:val="a3"/>
          <w:color w:val="000000"/>
          <w:sz w:val="28"/>
          <w:szCs w:val="28"/>
        </w:rPr>
        <w:t>В случае рассмотрения заявления о принятии решения о</w:t>
      </w:r>
      <w:r w:rsidRPr="00EF301D">
        <w:rPr>
          <w:sz w:val="28"/>
          <w:szCs w:val="28"/>
        </w:rPr>
        <w:t xml:space="preserve"> </w:t>
      </w:r>
      <w:r w:rsidRPr="00EF301D">
        <w:rPr>
          <w:rStyle w:val="a3"/>
          <w:sz w:val="28"/>
          <w:szCs w:val="28"/>
        </w:rPr>
        <w:lastRenderedPageBreak/>
        <w:t>подготовке документации по планировке территории:</w:t>
      </w:r>
    </w:p>
    <w:p w14:paraId="46FBFC79" w14:textId="77777777" w:rsidR="007C2075" w:rsidRPr="00EF301D" w:rsidRDefault="002A14C1" w:rsidP="00EF301D">
      <w:pPr>
        <w:pStyle w:val="11"/>
        <w:numPr>
          <w:ilvl w:val="0"/>
          <w:numId w:val="2"/>
        </w:numPr>
        <w:tabs>
          <w:tab w:val="left" w:pos="977"/>
        </w:tabs>
        <w:spacing w:line="240" w:lineRule="auto"/>
        <w:ind w:firstLine="709"/>
        <w:jc w:val="both"/>
        <w:rPr>
          <w:sz w:val="28"/>
          <w:szCs w:val="28"/>
        </w:rPr>
      </w:pPr>
      <w:r w:rsidRPr="00EF301D">
        <w:rPr>
          <w:rStyle w:val="a3"/>
          <w:sz w:val="28"/>
          <w:szCs w:val="28"/>
        </w:rPr>
        <w:t xml:space="preserve">постановление администрации </w:t>
      </w:r>
      <w:r w:rsidR="00953E6F" w:rsidRPr="00EF301D">
        <w:rPr>
          <w:sz w:val="28"/>
          <w:szCs w:val="28"/>
        </w:rPr>
        <w:t>муниципального образования Ногликский муниципальный округ Сахалинской области</w:t>
      </w:r>
      <w:r w:rsidRPr="00EF301D">
        <w:rPr>
          <w:rStyle w:val="a3"/>
          <w:sz w:val="28"/>
          <w:szCs w:val="28"/>
        </w:rPr>
        <w:t xml:space="preserve"> о подготовке документации по планировке территории;</w:t>
      </w:r>
    </w:p>
    <w:p w14:paraId="46FBFC7A" w14:textId="77777777" w:rsidR="007C2075" w:rsidRPr="00EF301D" w:rsidRDefault="002A14C1" w:rsidP="00EF301D">
      <w:pPr>
        <w:pStyle w:val="11"/>
        <w:numPr>
          <w:ilvl w:val="0"/>
          <w:numId w:val="2"/>
        </w:numPr>
        <w:tabs>
          <w:tab w:val="left" w:pos="967"/>
        </w:tabs>
        <w:spacing w:line="240" w:lineRule="auto"/>
        <w:ind w:firstLine="709"/>
        <w:jc w:val="both"/>
        <w:rPr>
          <w:sz w:val="28"/>
          <w:szCs w:val="28"/>
        </w:rPr>
      </w:pPr>
      <w:r w:rsidRPr="00EF301D">
        <w:rPr>
          <w:rStyle w:val="a3"/>
          <w:sz w:val="28"/>
          <w:szCs w:val="28"/>
        </w:rPr>
        <w:t>уведомление об отказе в принятии решения о подготовке документации по планировке территории.</w:t>
      </w:r>
    </w:p>
    <w:p w14:paraId="46FBFC7B" w14:textId="77777777" w:rsidR="007C2075" w:rsidRPr="00EF301D" w:rsidRDefault="002A14C1" w:rsidP="00EF301D">
      <w:pPr>
        <w:pStyle w:val="11"/>
        <w:numPr>
          <w:ilvl w:val="3"/>
          <w:numId w:val="1"/>
        </w:numPr>
        <w:tabs>
          <w:tab w:val="left" w:pos="1716"/>
        </w:tabs>
        <w:spacing w:line="240" w:lineRule="auto"/>
        <w:ind w:firstLine="709"/>
        <w:jc w:val="both"/>
        <w:rPr>
          <w:sz w:val="28"/>
          <w:szCs w:val="28"/>
        </w:rPr>
      </w:pPr>
      <w:r w:rsidRPr="00EF301D">
        <w:rPr>
          <w:rStyle w:val="a3"/>
          <w:sz w:val="28"/>
          <w:szCs w:val="28"/>
        </w:rPr>
        <w:t>В случае рассмотрения заявления об утверждении документации по планировке территории:</w:t>
      </w:r>
    </w:p>
    <w:p w14:paraId="46FBFC7C" w14:textId="77777777" w:rsidR="007C2075" w:rsidRPr="00EF301D" w:rsidRDefault="002A14C1" w:rsidP="00EF301D">
      <w:pPr>
        <w:pStyle w:val="11"/>
        <w:numPr>
          <w:ilvl w:val="0"/>
          <w:numId w:val="3"/>
        </w:numPr>
        <w:tabs>
          <w:tab w:val="left" w:pos="1211"/>
        </w:tabs>
        <w:spacing w:line="240" w:lineRule="auto"/>
        <w:ind w:firstLine="709"/>
        <w:jc w:val="both"/>
        <w:rPr>
          <w:sz w:val="28"/>
          <w:szCs w:val="28"/>
        </w:rPr>
      </w:pPr>
      <w:r w:rsidRPr="00EF301D">
        <w:rPr>
          <w:rStyle w:val="a3"/>
          <w:sz w:val="28"/>
          <w:szCs w:val="28"/>
        </w:rPr>
        <w:t xml:space="preserve">постановление администрации </w:t>
      </w:r>
      <w:r w:rsidR="00953E6F" w:rsidRPr="00EF301D">
        <w:rPr>
          <w:sz w:val="28"/>
          <w:szCs w:val="28"/>
        </w:rPr>
        <w:t>муниципального образования Ногликский муниципальный округ Сахалинской области</w:t>
      </w:r>
      <w:r w:rsidRPr="00EF301D">
        <w:rPr>
          <w:rStyle w:val="a3"/>
          <w:sz w:val="28"/>
          <w:szCs w:val="28"/>
        </w:rPr>
        <w:t xml:space="preserve"> об утверждении документации по планировке территории;</w:t>
      </w:r>
    </w:p>
    <w:p w14:paraId="46FBFC7D" w14:textId="77777777" w:rsidR="007C2075" w:rsidRPr="00EF301D" w:rsidRDefault="002A14C1" w:rsidP="00EF301D">
      <w:pPr>
        <w:pStyle w:val="11"/>
        <w:numPr>
          <w:ilvl w:val="0"/>
          <w:numId w:val="3"/>
        </w:numPr>
        <w:tabs>
          <w:tab w:val="left" w:pos="1211"/>
        </w:tabs>
        <w:spacing w:line="240" w:lineRule="auto"/>
        <w:ind w:firstLine="709"/>
        <w:jc w:val="both"/>
        <w:rPr>
          <w:sz w:val="28"/>
          <w:szCs w:val="28"/>
        </w:rPr>
      </w:pPr>
      <w:r w:rsidRPr="00EF301D">
        <w:rPr>
          <w:rStyle w:val="a3"/>
          <w:sz w:val="28"/>
          <w:szCs w:val="28"/>
        </w:rPr>
        <w:t>уведомление об отклонении документации по планировке территории и направлении документации по планировке территории на доработку.</w:t>
      </w:r>
    </w:p>
    <w:p w14:paraId="46FBFC7E" w14:textId="77777777" w:rsidR="007C2075" w:rsidRPr="00EF301D" w:rsidRDefault="002A14C1" w:rsidP="00EF301D">
      <w:pPr>
        <w:pStyle w:val="11"/>
        <w:numPr>
          <w:ilvl w:val="3"/>
          <w:numId w:val="1"/>
        </w:numPr>
        <w:tabs>
          <w:tab w:val="left" w:pos="1726"/>
        </w:tabs>
        <w:spacing w:line="240" w:lineRule="auto"/>
        <w:ind w:firstLine="709"/>
        <w:jc w:val="both"/>
        <w:rPr>
          <w:sz w:val="28"/>
          <w:szCs w:val="28"/>
        </w:rPr>
      </w:pPr>
      <w:r w:rsidRPr="00EF301D">
        <w:rPr>
          <w:rStyle w:val="a3"/>
          <w:sz w:val="28"/>
          <w:szCs w:val="28"/>
        </w:rPr>
        <w:t>В случае рассмотрения заявления о внесении изменений в документацию по планировке территории:</w:t>
      </w:r>
    </w:p>
    <w:p w14:paraId="46FBFC7F" w14:textId="77777777" w:rsidR="007C2075" w:rsidRPr="00EF301D" w:rsidRDefault="002A14C1" w:rsidP="00EF301D">
      <w:pPr>
        <w:pStyle w:val="11"/>
        <w:numPr>
          <w:ilvl w:val="0"/>
          <w:numId w:val="4"/>
        </w:numPr>
        <w:tabs>
          <w:tab w:val="left" w:pos="1211"/>
        </w:tabs>
        <w:spacing w:line="240" w:lineRule="auto"/>
        <w:ind w:firstLine="709"/>
        <w:jc w:val="both"/>
        <w:rPr>
          <w:sz w:val="28"/>
          <w:szCs w:val="28"/>
        </w:rPr>
      </w:pPr>
      <w:r w:rsidRPr="00EF301D">
        <w:rPr>
          <w:rStyle w:val="a3"/>
          <w:sz w:val="28"/>
          <w:szCs w:val="28"/>
        </w:rPr>
        <w:t xml:space="preserve">постановление администрации </w:t>
      </w:r>
      <w:r w:rsidR="00953E6F" w:rsidRPr="00EF301D">
        <w:rPr>
          <w:color w:val="000000"/>
          <w:sz w:val="28"/>
          <w:szCs w:val="28"/>
        </w:rPr>
        <w:t>муниципального образования Ногликский муниципальный округ Сахалинской области</w:t>
      </w:r>
      <w:r w:rsidRPr="00EF301D">
        <w:rPr>
          <w:rStyle w:val="a3"/>
          <w:sz w:val="28"/>
          <w:szCs w:val="28"/>
        </w:rPr>
        <w:t xml:space="preserve"> об утверждении изменений в документацию по планировке территории;</w:t>
      </w:r>
    </w:p>
    <w:p w14:paraId="46FBFC80" w14:textId="77777777" w:rsidR="007C2075" w:rsidRPr="00EF301D" w:rsidRDefault="002A14C1" w:rsidP="00EF301D">
      <w:pPr>
        <w:pStyle w:val="11"/>
        <w:numPr>
          <w:ilvl w:val="0"/>
          <w:numId w:val="4"/>
        </w:numPr>
        <w:tabs>
          <w:tab w:val="left" w:pos="1211"/>
        </w:tabs>
        <w:spacing w:line="240" w:lineRule="auto"/>
        <w:ind w:firstLine="709"/>
        <w:jc w:val="both"/>
        <w:rPr>
          <w:sz w:val="28"/>
          <w:szCs w:val="28"/>
        </w:rPr>
      </w:pPr>
      <w:r w:rsidRPr="00EF301D">
        <w:rPr>
          <w:rStyle w:val="a3"/>
          <w:sz w:val="28"/>
          <w:szCs w:val="28"/>
        </w:rPr>
        <w:t>уведомление об отклонении изменений в документацию по планировке территории и направлении документации по планировке территории на доработку.</w:t>
      </w:r>
    </w:p>
    <w:p w14:paraId="46FBFC81" w14:textId="77777777" w:rsidR="007C2075" w:rsidRPr="00EF301D" w:rsidRDefault="002A14C1" w:rsidP="00EF301D">
      <w:pPr>
        <w:pStyle w:val="11"/>
        <w:numPr>
          <w:ilvl w:val="3"/>
          <w:numId w:val="1"/>
        </w:numPr>
        <w:tabs>
          <w:tab w:val="left" w:pos="1721"/>
        </w:tabs>
        <w:spacing w:line="240" w:lineRule="auto"/>
        <w:ind w:firstLine="709"/>
        <w:jc w:val="both"/>
        <w:rPr>
          <w:sz w:val="28"/>
          <w:szCs w:val="28"/>
        </w:rPr>
      </w:pPr>
      <w:r w:rsidRPr="00EF301D">
        <w:rPr>
          <w:rStyle w:val="a3"/>
          <w:sz w:val="28"/>
          <w:szCs w:val="28"/>
        </w:rPr>
        <w:t>В случае рассмотрения обращения о признании отдельных частей документации по планировке территории не подлежащими применению в соответствии с подпунктом «а» пункта 52 Правил № 112:</w:t>
      </w:r>
    </w:p>
    <w:p w14:paraId="46FBFC82" w14:textId="77777777" w:rsidR="007C2075" w:rsidRPr="00EF301D" w:rsidRDefault="002A14C1" w:rsidP="00EF301D">
      <w:pPr>
        <w:pStyle w:val="11"/>
        <w:numPr>
          <w:ilvl w:val="0"/>
          <w:numId w:val="5"/>
        </w:numPr>
        <w:tabs>
          <w:tab w:val="left" w:pos="845"/>
        </w:tabs>
        <w:spacing w:line="240" w:lineRule="auto"/>
        <w:ind w:firstLine="709"/>
        <w:jc w:val="both"/>
        <w:rPr>
          <w:sz w:val="28"/>
          <w:szCs w:val="28"/>
        </w:rPr>
      </w:pPr>
      <w:r w:rsidRPr="00EF301D">
        <w:rPr>
          <w:rStyle w:val="a3"/>
          <w:sz w:val="28"/>
          <w:szCs w:val="28"/>
        </w:rPr>
        <w:t xml:space="preserve">постановление администрации </w:t>
      </w:r>
      <w:r w:rsidR="00953E6F" w:rsidRPr="00EF301D">
        <w:rPr>
          <w:sz w:val="28"/>
          <w:szCs w:val="28"/>
        </w:rPr>
        <w:t>муниципального образования Ногликский муниципальный округ Сахалинской области</w:t>
      </w:r>
      <w:r w:rsidRPr="00EF301D">
        <w:rPr>
          <w:rStyle w:val="a3"/>
          <w:sz w:val="28"/>
          <w:szCs w:val="28"/>
        </w:rPr>
        <w:t xml:space="preserve"> о признании отдельных частей документации по планировке территории не подлежащими применению;</w:t>
      </w:r>
    </w:p>
    <w:p w14:paraId="46FBFC83" w14:textId="77777777" w:rsidR="007C2075" w:rsidRPr="00EF301D" w:rsidRDefault="002A14C1" w:rsidP="00EF301D">
      <w:pPr>
        <w:pStyle w:val="11"/>
        <w:numPr>
          <w:ilvl w:val="0"/>
          <w:numId w:val="5"/>
        </w:numPr>
        <w:tabs>
          <w:tab w:val="left" w:pos="845"/>
        </w:tabs>
        <w:spacing w:line="240" w:lineRule="auto"/>
        <w:ind w:firstLine="709"/>
        <w:jc w:val="both"/>
        <w:rPr>
          <w:sz w:val="28"/>
          <w:szCs w:val="28"/>
        </w:rPr>
      </w:pPr>
      <w:r w:rsidRPr="00EF301D">
        <w:rPr>
          <w:rStyle w:val="a3"/>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p w14:paraId="46FBFC84" w14:textId="77777777" w:rsidR="007C2075" w:rsidRPr="00EF301D" w:rsidRDefault="002A14C1" w:rsidP="00EF301D">
      <w:pPr>
        <w:pStyle w:val="11"/>
        <w:numPr>
          <w:ilvl w:val="3"/>
          <w:numId w:val="1"/>
        </w:numPr>
        <w:tabs>
          <w:tab w:val="left" w:pos="1731"/>
        </w:tabs>
        <w:spacing w:line="240" w:lineRule="auto"/>
        <w:ind w:firstLine="709"/>
        <w:jc w:val="both"/>
        <w:rPr>
          <w:sz w:val="28"/>
          <w:szCs w:val="28"/>
        </w:rPr>
      </w:pPr>
      <w:r w:rsidRPr="00EF301D">
        <w:rPr>
          <w:rStyle w:val="a3"/>
          <w:sz w:val="28"/>
          <w:szCs w:val="28"/>
        </w:rPr>
        <w:t>В случае рассмотрения обращения о признании отдельных частей документации по планировке территории не подлежащими применению в соответствии с подпунктом «б» пункта 52 Правил № 112:</w:t>
      </w:r>
    </w:p>
    <w:p w14:paraId="46FBFC85" w14:textId="77777777" w:rsidR="007C2075" w:rsidRPr="00EF301D" w:rsidRDefault="002A14C1" w:rsidP="00EF301D">
      <w:pPr>
        <w:pStyle w:val="11"/>
        <w:numPr>
          <w:ilvl w:val="0"/>
          <w:numId w:val="6"/>
        </w:numPr>
        <w:tabs>
          <w:tab w:val="left" w:pos="845"/>
        </w:tabs>
        <w:spacing w:line="240" w:lineRule="auto"/>
        <w:ind w:firstLine="709"/>
        <w:jc w:val="both"/>
        <w:rPr>
          <w:sz w:val="28"/>
          <w:szCs w:val="28"/>
        </w:rPr>
      </w:pPr>
      <w:r w:rsidRPr="00EF301D">
        <w:rPr>
          <w:rStyle w:val="a3"/>
          <w:sz w:val="28"/>
          <w:szCs w:val="28"/>
        </w:rPr>
        <w:t xml:space="preserve">постановление администрации </w:t>
      </w:r>
      <w:r w:rsidR="00953E6F" w:rsidRPr="00EF301D">
        <w:rPr>
          <w:sz w:val="28"/>
          <w:szCs w:val="28"/>
        </w:rPr>
        <w:t>муниципального образования Ногликский муниципальный округ Сахалинской области</w:t>
      </w:r>
      <w:r w:rsidRPr="00EF301D">
        <w:rPr>
          <w:rStyle w:val="a3"/>
          <w:sz w:val="28"/>
          <w:szCs w:val="28"/>
        </w:rPr>
        <w:t xml:space="preserve"> о признании отдельных частей документации по планировке территории не подлежащими применению;</w:t>
      </w:r>
    </w:p>
    <w:p w14:paraId="46FBFC86" w14:textId="77777777" w:rsidR="007C2075" w:rsidRPr="00EF301D" w:rsidRDefault="002A14C1" w:rsidP="00EF301D">
      <w:pPr>
        <w:pStyle w:val="11"/>
        <w:numPr>
          <w:ilvl w:val="0"/>
          <w:numId w:val="6"/>
        </w:numPr>
        <w:tabs>
          <w:tab w:val="left" w:pos="845"/>
        </w:tabs>
        <w:spacing w:line="240" w:lineRule="auto"/>
        <w:ind w:firstLine="709"/>
        <w:jc w:val="both"/>
        <w:rPr>
          <w:sz w:val="28"/>
          <w:szCs w:val="28"/>
        </w:rPr>
      </w:pPr>
      <w:r w:rsidRPr="00EF301D">
        <w:rPr>
          <w:rStyle w:val="a3"/>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p w14:paraId="46FBFC87" w14:textId="77777777" w:rsidR="007C2075" w:rsidRPr="00EF301D" w:rsidRDefault="002A14C1" w:rsidP="00EF301D">
      <w:pPr>
        <w:pStyle w:val="11"/>
        <w:numPr>
          <w:ilvl w:val="2"/>
          <w:numId w:val="1"/>
        </w:numPr>
        <w:tabs>
          <w:tab w:val="left" w:pos="1670"/>
        </w:tabs>
        <w:spacing w:line="240" w:lineRule="auto"/>
        <w:ind w:firstLine="709"/>
        <w:jc w:val="both"/>
        <w:rPr>
          <w:sz w:val="28"/>
          <w:szCs w:val="28"/>
        </w:rPr>
      </w:pPr>
      <w:r w:rsidRPr="00EF301D">
        <w:rPr>
          <w:rStyle w:val="a3"/>
          <w:sz w:val="28"/>
          <w:szCs w:val="28"/>
        </w:rPr>
        <w:t>Результаты предоставления Услуги, указанные в пункте 2.3.1 настоящего административного регламента, предоставляются:</w:t>
      </w:r>
    </w:p>
    <w:p w14:paraId="46FBFC88" w14:textId="77777777" w:rsidR="007C2075" w:rsidRPr="00EF301D" w:rsidRDefault="002A14C1" w:rsidP="00EF301D">
      <w:pPr>
        <w:pStyle w:val="11"/>
        <w:numPr>
          <w:ilvl w:val="0"/>
          <w:numId w:val="7"/>
        </w:numPr>
        <w:tabs>
          <w:tab w:val="left" w:pos="987"/>
        </w:tabs>
        <w:spacing w:line="240" w:lineRule="auto"/>
        <w:ind w:firstLine="709"/>
        <w:jc w:val="both"/>
        <w:rPr>
          <w:sz w:val="28"/>
          <w:szCs w:val="28"/>
        </w:rPr>
      </w:pPr>
      <w:r w:rsidRPr="00EF301D">
        <w:rPr>
          <w:rStyle w:val="a3"/>
          <w:sz w:val="28"/>
          <w:szCs w:val="28"/>
        </w:rPr>
        <w:t>в форме документа на бумажном носителе;</w:t>
      </w:r>
    </w:p>
    <w:p w14:paraId="46FBFC89" w14:textId="77777777" w:rsidR="007C2075" w:rsidRPr="00EF301D" w:rsidRDefault="002A14C1" w:rsidP="00EF301D">
      <w:pPr>
        <w:pStyle w:val="11"/>
        <w:numPr>
          <w:ilvl w:val="0"/>
          <w:numId w:val="7"/>
        </w:numPr>
        <w:tabs>
          <w:tab w:val="left" w:pos="1211"/>
        </w:tabs>
        <w:spacing w:line="240" w:lineRule="auto"/>
        <w:ind w:firstLine="709"/>
        <w:jc w:val="both"/>
        <w:rPr>
          <w:sz w:val="28"/>
          <w:szCs w:val="28"/>
        </w:rPr>
      </w:pPr>
      <w:r w:rsidRPr="00EF301D">
        <w:rPr>
          <w:rStyle w:val="a3"/>
          <w:sz w:val="28"/>
          <w:szCs w:val="28"/>
        </w:rPr>
        <w:t>в форме электронного документа, подписанного усиленной квалифицированной электронной подписью.</w:t>
      </w:r>
    </w:p>
    <w:p w14:paraId="46FBFC8A"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lastRenderedPageBreak/>
        <w:t>В случае предоставления заявителю документа, предусмотренного абзацем 2 подпункта 2.3.1.2 настоящего административного регламента, на бумажном носителе, к такому документу прилагается один экземпляр</w:t>
      </w:r>
      <w:r w:rsidRPr="00EF301D">
        <w:rPr>
          <w:rStyle w:val="a3"/>
          <w:sz w:val="28"/>
          <w:szCs w:val="28"/>
          <w:lang w:eastAsia="en-US"/>
        </w:rPr>
        <w:t xml:space="preserve"> </w:t>
      </w:r>
      <w:r w:rsidRPr="00EF301D">
        <w:rPr>
          <w:rStyle w:val="a3"/>
          <w:sz w:val="28"/>
          <w:szCs w:val="28"/>
        </w:rPr>
        <w:t>документации по планировке территории с отметкой Уполномоченного органа об утверждении такой документации на месте прошивки.</w:t>
      </w:r>
    </w:p>
    <w:p w14:paraId="46FBFC8B"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t>В случае предоставления заявителю документа, предусмотренного абзацем 2 подпункта 2.3.1.2 настоящего административного регламента, в форме электронного документа, к такому документу прилагается документация по планировке территории.</w:t>
      </w:r>
    </w:p>
    <w:p w14:paraId="46FBFC8C"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t>В случае предоставления заявителю документа, предусмотренного абзацем 2 подпункта 2.3.1.3 настоящего административного регламента, на бумажном носителе, к такому документу прилагается один экземпляр изменений в документацию по планировке территории с отметкой Уполномоченного органа об утверждении изменений в документацию на месте прошивки.</w:t>
      </w:r>
    </w:p>
    <w:p w14:paraId="46FBFC8D"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t>В случае предоставления заявителю документа, предусмотренного абзацем 2 подпункта 2.3.1.3 настоящего административного регламента, в форме электронного документа, к такому документу прилагается изменения в документацию по планировке территории.</w:t>
      </w:r>
    </w:p>
    <w:p w14:paraId="46FBFC8E" w14:textId="77777777" w:rsidR="007C2075" w:rsidRPr="00EF301D" w:rsidRDefault="002A14C1" w:rsidP="00EF301D">
      <w:pPr>
        <w:pStyle w:val="11"/>
        <w:numPr>
          <w:ilvl w:val="2"/>
          <w:numId w:val="1"/>
        </w:numPr>
        <w:tabs>
          <w:tab w:val="left" w:pos="1470"/>
        </w:tabs>
        <w:spacing w:line="240" w:lineRule="auto"/>
        <w:ind w:firstLine="709"/>
        <w:jc w:val="both"/>
        <w:rPr>
          <w:sz w:val="28"/>
          <w:szCs w:val="28"/>
        </w:rPr>
      </w:pPr>
      <w:r w:rsidRPr="00EF301D">
        <w:rPr>
          <w:rStyle w:val="a3"/>
          <w:sz w:val="28"/>
          <w:szCs w:val="28"/>
        </w:rPr>
        <w:t>Необходимость формирования реестровой записи отсутствует, поскольку результат предоставления Услуги в виде реестровой записи не предусмотрен.</w:t>
      </w:r>
    </w:p>
    <w:p w14:paraId="46FBFC8F" w14:textId="77777777" w:rsidR="007C2075" w:rsidRPr="00EF301D" w:rsidRDefault="002A14C1" w:rsidP="00EF301D">
      <w:pPr>
        <w:pStyle w:val="11"/>
        <w:numPr>
          <w:ilvl w:val="2"/>
          <w:numId w:val="1"/>
        </w:numPr>
        <w:tabs>
          <w:tab w:val="left" w:pos="1495"/>
        </w:tabs>
        <w:spacing w:line="240" w:lineRule="auto"/>
        <w:ind w:firstLine="709"/>
        <w:jc w:val="both"/>
        <w:rPr>
          <w:sz w:val="28"/>
          <w:szCs w:val="28"/>
        </w:rPr>
      </w:pPr>
      <w:r w:rsidRPr="00EF301D">
        <w:rPr>
          <w:rStyle w:val="a3"/>
          <w:sz w:val="28"/>
          <w:szCs w:val="28"/>
        </w:rPr>
        <w:t>Перечень способов получения результата предоставления Услуги:</w:t>
      </w:r>
    </w:p>
    <w:p w14:paraId="46FBFC90" w14:textId="77777777" w:rsidR="007C2075" w:rsidRPr="00EF301D" w:rsidRDefault="002A14C1" w:rsidP="00EF301D">
      <w:pPr>
        <w:pStyle w:val="11"/>
        <w:numPr>
          <w:ilvl w:val="0"/>
          <w:numId w:val="8"/>
        </w:numPr>
        <w:tabs>
          <w:tab w:val="left" w:pos="977"/>
        </w:tabs>
        <w:spacing w:line="240" w:lineRule="auto"/>
        <w:ind w:firstLine="709"/>
        <w:jc w:val="both"/>
        <w:rPr>
          <w:sz w:val="28"/>
          <w:szCs w:val="28"/>
        </w:rPr>
      </w:pPr>
      <w:r w:rsidRPr="00EF301D">
        <w:rPr>
          <w:rStyle w:val="a3"/>
          <w:sz w:val="28"/>
          <w:szCs w:val="28"/>
        </w:rPr>
        <w:t>прием заявителя в Уполномоченном органе;</w:t>
      </w:r>
    </w:p>
    <w:p w14:paraId="46FBFC91" w14:textId="77777777" w:rsidR="007C2075" w:rsidRPr="00EF301D" w:rsidRDefault="002A14C1" w:rsidP="00EF301D">
      <w:pPr>
        <w:pStyle w:val="11"/>
        <w:numPr>
          <w:ilvl w:val="0"/>
          <w:numId w:val="8"/>
        </w:numPr>
        <w:tabs>
          <w:tab w:val="left" w:pos="1008"/>
        </w:tabs>
        <w:spacing w:line="240" w:lineRule="auto"/>
        <w:ind w:firstLine="709"/>
        <w:jc w:val="both"/>
        <w:rPr>
          <w:sz w:val="28"/>
          <w:szCs w:val="28"/>
        </w:rPr>
      </w:pPr>
      <w:r w:rsidRPr="00EF301D">
        <w:rPr>
          <w:rStyle w:val="a3"/>
          <w:sz w:val="28"/>
          <w:szCs w:val="28"/>
        </w:rPr>
        <w:t>почтовое отправление заказным письмом по адресу, указанному в запросе;</w:t>
      </w:r>
    </w:p>
    <w:p w14:paraId="46FBFC92" w14:textId="4100F64B" w:rsidR="007C2075" w:rsidRDefault="002A14C1" w:rsidP="00EF301D">
      <w:pPr>
        <w:pStyle w:val="11"/>
        <w:numPr>
          <w:ilvl w:val="0"/>
          <w:numId w:val="8"/>
        </w:numPr>
        <w:tabs>
          <w:tab w:val="left" w:pos="977"/>
        </w:tabs>
        <w:spacing w:line="240" w:lineRule="auto"/>
        <w:ind w:firstLine="709"/>
        <w:jc w:val="both"/>
        <w:rPr>
          <w:rStyle w:val="a3"/>
          <w:sz w:val="28"/>
          <w:szCs w:val="28"/>
        </w:rPr>
      </w:pPr>
      <w:r w:rsidRPr="00EF301D">
        <w:rPr>
          <w:rStyle w:val="a3"/>
          <w:sz w:val="28"/>
          <w:szCs w:val="28"/>
        </w:rPr>
        <w:t>посредством Единого портала.</w:t>
      </w:r>
    </w:p>
    <w:p w14:paraId="5CF57D40" w14:textId="77777777" w:rsidR="008228C5" w:rsidRPr="00EF301D" w:rsidRDefault="008228C5" w:rsidP="008228C5">
      <w:pPr>
        <w:pStyle w:val="11"/>
        <w:tabs>
          <w:tab w:val="left" w:pos="977"/>
        </w:tabs>
        <w:spacing w:line="240" w:lineRule="auto"/>
        <w:ind w:left="709" w:firstLine="0"/>
        <w:jc w:val="both"/>
        <w:rPr>
          <w:sz w:val="28"/>
          <w:szCs w:val="28"/>
        </w:rPr>
      </w:pPr>
    </w:p>
    <w:p w14:paraId="46FBFC93" w14:textId="70AAB1D1" w:rsidR="007C2075" w:rsidRDefault="002A14C1" w:rsidP="00EF301D">
      <w:pPr>
        <w:pStyle w:val="11"/>
        <w:numPr>
          <w:ilvl w:val="1"/>
          <w:numId w:val="1"/>
        </w:numPr>
        <w:tabs>
          <w:tab w:val="left" w:pos="538"/>
        </w:tabs>
        <w:spacing w:line="240" w:lineRule="auto"/>
        <w:ind w:firstLine="709"/>
        <w:jc w:val="center"/>
        <w:rPr>
          <w:rStyle w:val="a3"/>
          <w:sz w:val="28"/>
          <w:szCs w:val="28"/>
        </w:rPr>
      </w:pPr>
      <w:r w:rsidRPr="00EF301D">
        <w:rPr>
          <w:rStyle w:val="a3"/>
          <w:sz w:val="28"/>
          <w:szCs w:val="28"/>
        </w:rPr>
        <w:t>Срок предоставления муниципальной услуги</w:t>
      </w:r>
    </w:p>
    <w:p w14:paraId="5F74801C" w14:textId="77777777" w:rsidR="008228C5" w:rsidRPr="00EF301D" w:rsidRDefault="008228C5" w:rsidP="008228C5">
      <w:pPr>
        <w:pStyle w:val="11"/>
        <w:tabs>
          <w:tab w:val="left" w:pos="538"/>
        </w:tabs>
        <w:spacing w:line="240" w:lineRule="auto"/>
        <w:ind w:left="709" w:firstLine="0"/>
        <w:rPr>
          <w:sz w:val="28"/>
          <w:szCs w:val="28"/>
        </w:rPr>
      </w:pPr>
    </w:p>
    <w:p w14:paraId="46FBFC94" w14:textId="04D71ED1" w:rsidR="007C2075" w:rsidRPr="00EF301D" w:rsidRDefault="002A14C1" w:rsidP="00EF301D">
      <w:pPr>
        <w:pStyle w:val="11"/>
        <w:numPr>
          <w:ilvl w:val="2"/>
          <w:numId w:val="1"/>
        </w:numPr>
        <w:tabs>
          <w:tab w:val="left" w:pos="1460"/>
        </w:tabs>
        <w:spacing w:line="240" w:lineRule="auto"/>
        <w:ind w:firstLine="709"/>
        <w:jc w:val="both"/>
        <w:rPr>
          <w:sz w:val="28"/>
          <w:szCs w:val="28"/>
        </w:rPr>
      </w:pPr>
      <w:r w:rsidRPr="00EF301D">
        <w:rPr>
          <w:rStyle w:val="a3"/>
          <w:sz w:val="28"/>
          <w:szCs w:val="28"/>
        </w:rPr>
        <w:t>Максимальный срок предоставления Услуги в случае рассмотрения заявления о принятии решения о подготовке докумен</w:t>
      </w:r>
      <w:r w:rsidR="008228C5">
        <w:rPr>
          <w:rStyle w:val="a3"/>
          <w:sz w:val="28"/>
          <w:szCs w:val="28"/>
        </w:rPr>
        <w:t>тации по планировке территории -</w:t>
      </w:r>
      <w:r w:rsidRPr="00EF301D">
        <w:rPr>
          <w:rStyle w:val="a3"/>
          <w:sz w:val="28"/>
          <w:szCs w:val="28"/>
        </w:rPr>
        <w:t xml:space="preserve"> не более 15 рабочих дней.</w:t>
      </w:r>
    </w:p>
    <w:p w14:paraId="46FBFC95" w14:textId="72CAC138" w:rsidR="007C2075" w:rsidRPr="00EF301D" w:rsidRDefault="002A14C1" w:rsidP="00EF301D">
      <w:pPr>
        <w:pStyle w:val="11"/>
        <w:numPr>
          <w:ilvl w:val="2"/>
          <w:numId w:val="1"/>
        </w:numPr>
        <w:tabs>
          <w:tab w:val="left" w:pos="1455"/>
        </w:tabs>
        <w:spacing w:line="240" w:lineRule="auto"/>
        <w:ind w:firstLine="709"/>
        <w:jc w:val="both"/>
        <w:rPr>
          <w:sz w:val="28"/>
          <w:szCs w:val="28"/>
        </w:rPr>
      </w:pPr>
      <w:r w:rsidRPr="00EF301D">
        <w:rPr>
          <w:rStyle w:val="a3"/>
          <w:sz w:val="28"/>
          <w:szCs w:val="28"/>
        </w:rPr>
        <w:t>Максимальный срок предоставления Услуги в случае рассмотрения заявления об утверждении докумен</w:t>
      </w:r>
      <w:r w:rsidR="008228C5">
        <w:rPr>
          <w:rStyle w:val="a3"/>
          <w:sz w:val="28"/>
          <w:szCs w:val="28"/>
        </w:rPr>
        <w:t>тации по планировке территории -</w:t>
      </w:r>
      <w:r w:rsidRPr="00EF301D">
        <w:rPr>
          <w:rStyle w:val="a3"/>
          <w:sz w:val="28"/>
          <w:szCs w:val="28"/>
        </w:rPr>
        <w:t xml:space="preserve"> не более 20 рабочих дней.</w:t>
      </w:r>
    </w:p>
    <w:p w14:paraId="46FBFC96" w14:textId="12670A5E" w:rsidR="007C2075" w:rsidRPr="00EF301D" w:rsidRDefault="002A14C1" w:rsidP="00EF301D">
      <w:pPr>
        <w:pStyle w:val="11"/>
        <w:numPr>
          <w:ilvl w:val="2"/>
          <w:numId w:val="1"/>
        </w:numPr>
        <w:tabs>
          <w:tab w:val="left" w:pos="1470"/>
        </w:tabs>
        <w:spacing w:line="240" w:lineRule="auto"/>
        <w:ind w:firstLine="709"/>
        <w:jc w:val="both"/>
        <w:rPr>
          <w:sz w:val="28"/>
          <w:szCs w:val="28"/>
        </w:rPr>
      </w:pPr>
      <w:r w:rsidRPr="00EF301D">
        <w:rPr>
          <w:rStyle w:val="a3"/>
          <w:sz w:val="28"/>
          <w:szCs w:val="28"/>
        </w:rPr>
        <w:t>Максимальный срок предоставления Услуги в случае рассмотрения заявления о внесении изменений в документацию по планиров</w:t>
      </w:r>
      <w:r w:rsidR="008228C5">
        <w:rPr>
          <w:rStyle w:val="a3"/>
          <w:sz w:val="28"/>
          <w:szCs w:val="28"/>
        </w:rPr>
        <w:t>ке территории -</w:t>
      </w:r>
      <w:r w:rsidRPr="00EF301D">
        <w:rPr>
          <w:rStyle w:val="a3"/>
          <w:sz w:val="28"/>
          <w:szCs w:val="28"/>
        </w:rPr>
        <w:t xml:space="preserve"> не более 22 рабочих дней.</w:t>
      </w:r>
    </w:p>
    <w:p w14:paraId="46FBFC97" w14:textId="7FE18A97" w:rsidR="007C2075" w:rsidRPr="00EF301D" w:rsidRDefault="002A14C1" w:rsidP="00EF301D">
      <w:pPr>
        <w:pStyle w:val="11"/>
        <w:numPr>
          <w:ilvl w:val="2"/>
          <w:numId w:val="1"/>
        </w:numPr>
        <w:tabs>
          <w:tab w:val="left" w:pos="1455"/>
        </w:tabs>
        <w:spacing w:line="240" w:lineRule="auto"/>
        <w:ind w:firstLine="709"/>
        <w:jc w:val="both"/>
        <w:rPr>
          <w:sz w:val="28"/>
          <w:szCs w:val="28"/>
        </w:rPr>
      </w:pPr>
      <w:r w:rsidRPr="00EF301D">
        <w:rPr>
          <w:rStyle w:val="a3"/>
          <w:sz w:val="28"/>
          <w:szCs w:val="28"/>
        </w:rPr>
        <w:t>Максимальный срок предоставления Услуги в случае рассмотрения обращения о признании отдельных частей документации по планировки террит</w:t>
      </w:r>
      <w:r w:rsidR="008228C5">
        <w:rPr>
          <w:rStyle w:val="a3"/>
          <w:sz w:val="28"/>
          <w:szCs w:val="28"/>
        </w:rPr>
        <w:t>ории не подлежащими применению -</w:t>
      </w:r>
      <w:r w:rsidRPr="00EF301D">
        <w:rPr>
          <w:rStyle w:val="a3"/>
          <w:sz w:val="28"/>
          <w:szCs w:val="28"/>
        </w:rPr>
        <w:t xml:space="preserve"> не более совокупности сроков (10 рабочих дней и 7 дней).</w:t>
      </w:r>
    </w:p>
    <w:p w14:paraId="46FBFC98" w14:textId="73028599" w:rsidR="007C2075" w:rsidRDefault="002A14C1" w:rsidP="00EF301D">
      <w:pPr>
        <w:pStyle w:val="11"/>
        <w:numPr>
          <w:ilvl w:val="2"/>
          <w:numId w:val="1"/>
        </w:numPr>
        <w:tabs>
          <w:tab w:val="left" w:pos="1465"/>
        </w:tabs>
        <w:spacing w:line="240" w:lineRule="auto"/>
        <w:ind w:firstLine="709"/>
        <w:jc w:val="both"/>
        <w:rPr>
          <w:rStyle w:val="a3"/>
          <w:sz w:val="28"/>
          <w:szCs w:val="28"/>
        </w:rPr>
      </w:pPr>
      <w:r w:rsidRPr="00EF301D">
        <w:rPr>
          <w:rStyle w:val="a3"/>
          <w:sz w:val="28"/>
          <w:szCs w:val="28"/>
        </w:rPr>
        <w:t xml:space="preserve">Сроки предоставления Услуги, указанные в пунктах 2.4.1 - 2.4.4 настоящего административного регламента, исчисляются со дня регистрации </w:t>
      </w:r>
      <w:r w:rsidRPr="00EF301D">
        <w:rPr>
          <w:rStyle w:val="a3"/>
          <w:sz w:val="28"/>
          <w:szCs w:val="28"/>
        </w:rPr>
        <w:lastRenderedPageBreak/>
        <w:t>соответствующего запроса и документов и (или) информации, необходимых для предоставления Услуги в Уполномоченном органе (с учетом требований,</w:t>
      </w:r>
      <w:r w:rsidR="00B2632B" w:rsidRPr="00EF301D">
        <w:rPr>
          <w:sz w:val="28"/>
          <w:szCs w:val="28"/>
        </w:rPr>
        <w:t xml:space="preserve"> </w:t>
      </w:r>
      <w:r w:rsidRPr="00EF301D">
        <w:rPr>
          <w:rStyle w:val="a3"/>
          <w:sz w:val="28"/>
          <w:szCs w:val="28"/>
        </w:rPr>
        <w:t>установленных подразделом 2.7 настоящего административного регламента).</w:t>
      </w:r>
    </w:p>
    <w:p w14:paraId="42CC398A" w14:textId="77777777" w:rsidR="008228C5" w:rsidRPr="00EF301D" w:rsidRDefault="008228C5" w:rsidP="008228C5">
      <w:pPr>
        <w:pStyle w:val="11"/>
        <w:tabs>
          <w:tab w:val="left" w:pos="1465"/>
        </w:tabs>
        <w:spacing w:line="240" w:lineRule="auto"/>
        <w:ind w:left="709" w:firstLine="0"/>
        <w:jc w:val="both"/>
        <w:rPr>
          <w:sz w:val="28"/>
          <w:szCs w:val="28"/>
        </w:rPr>
      </w:pPr>
    </w:p>
    <w:p w14:paraId="46FBFC99" w14:textId="4F16B373" w:rsidR="007C2075" w:rsidRDefault="002A14C1" w:rsidP="008228C5">
      <w:pPr>
        <w:pStyle w:val="11"/>
        <w:numPr>
          <w:ilvl w:val="1"/>
          <w:numId w:val="1"/>
        </w:numPr>
        <w:tabs>
          <w:tab w:val="left" w:pos="709"/>
        </w:tabs>
        <w:spacing w:line="240" w:lineRule="auto"/>
        <w:jc w:val="center"/>
        <w:rPr>
          <w:rStyle w:val="a3"/>
          <w:sz w:val="28"/>
          <w:szCs w:val="28"/>
        </w:rPr>
      </w:pPr>
      <w:r w:rsidRPr="00EF301D">
        <w:rPr>
          <w:rStyle w:val="a3"/>
          <w:sz w:val="28"/>
          <w:szCs w:val="28"/>
        </w:rPr>
        <w:t>Размер платы, взимаемой с заявителя п</w:t>
      </w:r>
      <w:r w:rsidR="004E106A" w:rsidRPr="00EF301D">
        <w:rPr>
          <w:rStyle w:val="a3"/>
          <w:sz w:val="28"/>
          <w:szCs w:val="28"/>
        </w:rPr>
        <w:t xml:space="preserve">ри предоставлении муниципальной </w:t>
      </w:r>
      <w:r w:rsidRPr="00EF301D">
        <w:rPr>
          <w:rStyle w:val="a3"/>
          <w:sz w:val="28"/>
          <w:szCs w:val="28"/>
        </w:rPr>
        <w:t>услуги, и способы ее взимания</w:t>
      </w:r>
    </w:p>
    <w:p w14:paraId="34EF28AE" w14:textId="77777777" w:rsidR="008228C5" w:rsidRPr="00EF301D" w:rsidRDefault="008228C5" w:rsidP="008228C5">
      <w:pPr>
        <w:pStyle w:val="11"/>
        <w:tabs>
          <w:tab w:val="left" w:pos="709"/>
        </w:tabs>
        <w:spacing w:line="240" w:lineRule="auto"/>
        <w:ind w:left="709" w:firstLine="0"/>
        <w:rPr>
          <w:sz w:val="28"/>
          <w:szCs w:val="28"/>
        </w:rPr>
      </w:pPr>
    </w:p>
    <w:p w14:paraId="46FBFC9A" w14:textId="7B59E55E" w:rsidR="007C2075" w:rsidRDefault="002A14C1" w:rsidP="00EF301D">
      <w:pPr>
        <w:pStyle w:val="11"/>
        <w:tabs>
          <w:tab w:val="left" w:pos="709"/>
        </w:tabs>
        <w:spacing w:line="240" w:lineRule="auto"/>
        <w:ind w:firstLine="709"/>
        <w:jc w:val="both"/>
        <w:rPr>
          <w:rStyle w:val="a3"/>
          <w:sz w:val="28"/>
          <w:szCs w:val="28"/>
        </w:rPr>
      </w:pPr>
      <w:r w:rsidRPr="00EF301D">
        <w:rPr>
          <w:rStyle w:val="a3"/>
          <w:sz w:val="28"/>
          <w:szCs w:val="28"/>
        </w:rPr>
        <w:t>Взимание государственной пошлины или иной платы за предоставление Услуги законодательством Российской Федерации не предусмотрено.</w:t>
      </w:r>
    </w:p>
    <w:p w14:paraId="42C13AFD" w14:textId="77777777" w:rsidR="008228C5" w:rsidRPr="00EF301D" w:rsidRDefault="008228C5" w:rsidP="00EF301D">
      <w:pPr>
        <w:pStyle w:val="11"/>
        <w:tabs>
          <w:tab w:val="left" w:pos="709"/>
        </w:tabs>
        <w:spacing w:line="240" w:lineRule="auto"/>
        <w:ind w:firstLine="709"/>
        <w:jc w:val="both"/>
        <w:rPr>
          <w:sz w:val="28"/>
          <w:szCs w:val="28"/>
        </w:rPr>
      </w:pPr>
    </w:p>
    <w:p w14:paraId="46FBFC9B" w14:textId="6A67BBC2" w:rsidR="007C2075" w:rsidRDefault="002A14C1" w:rsidP="008228C5">
      <w:pPr>
        <w:pStyle w:val="11"/>
        <w:numPr>
          <w:ilvl w:val="1"/>
          <w:numId w:val="1"/>
        </w:numPr>
        <w:tabs>
          <w:tab w:val="left" w:pos="709"/>
        </w:tabs>
        <w:spacing w:line="240" w:lineRule="auto"/>
        <w:jc w:val="center"/>
        <w:rPr>
          <w:rStyle w:val="a3"/>
          <w:sz w:val="28"/>
          <w:szCs w:val="28"/>
        </w:rPr>
      </w:pPr>
      <w:r w:rsidRPr="00EF301D">
        <w:rPr>
          <w:rStyle w:val="a3"/>
          <w:sz w:val="28"/>
          <w:szCs w:val="28"/>
        </w:rPr>
        <w:t xml:space="preserve">Максимальный срок ожидания в очереди </w:t>
      </w:r>
      <w:r w:rsidR="004E106A" w:rsidRPr="00EF301D">
        <w:rPr>
          <w:rStyle w:val="a3"/>
          <w:sz w:val="28"/>
          <w:szCs w:val="28"/>
        </w:rPr>
        <w:t xml:space="preserve">при подаче заявителем запроса о </w:t>
      </w:r>
      <w:r w:rsidRPr="00EF301D">
        <w:rPr>
          <w:rStyle w:val="a3"/>
          <w:sz w:val="28"/>
          <w:szCs w:val="28"/>
        </w:rPr>
        <w:t>предоставлении муниципальной услуги и при получении результата</w:t>
      </w:r>
      <w:r w:rsidR="008228C5">
        <w:rPr>
          <w:rStyle w:val="a3"/>
          <w:sz w:val="28"/>
          <w:szCs w:val="28"/>
        </w:rPr>
        <w:t xml:space="preserve"> </w:t>
      </w:r>
      <w:r w:rsidRPr="00EF301D">
        <w:rPr>
          <w:rStyle w:val="a3"/>
          <w:sz w:val="28"/>
          <w:szCs w:val="28"/>
        </w:rPr>
        <w:t>предоставления муниципальной услуги</w:t>
      </w:r>
    </w:p>
    <w:p w14:paraId="289AF5B1" w14:textId="77777777" w:rsidR="008228C5" w:rsidRPr="00EF301D" w:rsidRDefault="008228C5" w:rsidP="008228C5">
      <w:pPr>
        <w:pStyle w:val="11"/>
        <w:tabs>
          <w:tab w:val="left" w:pos="709"/>
        </w:tabs>
        <w:spacing w:line="240" w:lineRule="auto"/>
        <w:ind w:firstLine="0"/>
        <w:rPr>
          <w:sz w:val="28"/>
          <w:szCs w:val="28"/>
        </w:rPr>
      </w:pPr>
    </w:p>
    <w:p w14:paraId="46FBFC9C" w14:textId="77777777" w:rsidR="007C2075" w:rsidRPr="00EF301D" w:rsidRDefault="002A14C1" w:rsidP="00EF301D">
      <w:pPr>
        <w:pStyle w:val="11"/>
        <w:numPr>
          <w:ilvl w:val="2"/>
          <w:numId w:val="1"/>
        </w:numPr>
        <w:tabs>
          <w:tab w:val="left" w:pos="709"/>
          <w:tab w:val="left" w:pos="1519"/>
        </w:tabs>
        <w:spacing w:line="240" w:lineRule="auto"/>
        <w:ind w:firstLine="709"/>
        <w:jc w:val="both"/>
        <w:rPr>
          <w:sz w:val="28"/>
          <w:szCs w:val="28"/>
        </w:rPr>
      </w:pPr>
      <w:r w:rsidRPr="00EF301D">
        <w:rPr>
          <w:rStyle w:val="a3"/>
          <w:sz w:val="28"/>
          <w:szCs w:val="28"/>
        </w:rPr>
        <w:t>Максимальный срок ожидания в очереди при подаче запроса:</w:t>
      </w:r>
    </w:p>
    <w:p w14:paraId="46FBFC9D" w14:textId="15122457" w:rsidR="007C2075" w:rsidRPr="00EF301D" w:rsidRDefault="008228C5" w:rsidP="00EF301D">
      <w:pPr>
        <w:pStyle w:val="11"/>
        <w:tabs>
          <w:tab w:val="left" w:pos="709"/>
        </w:tabs>
        <w:spacing w:line="240" w:lineRule="auto"/>
        <w:ind w:firstLine="709"/>
        <w:jc w:val="both"/>
        <w:rPr>
          <w:sz w:val="28"/>
          <w:szCs w:val="28"/>
        </w:rPr>
      </w:pPr>
      <w:r>
        <w:rPr>
          <w:rStyle w:val="a3"/>
          <w:sz w:val="28"/>
          <w:szCs w:val="28"/>
        </w:rPr>
        <w:t>в Уполномоченном органе -</w:t>
      </w:r>
      <w:r w:rsidR="002A14C1" w:rsidRPr="00EF301D">
        <w:rPr>
          <w:rStyle w:val="a3"/>
          <w:sz w:val="28"/>
          <w:szCs w:val="28"/>
        </w:rPr>
        <w:t>15 минут;</w:t>
      </w:r>
    </w:p>
    <w:p w14:paraId="46FBFC9E" w14:textId="77777777" w:rsidR="007C2075" w:rsidRPr="00EF301D" w:rsidRDefault="002A14C1" w:rsidP="00EF301D">
      <w:pPr>
        <w:pStyle w:val="11"/>
        <w:tabs>
          <w:tab w:val="left" w:pos="709"/>
        </w:tabs>
        <w:spacing w:line="240" w:lineRule="auto"/>
        <w:ind w:firstLine="709"/>
        <w:jc w:val="both"/>
        <w:rPr>
          <w:sz w:val="28"/>
          <w:szCs w:val="28"/>
        </w:rPr>
      </w:pPr>
      <w:r w:rsidRPr="00EF301D">
        <w:rPr>
          <w:rStyle w:val="a3"/>
          <w:sz w:val="28"/>
          <w:szCs w:val="28"/>
        </w:rPr>
        <w:t xml:space="preserve">посредством почтового отправления </w:t>
      </w:r>
      <w:r w:rsidRPr="00EF301D">
        <w:rPr>
          <w:rStyle w:val="a3"/>
          <w:color w:val="686868"/>
          <w:sz w:val="28"/>
          <w:szCs w:val="28"/>
        </w:rPr>
        <w:t xml:space="preserve">- </w:t>
      </w:r>
      <w:r w:rsidRPr="00EF301D">
        <w:rPr>
          <w:rStyle w:val="a3"/>
          <w:sz w:val="28"/>
          <w:szCs w:val="28"/>
        </w:rPr>
        <w:t>настоящим регламентом не регулируется;</w:t>
      </w:r>
    </w:p>
    <w:p w14:paraId="46FBFC9F" w14:textId="77777777" w:rsidR="007C2075" w:rsidRPr="00EF301D" w:rsidRDefault="002A14C1" w:rsidP="00EF301D">
      <w:pPr>
        <w:pStyle w:val="11"/>
        <w:tabs>
          <w:tab w:val="left" w:pos="709"/>
        </w:tabs>
        <w:spacing w:line="240" w:lineRule="auto"/>
        <w:ind w:firstLine="709"/>
        <w:jc w:val="both"/>
        <w:rPr>
          <w:sz w:val="28"/>
          <w:szCs w:val="28"/>
        </w:rPr>
      </w:pPr>
      <w:r w:rsidRPr="00EF301D">
        <w:rPr>
          <w:rStyle w:val="a3"/>
          <w:sz w:val="28"/>
          <w:szCs w:val="28"/>
        </w:rPr>
        <w:t>посредством Регионального портала, Единого портала - не предусмотрен.</w:t>
      </w:r>
    </w:p>
    <w:p w14:paraId="46FBFCA0" w14:textId="77777777" w:rsidR="007C2075" w:rsidRPr="00EF301D" w:rsidRDefault="002A14C1" w:rsidP="00EF301D">
      <w:pPr>
        <w:pStyle w:val="11"/>
        <w:numPr>
          <w:ilvl w:val="2"/>
          <w:numId w:val="1"/>
        </w:numPr>
        <w:tabs>
          <w:tab w:val="left" w:pos="709"/>
          <w:tab w:val="left" w:pos="1509"/>
        </w:tabs>
        <w:spacing w:line="240" w:lineRule="auto"/>
        <w:ind w:firstLine="709"/>
        <w:jc w:val="both"/>
        <w:rPr>
          <w:sz w:val="28"/>
          <w:szCs w:val="28"/>
        </w:rPr>
      </w:pPr>
      <w:r w:rsidRPr="00EF301D">
        <w:rPr>
          <w:rStyle w:val="a3"/>
          <w:sz w:val="28"/>
          <w:szCs w:val="28"/>
        </w:rPr>
        <w:t>Максимальный срок ожидания в очереди при получении результата Услуги:</w:t>
      </w:r>
    </w:p>
    <w:p w14:paraId="46FBFCA1" w14:textId="77777777" w:rsidR="007C2075" w:rsidRPr="00EF301D" w:rsidRDefault="002A14C1" w:rsidP="00EF301D">
      <w:pPr>
        <w:pStyle w:val="11"/>
        <w:tabs>
          <w:tab w:val="left" w:pos="709"/>
        </w:tabs>
        <w:spacing w:line="240" w:lineRule="auto"/>
        <w:ind w:firstLine="709"/>
        <w:jc w:val="both"/>
        <w:rPr>
          <w:sz w:val="28"/>
          <w:szCs w:val="28"/>
        </w:rPr>
      </w:pPr>
      <w:r w:rsidRPr="00EF301D">
        <w:rPr>
          <w:rStyle w:val="a3"/>
          <w:sz w:val="28"/>
          <w:szCs w:val="28"/>
        </w:rPr>
        <w:t>в Уполномоченном органе -15 минут;</w:t>
      </w:r>
    </w:p>
    <w:p w14:paraId="46FBFCA2" w14:textId="4D876F53" w:rsidR="007C2075" w:rsidRPr="00EF301D" w:rsidRDefault="002A14C1" w:rsidP="00EF301D">
      <w:pPr>
        <w:pStyle w:val="11"/>
        <w:tabs>
          <w:tab w:val="left" w:pos="709"/>
        </w:tabs>
        <w:spacing w:line="240" w:lineRule="auto"/>
        <w:ind w:firstLine="709"/>
        <w:jc w:val="both"/>
        <w:rPr>
          <w:sz w:val="28"/>
          <w:szCs w:val="28"/>
        </w:rPr>
      </w:pPr>
      <w:r w:rsidRPr="00EF301D">
        <w:rPr>
          <w:rStyle w:val="a3"/>
          <w:sz w:val="28"/>
          <w:szCs w:val="28"/>
        </w:rPr>
        <w:t xml:space="preserve">посредством почтового отправления </w:t>
      </w:r>
      <w:r w:rsidR="008228C5">
        <w:rPr>
          <w:rStyle w:val="a3"/>
          <w:color w:val="686868"/>
          <w:sz w:val="28"/>
          <w:szCs w:val="28"/>
        </w:rPr>
        <w:t>-</w:t>
      </w:r>
      <w:r w:rsidRPr="00EF301D">
        <w:rPr>
          <w:rStyle w:val="a3"/>
          <w:color w:val="686868"/>
          <w:sz w:val="28"/>
          <w:szCs w:val="28"/>
        </w:rPr>
        <w:t xml:space="preserve"> </w:t>
      </w:r>
      <w:r w:rsidRPr="00EF301D">
        <w:rPr>
          <w:rStyle w:val="a3"/>
          <w:sz w:val="28"/>
          <w:szCs w:val="28"/>
        </w:rPr>
        <w:t>настоящим регламентом не регулируется;</w:t>
      </w:r>
    </w:p>
    <w:p w14:paraId="46FBFCA3" w14:textId="119054E8" w:rsidR="007C2075" w:rsidRDefault="002A14C1" w:rsidP="00EF301D">
      <w:pPr>
        <w:pStyle w:val="11"/>
        <w:tabs>
          <w:tab w:val="left" w:pos="709"/>
        </w:tabs>
        <w:spacing w:line="240" w:lineRule="auto"/>
        <w:ind w:firstLine="709"/>
        <w:jc w:val="both"/>
        <w:rPr>
          <w:rStyle w:val="a3"/>
          <w:sz w:val="28"/>
          <w:szCs w:val="28"/>
        </w:rPr>
      </w:pPr>
      <w:r w:rsidRPr="00EF301D">
        <w:rPr>
          <w:rStyle w:val="a3"/>
          <w:sz w:val="28"/>
          <w:szCs w:val="28"/>
        </w:rPr>
        <w:t>посредством Регионального портала, Единого портала - не предусмотрен.</w:t>
      </w:r>
    </w:p>
    <w:p w14:paraId="69160B44" w14:textId="77777777" w:rsidR="008228C5" w:rsidRPr="00EF301D" w:rsidRDefault="008228C5" w:rsidP="00EF301D">
      <w:pPr>
        <w:pStyle w:val="11"/>
        <w:tabs>
          <w:tab w:val="left" w:pos="709"/>
        </w:tabs>
        <w:spacing w:line="240" w:lineRule="auto"/>
        <w:ind w:firstLine="709"/>
        <w:jc w:val="both"/>
        <w:rPr>
          <w:sz w:val="28"/>
          <w:szCs w:val="28"/>
        </w:rPr>
      </w:pPr>
    </w:p>
    <w:p w14:paraId="46FBFCA4" w14:textId="34BF8685" w:rsidR="007C2075" w:rsidRDefault="002A14C1" w:rsidP="00EF301D">
      <w:pPr>
        <w:pStyle w:val="11"/>
        <w:numPr>
          <w:ilvl w:val="1"/>
          <w:numId w:val="1"/>
        </w:numPr>
        <w:tabs>
          <w:tab w:val="left" w:pos="709"/>
        </w:tabs>
        <w:spacing w:line="240" w:lineRule="auto"/>
        <w:ind w:firstLine="709"/>
        <w:jc w:val="center"/>
        <w:rPr>
          <w:rStyle w:val="a3"/>
          <w:sz w:val="28"/>
          <w:szCs w:val="28"/>
        </w:rPr>
      </w:pPr>
      <w:r w:rsidRPr="00EF301D">
        <w:rPr>
          <w:rStyle w:val="a3"/>
          <w:sz w:val="28"/>
          <w:szCs w:val="28"/>
        </w:rPr>
        <w:t>Срок регистрации запроса заявителя о предоставлении муниципальной</w:t>
      </w:r>
      <w:r w:rsidR="008228C5">
        <w:rPr>
          <w:rStyle w:val="a3"/>
          <w:sz w:val="28"/>
          <w:szCs w:val="28"/>
        </w:rPr>
        <w:t xml:space="preserve"> </w:t>
      </w:r>
      <w:r w:rsidRPr="00EF301D">
        <w:rPr>
          <w:rStyle w:val="a3"/>
          <w:sz w:val="28"/>
          <w:szCs w:val="28"/>
        </w:rPr>
        <w:t>услуги</w:t>
      </w:r>
    </w:p>
    <w:p w14:paraId="3298624D" w14:textId="77777777" w:rsidR="008228C5" w:rsidRPr="00EF301D" w:rsidRDefault="008228C5" w:rsidP="008228C5">
      <w:pPr>
        <w:pStyle w:val="11"/>
        <w:tabs>
          <w:tab w:val="left" w:pos="709"/>
        </w:tabs>
        <w:spacing w:line="240" w:lineRule="auto"/>
        <w:ind w:left="709" w:firstLine="0"/>
        <w:rPr>
          <w:sz w:val="28"/>
          <w:szCs w:val="28"/>
        </w:rPr>
      </w:pPr>
    </w:p>
    <w:p w14:paraId="46FBFCA5" w14:textId="77777777" w:rsidR="007C2075" w:rsidRPr="00EF301D" w:rsidRDefault="002A14C1" w:rsidP="00EF301D">
      <w:pPr>
        <w:pStyle w:val="11"/>
        <w:numPr>
          <w:ilvl w:val="2"/>
          <w:numId w:val="1"/>
        </w:numPr>
        <w:tabs>
          <w:tab w:val="left" w:pos="709"/>
          <w:tab w:val="left" w:pos="1509"/>
        </w:tabs>
        <w:spacing w:line="240" w:lineRule="auto"/>
        <w:ind w:firstLine="709"/>
        <w:jc w:val="both"/>
        <w:rPr>
          <w:sz w:val="28"/>
          <w:szCs w:val="28"/>
        </w:rPr>
      </w:pPr>
      <w:r w:rsidRPr="00EF301D">
        <w:rPr>
          <w:rStyle w:val="a3"/>
          <w:sz w:val="28"/>
          <w:szCs w:val="28"/>
        </w:rPr>
        <w:t>Регистрация Уполномоченным органом запроса и документов и (или) информации, необходимых для предоставления Услуги, в случае их подачи в Уполномоченном органе, посредством почтового отправления, Регионального портала, Единого портала, осуществляется в день поступления запроса в Уполномоченный орган (за исключением случаев, предусмотренных пунктом 2.7.2 настоящего административного регламента).</w:t>
      </w:r>
    </w:p>
    <w:p w14:paraId="46FBFCA6" w14:textId="13C35E64" w:rsidR="00B2632B" w:rsidRDefault="002A14C1" w:rsidP="00EF301D">
      <w:pPr>
        <w:pStyle w:val="11"/>
        <w:numPr>
          <w:ilvl w:val="2"/>
          <w:numId w:val="1"/>
        </w:numPr>
        <w:tabs>
          <w:tab w:val="left" w:pos="709"/>
          <w:tab w:val="left" w:pos="1514"/>
        </w:tabs>
        <w:spacing w:line="240" w:lineRule="auto"/>
        <w:ind w:firstLine="709"/>
        <w:jc w:val="both"/>
        <w:rPr>
          <w:rStyle w:val="a3"/>
          <w:sz w:val="28"/>
          <w:szCs w:val="28"/>
        </w:rPr>
      </w:pPr>
      <w:r w:rsidRPr="00EF301D">
        <w:rPr>
          <w:rStyle w:val="a3"/>
          <w:sz w:val="28"/>
          <w:szCs w:val="28"/>
        </w:rPr>
        <w:t>Регистрация Уполномоченным органом запроса и документов и (или) информации, необходимых для предоставления Услуги, в случае их подачи посредством Регионального портала, Единого портала вне графика рабочего времени, установленного в Уполномоченном органе, осуществляется в первый рабочий день, следующий за днем их поступления в Уполномоченный орган.</w:t>
      </w:r>
    </w:p>
    <w:p w14:paraId="4908D2F5" w14:textId="77777777" w:rsidR="008228C5" w:rsidRPr="00EF301D" w:rsidRDefault="008228C5" w:rsidP="008228C5">
      <w:pPr>
        <w:pStyle w:val="11"/>
        <w:tabs>
          <w:tab w:val="left" w:pos="709"/>
          <w:tab w:val="left" w:pos="1514"/>
        </w:tabs>
        <w:spacing w:line="240" w:lineRule="auto"/>
        <w:ind w:left="709" w:firstLine="0"/>
        <w:jc w:val="both"/>
        <w:rPr>
          <w:sz w:val="28"/>
          <w:szCs w:val="28"/>
        </w:rPr>
      </w:pPr>
    </w:p>
    <w:p w14:paraId="46FBFCA7" w14:textId="5425B5A5" w:rsidR="007C2075" w:rsidRPr="008228C5" w:rsidRDefault="002A14C1" w:rsidP="00EF301D">
      <w:pPr>
        <w:pStyle w:val="11"/>
        <w:numPr>
          <w:ilvl w:val="1"/>
          <w:numId w:val="1"/>
        </w:numPr>
        <w:tabs>
          <w:tab w:val="left" w:pos="529"/>
          <w:tab w:val="left" w:pos="709"/>
        </w:tabs>
        <w:spacing w:line="240" w:lineRule="auto"/>
        <w:ind w:firstLine="709"/>
        <w:jc w:val="center"/>
        <w:rPr>
          <w:rStyle w:val="a3"/>
          <w:sz w:val="28"/>
          <w:szCs w:val="28"/>
        </w:rPr>
      </w:pPr>
      <w:r w:rsidRPr="00EF301D">
        <w:rPr>
          <w:rStyle w:val="a3"/>
          <w:color w:val="000000"/>
          <w:sz w:val="28"/>
          <w:szCs w:val="28"/>
        </w:rPr>
        <w:t xml:space="preserve">Требования к помещениям, в которых предоставляется </w:t>
      </w:r>
      <w:r w:rsidRPr="00EF301D">
        <w:rPr>
          <w:rStyle w:val="a3"/>
          <w:color w:val="000000"/>
          <w:sz w:val="28"/>
          <w:szCs w:val="28"/>
        </w:rPr>
        <w:lastRenderedPageBreak/>
        <w:t>муниципальная</w:t>
      </w:r>
      <w:r w:rsidR="008228C5">
        <w:rPr>
          <w:rStyle w:val="a3"/>
          <w:color w:val="000000"/>
          <w:sz w:val="28"/>
          <w:szCs w:val="28"/>
        </w:rPr>
        <w:t xml:space="preserve"> </w:t>
      </w:r>
      <w:r w:rsidRPr="00EF301D">
        <w:rPr>
          <w:rStyle w:val="a3"/>
          <w:color w:val="000000"/>
          <w:sz w:val="28"/>
          <w:szCs w:val="28"/>
        </w:rPr>
        <w:t>услуга</w:t>
      </w:r>
    </w:p>
    <w:p w14:paraId="45B65442" w14:textId="77777777" w:rsidR="008228C5" w:rsidRPr="00EF301D" w:rsidRDefault="008228C5" w:rsidP="008228C5">
      <w:pPr>
        <w:pStyle w:val="11"/>
        <w:tabs>
          <w:tab w:val="left" w:pos="529"/>
          <w:tab w:val="left" w:pos="709"/>
        </w:tabs>
        <w:spacing w:line="240" w:lineRule="auto"/>
        <w:ind w:left="709" w:firstLine="0"/>
        <w:rPr>
          <w:sz w:val="28"/>
          <w:szCs w:val="28"/>
        </w:rPr>
      </w:pPr>
    </w:p>
    <w:p w14:paraId="46FBFCA8" w14:textId="29A63ACD" w:rsidR="007C2075" w:rsidRDefault="002A14C1" w:rsidP="00EF301D">
      <w:pPr>
        <w:pStyle w:val="11"/>
        <w:tabs>
          <w:tab w:val="left" w:pos="709"/>
        </w:tabs>
        <w:spacing w:line="240" w:lineRule="auto"/>
        <w:ind w:firstLine="709"/>
        <w:jc w:val="both"/>
        <w:rPr>
          <w:rStyle w:val="a3"/>
          <w:color w:val="000000"/>
          <w:sz w:val="28"/>
          <w:szCs w:val="28"/>
        </w:rPr>
      </w:pPr>
      <w:r w:rsidRPr="00EF301D">
        <w:rPr>
          <w:rStyle w:val="a3"/>
          <w:color w:val="000000"/>
          <w:sz w:val="28"/>
          <w:szCs w:val="28"/>
        </w:rPr>
        <w:t xml:space="preserve">Требования к помещениям, в которых предоставляется Услуга, к залу ожидания, местам для заполнения запросов о предоставлении Услуги, информационным стендам с образцами их заполнения и перечнем документов и (или) информации,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w:t>
      </w:r>
      <w:r w:rsidR="00CC0A0B" w:rsidRPr="00EF301D">
        <w:rPr>
          <w:rStyle w:val="a3"/>
          <w:color w:val="000000"/>
          <w:sz w:val="28"/>
          <w:szCs w:val="28"/>
        </w:rPr>
        <w:t>Уполномоченного органа</w:t>
      </w:r>
      <w:r w:rsidRPr="00EF301D">
        <w:rPr>
          <w:rStyle w:val="a3"/>
          <w:color w:val="000000"/>
          <w:sz w:val="28"/>
          <w:szCs w:val="28"/>
          <w:lang w:eastAsia="en-US"/>
        </w:rPr>
        <w:t xml:space="preserve">, </w:t>
      </w:r>
      <w:r w:rsidRPr="00EF301D">
        <w:rPr>
          <w:rStyle w:val="a3"/>
          <w:color w:val="000000"/>
          <w:sz w:val="28"/>
          <w:szCs w:val="28"/>
        </w:rPr>
        <w:t>а также на Региональном портале, Едином портале.</w:t>
      </w:r>
    </w:p>
    <w:p w14:paraId="692A843D" w14:textId="77777777" w:rsidR="004C2A00" w:rsidRPr="00EF301D" w:rsidRDefault="004C2A00" w:rsidP="00EF301D">
      <w:pPr>
        <w:pStyle w:val="11"/>
        <w:tabs>
          <w:tab w:val="left" w:pos="709"/>
        </w:tabs>
        <w:spacing w:line="240" w:lineRule="auto"/>
        <w:ind w:firstLine="709"/>
        <w:jc w:val="both"/>
        <w:rPr>
          <w:sz w:val="28"/>
          <w:szCs w:val="28"/>
        </w:rPr>
      </w:pPr>
    </w:p>
    <w:p w14:paraId="46FBFCA9" w14:textId="196D3A6E" w:rsidR="007C2075" w:rsidRPr="004C2A00" w:rsidRDefault="002A14C1" w:rsidP="00EF301D">
      <w:pPr>
        <w:pStyle w:val="11"/>
        <w:numPr>
          <w:ilvl w:val="1"/>
          <w:numId w:val="1"/>
        </w:numPr>
        <w:tabs>
          <w:tab w:val="left" w:pos="709"/>
        </w:tabs>
        <w:spacing w:line="240" w:lineRule="auto"/>
        <w:ind w:firstLine="709"/>
        <w:jc w:val="center"/>
        <w:rPr>
          <w:rStyle w:val="a3"/>
          <w:sz w:val="28"/>
          <w:szCs w:val="28"/>
        </w:rPr>
      </w:pPr>
      <w:r w:rsidRPr="00EF301D">
        <w:rPr>
          <w:rStyle w:val="a3"/>
          <w:color w:val="000000"/>
          <w:sz w:val="28"/>
          <w:szCs w:val="28"/>
        </w:rPr>
        <w:t>Показатели качества и доступности муниципальной услуги</w:t>
      </w:r>
    </w:p>
    <w:p w14:paraId="0E673AC5" w14:textId="77777777" w:rsidR="004C2A00" w:rsidRPr="00EF301D" w:rsidRDefault="004C2A00" w:rsidP="004C2A00">
      <w:pPr>
        <w:pStyle w:val="11"/>
        <w:tabs>
          <w:tab w:val="left" w:pos="709"/>
        </w:tabs>
        <w:spacing w:line="240" w:lineRule="auto"/>
        <w:ind w:left="709" w:firstLine="0"/>
        <w:rPr>
          <w:sz w:val="28"/>
          <w:szCs w:val="28"/>
        </w:rPr>
      </w:pPr>
    </w:p>
    <w:p w14:paraId="46FBFCAA"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Показатели качества и доступности муниципальной услуги:</w:t>
      </w:r>
    </w:p>
    <w:p w14:paraId="46FBFCAB"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доступность электронных форм документов, необходимых для предоставления Услуги;</w:t>
      </w:r>
    </w:p>
    <w:p w14:paraId="46FBFCAC"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возможность подачи запроса на получение Услуги и документов в электронной форме;</w:t>
      </w:r>
    </w:p>
    <w:p w14:paraId="46FBFCAD"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своевременность предоставления Услуги (отсутствие нарушений сроков предоставления Услуги);</w:t>
      </w:r>
    </w:p>
    <w:p w14:paraId="46FBFCAE"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предоставление Услуги в соответствии с возможными целями обращения;</w:t>
      </w:r>
    </w:p>
    <w:p w14:paraId="46FBFCAF"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доступность инструментов совершения в электронном виде платежей, необходимых для получения Услуги;</w:t>
      </w:r>
    </w:p>
    <w:p w14:paraId="46FBFCB0"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удобство информирования заявителя о ходе предоставления Услуги;</w:t>
      </w:r>
    </w:p>
    <w:p w14:paraId="46FBFCB1"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 получение результата предоставления Услуги.</w:t>
      </w:r>
    </w:p>
    <w:p w14:paraId="46FBFCB2"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r w:rsidRPr="00EF301D">
        <w:rPr>
          <w:rFonts w:ascii="Times New Roman" w:hAnsi="Times New Roman" w:cs="Times New Roman"/>
          <w:sz w:val="28"/>
          <w:szCs w:val="28"/>
        </w:rPr>
        <w:t>Перечень показателей качества и доступности Услуги размещен на официальном сайте Уполномоченного органа в сети «Интернет», а также на Едином портале, Региональном портале.</w:t>
      </w:r>
    </w:p>
    <w:p w14:paraId="46FBFCB3" w14:textId="77777777" w:rsidR="00CC0A0B" w:rsidRPr="00EF301D" w:rsidRDefault="00CC0A0B" w:rsidP="00EF301D">
      <w:pPr>
        <w:pStyle w:val="ConsPlusNormal"/>
        <w:tabs>
          <w:tab w:val="left" w:pos="709"/>
        </w:tabs>
        <w:ind w:firstLine="709"/>
        <w:contextualSpacing/>
        <w:jc w:val="both"/>
        <w:rPr>
          <w:rFonts w:ascii="Times New Roman" w:hAnsi="Times New Roman" w:cs="Times New Roman"/>
          <w:sz w:val="28"/>
          <w:szCs w:val="28"/>
        </w:rPr>
      </w:pPr>
    </w:p>
    <w:p w14:paraId="46FBFCB4" w14:textId="58DD3140" w:rsidR="007C2075" w:rsidRPr="004C2A00" w:rsidRDefault="002A14C1" w:rsidP="004C2A00">
      <w:pPr>
        <w:pStyle w:val="11"/>
        <w:numPr>
          <w:ilvl w:val="1"/>
          <w:numId w:val="1"/>
        </w:numPr>
        <w:tabs>
          <w:tab w:val="left" w:pos="709"/>
          <w:tab w:val="left" w:pos="769"/>
        </w:tabs>
        <w:spacing w:line="240" w:lineRule="auto"/>
        <w:jc w:val="center"/>
        <w:rPr>
          <w:rStyle w:val="a3"/>
          <w:sz w:val="28"/>
          <w:szCs w:val="28"/>
        </w:rPr>
      </w:pPr>
      <w:r w:rsidRPr="00EF301D">
        <w:rPr>
          <w:rStyle w:val="a3"/>
          <w:color w:val="000000"/>
          <w:sz w:val="28"/>
          <w:szCs w:val="28"/>
        </w:rPr>
        <w:t>Иные требования к предоставлению му</w:t>
      </w:r>
      <w:r w:rsidR="004E106A" w:rsidRPr="00EF301D">
        <w:rPr>
          <w:rStyle w:val="a3"/>
          <w:color w:val="000000"/>
          <w:sz w:val="28"/>
          <w:szCs w:val="28"/>
        </w:rPr>
        <w:t xml:space="preserve">ниципальной услуги, </w:t>
      </w:r>
      <w:r w:rsidR="004C2A00">
        <w:rPr>
          <w:rStyle w:val="a3"/>
          <w:color w:val="000000"/>
          <w:sz w:val="28"/>
          <w:szCs w:val="28"/>
        </w:rPr>
        <w:br/>
      </w:r>
      <w:r w:rsidR="004E106A" w:rsidRPr="00EF301D">
        <w:rPr>
          <w:rStyle w:val="a3"/>
          <w:color w:val="000000"/>
          <w:sz w:val="28"/>
          <w:szCs w:val="28"/>
        </w:rPr>
        <w:t xml:space="preserve">в том числе </w:t>
      </w:r>
      <w:r w:rsidRPr="00EF301D">
        <w:rPr>
          <w:rStyle w:val="a3"/>
          <w:color w:val="000000"/>
          <w:sz w:val="28"/>
          <w:szCs w:val="28"/>
        </w:rPr>
        <w:t>учитывающие особенности предоставления муниципальной услуги в</w:t>
      </w:r>
      <w:r w:rsidR="004C2A00">
        <w:rPr>
          <w:rStyle w:val="a3"/>
          <w:color w:val="000000"/>
          <w:sz w:val="28"/>
          <w:szCs w:val="28"/>
        </w:rPr>
        <w:t xml:space="preserve"> </w:t>
      </w:r>
      <w:r w:rsidRPr="00EF301D">
        <w:rPr>
          <w:rStyle w:val="a3"/>
          <w:color w:val="000000"/>
          <w:sz w:val="28"/>
          <w:szCs w:val="28"/>
        </w:rPr>
        <w:t>многофункциональных центрах и особенности предоставления муниципальной</w:t>
      </w:r>
      <w:r w:rsidR="004C2A00">
        <w:rPr>
          <w:rStyle w:val="a3"/>
          <w:color w:val="000000"/>
          <w:sz w:val="28"/>
          <w:szCs w:val="28"/>
        </w:rPr>
        <w:t xml:space="preserve"> </w:t>
      </w:r>
      <w:r w:rsidRPr="00EF301D">
        <w:rPr>
          <w:rStyle w:val="a3"/>
          <w:color w:val="000000"/>
          <w:sz w:val="28"/>
          <w:szCs w:val="28"/>
        </w:rPr>
        <w:t>услуги в электронной форме</w:t>
      </w:r>
    </w:p>
    <w:p w14:paraId="38B75A90" w14:textId="77777777" w:rsidR="004C2A00" w:rsidRPr="00EF301D" w:rsidRDefault="004C2A00" w:rsidP="004C2A00">
      <w:pPr>
        <w:pStyle w:val="11"/>
        <w:tabs>
          <w:tab w:val="left" w:pos="709"/>
          <w:tab w:val="left" w:pos="769"/>
        </w:tabs>
        <w:spacing w:line="240" w:lineRule="auto"/>
        <w:ind w:firstLine="0"/>
        <w:rPr>
          <w:sz w:val="28"/>
          <w:szCs w:val="28"/>
        </w:rPr>
      </w:pPr>
    </w:p>
    <w:p w14:paraId="46FBFCB5" w14:textId="77777777" w:rsidR="007C2075" w:rsidRPr="00EF301D" w:rsidRDefault="002A14C1" w:rsidP="00EF301D">
      <w:pPr>
        <w:pStyle w:val="11"/>
        <w:numPr>
          <w:ilvl w:val="2"/>
          <w:numId w:val="1"/>
        </w:numPr>
        <w:tabs>
          <w:tab w:val="left" w:pos="709"/>
          <w:tab w:val="left" w:pos="1590"/>
        </w:tabs>
        <w:spacing w:line="240" w:lineRule="auto"/>
        <w:ind w:firstLine="709"/>
        <w:jc w:val="both"/>
        <w:rPr>
          <w:sz w:val="28"/>
          <w:szCs w:val="28"/>
        </w:rPr>
      </w:pPr>
      <w:r w:rsidRPr="00EF301D">
        <w:rPr>
          <w:rStyle w:val="a3"/>
          <w:color w:val="000000"/>
          <w:sz w:val="28"/>
          <w:szCs w:val="28"/>
        </w:rPr>
        <w:t>Услуги, которые являются необходимыми и обязательными для предоставления настоящей Услуги отсутствуют.</w:t>
      </w:r>
    </w:p>
    <w:p w14:paraId="46FBFCB6" w14:textId="77777777" w:rsidR="007C2075" w:rsidRPr="00EF301D" w:rsidRDefault="002A14C1" w:rsidP="00EF301D">
      <w:pPr>
        <w:pStyle w:val="11"/>
        <w:numPr>
          <w:ilvl w:val="2"/>
          <w:numId w:val="1"/>
        </w:numPr>
        <w:tabs>
          <w:tab w:val="left" w:pos="709"/>
          <w:tab w:val="left" w:pos="1590"/>
        </w:tabs>
        <w:spacing w:line="240" w:lineRule="auto"/>
        <w:ind w:firstLine="709"/>
        <w:jc w:val="both"/>
        <w:rPr>
          <w:sz w:val="28"/>
          <w:szCs w:val="28"/>
        </w:rPr>
      </w:pPr>
      <w:r w:rsidRPr="00EF301D">
        <w:rPr>
          <w:rStyle w:val="a3"/>
          <w:color w:val="000000"/>
          <w:sz w:val="28"/>
          <w:szCs w:val="28"/>
        </w:rPr>
        <w:t>Информационные системы, используемые для предоставления Услуги:</w:t>
      </w:r>
    </w:p>
    <w:p w14:paraId="46FBFCB7" w14:textId="615F4425" w:rsidR="007C2075" w:rsidRPr="00EF301D" w:rsidRDefault="004C2A00" w:rsidP="004C2A00">
      <w:pPr>
        <w:pStyle w:val="11"/>
        <w:tabs>
          <w:tab w:val="left" w:pos="709"/>
          <w:tab w:val="left" w:pos="883"/>
        </w:tabs>
        <w:spacing w:line="240" w:lineRule="auto"/>
        <w:ind w:left="709" w:firstLine="0"/>
        <w:jc w:val="both"/>
        <w:rPr>
          <w:sz w:val="28"/>
          <w:szCs w:val="28"/>
        </w:rPr>
      </w:pPr>
      <w:r>
        <w:rPr>
          <w:rStyle w:val="a3"/>
          <w:color w:val="000000"/>
          <w:sz w:val="28"/>
          <w:szCs w:val="28"/>
        </w:rPr>
        <w:t xml:space="preserve">- </w:t>
      </w:r>
      <w:r w:rsidR="002A14C1" w:rsidRPr="00EF301D">
        <w:rPr>
          <w:rStyle w:val="a3"/>
          <w:color w:val="000000"/>
          <w:sz w:val="28"/>
          <w:szCs w:val="28"/>
        </w:rPr>
        <w:t>Региональный портал;</w:t>
      </w:r>
    </w:p>
    <w:p w14:paraId="46FBFCB8" w14:textId="2C05F85B" w:rsidR="007C2075" w:rsidRPr="00EF301D" w:rsidRDefault="004C2A00" w:rsidP="004C2A00">
      <w:pPr>
        <w:pStyle w:val="11"/>
        <w:tabs>
          <w:tab w:val="left" w:pos="709"/>
          <w:tab w:val="left" w:pos="883"/>
        </w:tabs>
        <w:spacing w:line="240" w:lineRule="auto"/>
        <w:ind w:left="709" w:firstLine="0"/>
        <w:jc w:val="both"/>
        <w:rPr>
          <w:sz w:val="28"/>
          <w:szCs w:val="28"/>
        </w:rPr>
      </w:pPr>
      <w:r>
        <w:rPr>
          <w:rStyle w:val="a3"/>
          <w:color w:val="000000"/>
          <w:sz w:val="28"/>
          <w:szCs w:val="28"/>
        </w:rPr>
        <w:t xml:space="preserve">- </w:t>
      </w:r>
      <w:r w:rsidR="002A14C1" w:rsidRPr="00EF301D">
        <w:rPr>
          <w:rStyle w:val="a3"/>
          <w:color w:val="000000"/>
          <w:sz w:val="28"/>
          <w:szCs w:val="28"/>
        </w:rPr>
        <w:t>Единый портал;</w:t>
      </w:r>
    </w:p>
    <w:p w14:paraId="46FBFCB9" w14:textId="63DD1EE2" w:rsidR="007C2075" w:rsidRPr="00EF301D" w:rsidRDefault="004C2A00" w:rsidP="004C2A00">
      <w:pPr>
        <w:pStyle w:val="13"/>
        <w:keepNext/>
        <w:keepLines/>
        <w:tabs>
          <w:tab w:val="left" w:pos="709"/>
          <w:tab w:val="left" w:pos="883"/>
        </w:tabs>
        <w:spacing w:line="240" w:lineRule="auto"/>
        <w:ind w:left="709" w:firstLine="0"/>
        <w:jc w:val="both"/>
        <w:rPr>
          <w:sz w:val="28"/>
          <w:szCs w:val="28"/>
        </w:rPr>
      </w:pPr>
      <w:bookmarkStart w:id="1" w:name="bookmark0"/>
      <w:r>
        <w:rPr>
          <w:rStyle w:val="12"/>
          <w:sz w:val="28"/>
          <w:szCs w:val="28"/>
        </w:rPr>
        <w:t xml:space="preserve">- </w:t>
      </w:r>
      <w:r w:rsidR="00CC0A0B" w:rsidRPr="00EF301D">
        <w:rPr>
          <w:rStyle w:val="12"/>
          <w:sz w:val="28"/>
          <w:szCs w:val="28"/>
        </w:rPr>
        <w:t>СМЭВ</w:t>
      </w:r>
      <w:r w:rsidR="002A14C1" w:rsidRPr="00EF301D">
        <w:rPr>
          <w:rStyle w:val="12"/>
          <w:sz w:val="28"/>
          <w:szCs w:val="28"/>
        </w:rPr>
        <w:t>.</w:t>
      </w:r>
      <w:bookmarkEnd w:id="1"/>
    </w:p>
    <w:p w14:paraId="46FBFCBA" w14:textId="77777777" w:rsidR="007C2075" w:rsidRPr="00EF301D" w:rsidRDefault="002A14C1" w:rsidP="00EF301D">
      <w:pPr>
        <w:pStyle w:val="11"/>
        <w:numPr>
          <w:ilvl w:val="2"/>
          <w:numId w:val="1"/>
        </w:numPr>
        <w:tabs>
          <w:tab w:val="left" w:pos="709"/>
          <w:tab w:val="left" w:pos="1585"/>
        </w:tabs>
        <w:spacing w:line="240" w:lineRule="auto"/>
        <w:ind w:firstLine="709"/>
        <w:jc w:val="both"/>
        <w:rPr>
          <w:sz w:val="28"/>
          <w:szCs w:val="28"/>
        </w:rPr>
      </w:pPr>
      <w:r w:rsidRPr="00EF301D">
        <w:rPr>
          <w:rStyle w:val="a3"/>
          <w:color w:val="000000"/>
          <w:sz w:val="28"/>
          <w:szCs w:val="28"/>
        </w:rPr>
        <w:t xml:space="preserve">Предоставление результатов Услуги в отношении несовершеннолетнего, оформленных в форме документа на бумажном носителе, законному представителю несовершеннолетнего, не являющимся </w:t>
      </w:r>
      <w:r w:rsidRPr="00EF301D">
        <w:rPr>
          <w:rStyle w:val="a3"/>
          <w:color w:val="000000"/>
          <w:sz w:val="28"/>
          <w:szCs w:val="28"/>
        </w:rPr>
        <w:lastRenderedPageBreak/>
        <w:t>заявителем.</w:t>
      </w:r>
    </w:p>
    <w:p w14:paraId="46FBFCBB" w14:textId="77777777" w:rsidR="007C2075" w:rsidRPr="00EF301D" w:rsidRDefault="002A14C1" w:rsidP="00EF301D">
      <w:pPr>
        <w:pStyle w:val="11"/>
        <w:numPr>
          <w:ilvl w:val="3"/>
          <w:numId w:val="1"/>
        </w:numPr>
        <w:tabs>
          <w:tab w:val="left" w:pos="709"/>
          <w:tab w:val="left" w:pos="1791"/>
        </w:tabs>
        <w:suppressAutoHyphens/>
        <w:spacing w:line="240" w:lineRule="auto"/>
        <w:ind w:firstLine="709"/>
        <w:jc w:val="both"/>
        <w:rPr>
          <w:sz w:val="28"/>
          <w:szCs w:val="28"/>
        </w:rPr>
      </w:pPr>
      <w:r w:rsidRPr="00EF301D">
        <w:rPr>
          <w:rStyle w:val="a3"/>
          <w:color w:val="000000"/>
          <w:sz w:val="28"/>
          <w:szCs w:val="28"/>
        </w:rPr>
        <w:t>При получении результатов предоставления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запроса вправе п</w:t>
      </w:r>
      <w:r w:rsidR="00CC0A0B" w:rsidRPr="00EF301D">
        <w:rPr>
          <w:rStyle w:val="a3"/>
          <w:color w:val="000000"/>
          <w:sz w:val="28"/>
          <w:szCs w:val="28"/>
        </w:rPr>
        <w:t>редставить уведомление о способе</w:t>
      </w:r>
      <w:r w:rsidR="00CC0A0B" w:rsidRPr="00EF301D">
        <w:rPr>
          <w:sz w:val="28"/>
          <w:szCs w:val="28"/>
        </w:rPr>
        <w:t xml:space="preserve"> </w:t>
      </w:r>
      <w:r w:rsidRPr="00EF301D">
        <w:rPr>
          <w:rStyle w:val="a3"/>
          <w:sz w:val="28"/>
          <w:szCs w:val="28"/>
        </w:rPr>
        <w:t>предоставления результатов муниципальной услуги в отношении несовершеннолетнего, оформленных в форме документа на бумажном носителе, по форме 6 раздела 5 приложения к настоящему административному регламенту.</w:t>
      </w:r>
    </w:p>
    <w:p w14:paraId="46FBFCBC" w14:textId="77777777" w:rsidR="007C2075" w:rsidRPr="00EF301D" w:rsidRDefault="002A14C1" w:rsidP="00EF301D">
      <w:pPr>
        <w:pStyle w:val="11"/>
        <w:numPr>
          <w:ilvl w:val="3"/>
          <w:numId w:val="1"/>
        </w:numPr>
        <w:tabs>
          <w:tab w:val="left" w:pos="709"/>
          <w:tab w:val="left" w:pos="1839"/>
        </w:tabs>
        <w:spacing w:line="240" w:lineRule="auto"/>
        <w:ind w:firstLine="709"/>
        <w:jc w:val="both"/>
        <w:rPr>
          <w:sz w:val="28"/>
          <w:szCs w:val="28"/>
        </w:rPr>
      </w:pPr>
      <w:r w:rsidRPr="00EF301D">
        <w:rPr>
          <w:rStyle w:val="a3"/>
          <w:sz w:val="28"/>
          <w:szCs w:val="28"/>
        </w:rPr>
        <w:t>В уведомлении, предусмотренном подпунктом 2.10.3.1 настоящего административного регламента, заявитель указывает: свои фамилию, имя, отчество (при наличии); фамилию, имя, отчество (при наличии) несовершеннолетнего, в отношении которого предоставляется Услуга; фамилию, имя, отчество (при наличии), а также сведения о документе, удостоверяющем личность законного представителя несовершеннолетнего, уполномоченного на получение результатов предоставления Услуги в отношении несовершеннолетнего в форме документа на бумажном носителе; волеизъявление о возможности получения результатов предоставления Услуги лично заявителем или иным законным представителем несовершеннолетнего, не являющимся заявителем.</w:t>
      </w:r>
    </w:p>
    <w:p w14:paraId="46FBFCBD" w14:textId="77777777" w:rsidR="007C2075" w:rsidRPr="00EF301D" w:rsidRDefault="002A14C1" w:rsidP="00EF301D">
      <w:pPr>
        <w:pStyle w:val="11"/>
        <w:numPr>
          <w:ilvl w:val="3"/>
          <w:numId w:val="1"/>
        </w:numPr>
        <w:tabs>
          <w:tab w:val="left" w:pos="709"/>
          <w:tab w:val="left" w:pos="1825"/>
        </w:tabs>
        <w:spacing w:line="240" w:lineRule="auto"/>
        <w:ind w:firstLine="709"/>
        <w:jc w:val="both"/>
        <w:rPr>
          <w:sz w:val="28"/>
          <w:szCs w:val="28"/>
        </w:rPr>
      </w:pPr>
      <w:r w:rsidRPr="00EF301D">
        <w:rPr>
          <w:rStyle w:val="a3"/>
          <w:sz w:val="28"/>
          <w:szCs w:val="28"/>
        </w:rPr>
        <w:t>Результаты предоставления Услуги в отношении несовершеннолетнего, оформленные в форме документа на бумажном носителе, законному представителю несовершеннолетнего, не являющемуся заявителем, не предоставляются в следующих случаях:</w:t>
      </w:r>
    </w:p>
    <w:p w14:paraId="46FBFCBE" w14:textId="77777777" w:rsidR="007C2075" w:rsidRPr="00EF301D" w:rsidRDefault="002A14C1" w:rsidP="004C2A00">
      <w:pPr>
        <w:pStyle w:val="11"/>
        <w:numPr>
          <w:ilvl w:val="0"/>
          <w:numId w:val="10"/>
        </w:numPr>
        <w:tabs>
          <w:tab w:val="left" w:pos="709"/>
          <w:tab w:val="left" w:pos="993"/>
        </w:tabs>
        <w:spacing w:line="240" w:lineRule="auto"/>
        <w:ind w:firstLine="709"/>
        <w:jc w:val="both"/>
        <w:rPr>
          <w:sz w:val="28"/>
          <w:szCs w:val="28"/>
        </w:rPr>
      </w:pPr>
      <w:r w:rsidRPr="00EF301D">
        <w:rPr>
          <w:rStyle w:val="a3"/>
          <w:sz w:val="28"/>
          <w:szCs w:val="28"/>
        </w:rPr>
        <w:t>Заявителем не представлено уведомление, предусмотренное подпунктом 2.10.3.1 настоящего административного регламента.</w:t>
      </w:r>
    </w:p>
    <w:p w14:paraId="46FBFCBF" w14:textId="77777777" w:rsidR="007C2075" w:rsidRPr="00EF301D" w:rsidRDefault="002A14C1" w:rsidP="004C2A00">
      <w:pPr>
        <w:pStyle w:val="11"/>
        <w:numPr>
          <w:ilvl w:val="0"/>
          <w:numId w:val="10"/>
        </w:numPr>
        <w:tabs>
          <w:tab w:val="left" w:pos="709"/>
          <w:tab w:val="left" w:pos="993"/>
        </w:tabs>
        <w:spacing w:line="240" w:lineRule="auto"/>
        <w:ind w:firstLine="709"/>
        <w:jc w:val="both"/>
        <w:rPr>
          <w:sz w:val="28"/>
          <w:szCs w:val="28"/>
        </w:rPr>
      </w:pPr>
      <w:r w:rsidRPr="00EF301D">
        <w:rPr>
          <w:rStyle w:val="a3"/>
          <w:sz w:val="28"/>
          <w:szCs w:val="28"/>
        </w:rPr>
        <w:t>Заявитель в момент подачи запроса о предоставлении Услуги письменно выразил желание получить лично результаты предоставления Услуги в отношении несовершеннолетнего, оформленные в форме документа на бумажном носителе, указав об этом в уведомлении, предусмотренном подпунктом 2.10.3.1 настоящего административного регламента.</w:t>
      </w:r>
    </w:p>
    <w:p w14:paraId="46FBFCC0" w14:textId="77777777" w:rsidR="007C2075" w:rsidRPr="00EF301D" w:rsidRDefault="002A14C1" w:rsidP="004C2A00">
      <w:pPr>
        <w:pStyle w:val="11"/>
        <w:numPr>
          <w:ilvl w:val="0"/>
          <w:numId w:val="10"/>
        </w:numPr>
        <w:tabs>
          <w:tab w:val="left" w:pos="709"/>
          <w:tab w:val="left" w:pos="993"/>
        </w:tabs>
        <w:spacing w:line="240" w:lineRule="auto"/>
        <w:ind w:firstLine="709"/>
        <w:jc w:val="both"/>
        <w:rPr>
          <w:sz w:val="28"/>
          <w:szCs w:val="28"/>
        </w:rPr>
      </w:pPr>
      <w:r w:rsidRPr="00EF301D">
        <w:rPr>
          <w:rStyle w:val="a3"/>
          <w:sz w:val="28"/>
          <w:szCs w:val="28"/>
        </w:rPr>
        <w:t>Уведомление, предусмотренное подпунктом 2.10.3.1 настоящего административного регламента, представлено с нарушением требований, установленных подпунктом 2.10.3.2 настоящего административного регламента.</w:t>
      </w:r>
    </w:p>
    <w:p w14:paraId="46FBFCC1" w14:textId="1F9A6769" w:rsidR="007C2075" w:rsidRPr="00EF301D" w:rsidRDefault="002A14C1" w:rsidP="00EF301D">
      <w:pPr>
        <w:pStyle w:val="11"/>
        <w:numPr>
          <w:ilvl w:val="3"/>
          <w:numId w:val="1"/>
        </w:numPr>
        <w:tabs>
          <w:tab w:val="left" w:pos="709"/>
          <w:tab w:val="left" w:pos="1830"/>
        </w:tabs>
        <w:spacing w:line="240" w:lineRule="auto"/>
        <w:ind w:firstLine="709"/>
        <w:jc w:val="both"/>
        <w:rPr>
          <w:sz w:val="28"/>
          <w:szCs w:val="28"/>
        </w:rPr>
      </w:pPr>
      <w:r w:rsidRPr="00EF301D">
        <w:rPr>
          <w:rStyle w:val="a3"/>
          <w:sz w:val="28"/>
          <w:szCs w:val="28"/>
        </w:rPr>
        <w:t xml:space="preserve">Выдача результатов предоставления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при личном обращении указанного лица, с предъявлением документа, удостоверяющего личность, сведения о котором указаны в уведомлении, предусмотренном подпунктом 2.10.3.1 настоящего </w:t>
      </w:r>
      <w:r w:rsidRPr="00EF301D">
        <w:rPr>
          <w:rStyle w:val="a3"/>
          <w:sz w:val="28"/>
          <w:szCs w:val="28"/>
        </w:rPr>
        <w:lastRenderedPageBreak/>
        <w:t xml:space="preserve">административного регламента в Уполномоченном органе по адресу: </w:t>
      </w:r>
      <w:r w:rsidR="004E106A" w:rsidRPr="00EF301D">
        <w:rPr>
          <w:rStyle w:val="a3"/>
          <w:sz w:val="28"/>
          <w:szCs w:val="28"/>
        </w:rPr>
        <w:t>пгт</w:t>
      </w:r>
      <w:r w:rsidR="004C2A00">
        <w:rPr>
          <w:rStyle w:val="a3"/>
          <w:sz w:val="28"/>
          <w:szCs w:val="28"/>
        </w:rPr>
        <w:t>.</w:t>
      </w:r>
      <w:r w:rsidR="004E106A" w:rsidRPr="00EF301D">
        <w:rPr>
          <w:rStyle w:val="a3"/>
          <w:sz w:val="28"/>
          <w:szCs w:val="28"/>
        </w:rPr>
        <w:t xml:space="preserve"> Ноглики, ул. Советская, 15, каб. № 303</w:t>
      </w:r>
      <w:r w:rsidRPr="00EF301D">
        <w:rPr>
          <w:rStyle w:val="a3"/>
          <w:sz w:val="28"/>
          <w:szCs w:val="28"/>
        </w:rPr>
        <w:t>.</w:t>
      </w:r>
    </w:p>
    <w:p w14:paraId="46FBFCC2" w14:textId="6D09C527" w:rsidR="00D715F1" w:rsidRPr="00EF0439" w:rsidRDefault="002A14C1" w:rsidP="00EF301D">
      <w:pPr>
        <w:pStyle w:val="11"/>
        <w:tabs>
          <w:tab w:val="left" w:pos="709"/>
        </w:tabs>
        <w:spacing w:line="240" w:lineRule="auto"/>
        <w:ind w:firstLine="709"/>
        <w:jc w:val="both"/>
        <w:rPr>
          <w:rStyle w:val="a3"/>
          <w:rFonts w:eastAsia="Courier New"/>
          <w:color w:val="auto"/>
          <w:sz w:val="28"/>
          <w:szCs w:val="28"/>
        </w:rPr>
      </w:pPr>
      <w:r w:rsidRPr="00EF0439">
        <w:rPr>
          <w:rStyle w:val="a3"/>
          <w:color w:val="auto"/>
          <w:sz w:val="28"/>
          <w:szCs w:val="28"/>
        </w:rPr>
        <w:t>В случаях, предусмотренных подпунктом 2.10.3.3 настоящего административного регламента, результаты предоставления Услуги в отношении несовершеннолетнего в форме документа на бумажном носителе, направляются (выдаются) заявителю способом, указанным в за</w:t>
      </w:r>
      <w:r w:rsidR="00BF0449" w:rsidRPr="00EF0439">
        <w:rPr>
          <w:rStyle w:val="a3"/>
          <w:color w:val="auto"/>
          <w:sz w:val="28"/>
          <w:szCs w:val="28"/>
        </w:rPr>
        <w:t>просе.</w:t>
      </w:r>
    </w:p>
    <w:p w14:paraId="46FBFCC3" w14:textId="397F787E" w:rsidR="007C2075" w:rsidRDefault="002A14C1" w:rsidP="00EF301D">
      <w:pPr>
        <w:pStyle w:val="11"/>
        <w:numPr>
          <w:ilvl w:val="3"/>
          <w:numId w:val="1"/>
        </w:numPr>
        <w:tabs>
          <w:tab w:val="left" w:pos="1806"/>
        </w:tabs>
        <w:spacing w:line="240" w:lineRule="auto"/>
        <w:ind w:firstLine="709"/>
        <w:jc w:val="both"/>
        <w:rPr>
          <w:rStyle w:val="a3"/>
          <w:sz w:val="28"/>
          <w:szCs w:val="28"/>
        </w:rPr>
      </w:pPr>
      <w:r w:rsidRPr="00EF301D">
        <w:rPr>
          <w:rStyle w:val="a3"/>
          <w:sz w:val="28"/>
          <w:szCs w:val="28"/>
        </w:rPr>
        <w:t>Предоставление результатов Услуги в порядке, установленном пунктом 2.10.3 настоящего административного регламента, осуществляется в сроки, предусмотренные пунктом 3.7.1 настоящего административного регламента.</w:t>
      </w:r>
    </w:p>
    <w:p w14:paraId="6A3E53E9" w14:textId="77777777" w:rsidR="00B93484" w:rsidRPr="00EF301D" w:rsidRDefault="00B93484" w:rsidP="00B93484">
      <w:pPr>
        <w:pStyle w:val="11"/>
        <w:tabs>
          <w:tab w:val="left" w:pos="1806"/>
        </w:tabs>
        <w:spacing w:line="240" w:lineRule="auto"/>
        <w:ind w:left="709" w:firstLine="0"/>
        <w:jc w:val="both"/>
        <w:rPr>
          <w:sz w:val="28"/>
          <w:szCs w:val="28"/>
        </w:rPr>
      </w:pPr>
    </w:p>
    <w:p w14:paraId="46FBFCC4" w14:textId="77777777" w:rsidR="007C2075" w:rsidRPr="00EF301D" w:rsidRDefault="002A14C1" w:rsidP="00B93484">
      <w:pPr>
        <w:pStyle w:val="11"/>
        <w:numPr>
          <w:ilvl w:val="2"/>
          <w:numId w:val="1"/>
        </w:numPr>
        <w:tabs>
          <w:tab w:val="left" w:pos="2328"/>
        </w:tabs>
        <w:spacing w:line="240" w:lineRule="auto"/>
        <w:ind w:firstLine="709"/>
        <w:jc w:val="center"/>
        <w:rPr>
          <w:sz w:val="28"/>
          <w:szCs w:val="28"/>
        </w:rPr>
      </w:pPr>
      <w:r w:rsidRPr="00EF301D">
        <w:rPr>
          <w:rStyle w:val="a3"/>
          <w:sz w:val="28"/>
          <w:szCs w:val="28"/>
        </w:rPr>
        <w:t>Особенности предоставления Услуги в МФЦ.</w:t>
      </w:r>
    </w:p>
    <w:p w14:paraId="18995830" w14:textId="77777777" w:rsidR="00B93484" w:rsidRDefault="00B93484" w:rsidP="00EF301D">
      <w:pPr>
        <w:pStyle w:val="11"/>
        <w:spacing w:line="240" w:lineRule="auto"/>
        <w:ind w:firstLine="709"/>
        <w:jc w:val="both"/>
        <w:rPr>
          <w:rStyle w:val="a3"/>
          <w:sz w:val="28"/>
          <w:szCs w:val="28"/>
        </w:rPr>
      </w:pPr>
    </w:p>
    <w:p w14:paraId="46FBFCC5" w14:textId="2521B13E" w:rsidR="007C2075" w:rsidRPr="00EF301D" w:rsidRDefault="002A14C1" w:rsidP="00EF301D">
      <w:pPr>
        <w:pStyle w:val="11"/>
        <w:spacing w:line="240" w:lineRule="auto"/>
        <w:ind w:firstLine="709"/>
        <w:jc w:val="both"/>
        <w:rPr>
          <w:sz w:val="28"/>
          <w:szCs w:val="28"/>
        </w:rPr>
      </w:pPr>
      <w:r w:rsidRPr="00EF301D">
        <w:rPr>
          <w:rStyle w:val="a3"/>
          <w:sz w:val="28"/>
          <w:szCs w:val="28"/>
        </w:rPr>
        <w:t>Предоставление Услуги в МФЦ не осуществляется.</w:t>
      </w:r>
    </w:p>
    <w:p w14:paraId="2C3C6CAB" w14:textId="77777777" w:rsidR="00B93484" w:rsidRDefault="00B93484" w:rsidP="00B93484">
      <w:pPr>
        <w:pStyle w:val="11"/>
        <w:tabs>
          <w:tab w:val="left" w:pos="1594"/>
        </w:tabs>
        <w:spacing w:line="240" w:lineRule="auto"/>
        <w:ind w:left="709" w:firstLine="0"/>
        <w:jc w:val="both"/>
        <w:rPr>
          <w:rStyle w:val="a3"/>
          <w:sz w:val="28"/>
          <w:szCs w:val="28"/>
        </w:rPr>
      </w:pPr>
    </w:p>
    <w:p w14:paraId="46FBFCC6" w14:textId="293AD64A" w:rsidR="007C2075" w:rsidRDefault="002A14C1" w:rsidP="00EF301D">
      <w:pPr>
        <w:pStyle w:val="11"/>
        <w:numPr>
          <w:ilvl w:val="2"/>
          <w:numId w:val="1"/>
        </w:numPr>
        <w:tabs>
          <w:tab w:val="left" w:pos="1594"/>
        </w:tabs>
        <w:spacing w:line="240" w:lineRule="auto"/>
        <w:ind w:firstLine="709"/>
        <w:jc w:val="both"/>
        <w:rPr>
          <w:rStyle w:val="a3"/>
          <w:sz w:val="28"/>
          <w:szCs w:val="28"/>
        </w:rPr>
      </w:pPr>
      <w:r w:rsidRPr="00EF301D">
        <w:rPr>
          <w:rStyle w:val="a3"/>
          <w:sz w:val="28"/>
          <w:szCs w:val="28"/>
        </w:rPr>
        <w:t>Предоставление Услуги в электронной форме осуществляется посредством Регионального портала, Единого портала, в соответствии с Требованиями к предоставлению в электронной форме государственных и муниципальных услуг, утвержденными постановлением Правительства РФ от 26.03.2016 №</w:t>
      </w:r>
      <w:r w:rsidR="004E106A" w:rsidRPr="00EF301D">
        <w:rPr>
          <w:rStyle w:val="a3"/>
          <w:sz w:val="28"/>
          <w:szCs w:val="28"/>
        </w:rPr>
        <w:t xml:space="preserve"> </w:t>
      </w:r>
      <w:r w:rsidRPr="00EF301D">
        <w:rPr>
          <w:rStyle w:val="a3"/>
          <w:sz w:val="28"/>
          <w:szCs w:val="28"/>
        </w:rPr>
        <w:t>236.</w:t>
      </w:r>
    </w:p>
    <w:p w14:paraId="513B9AA4" w14:textId="77777777" w:rsidR="00B93484" w:rsidRPr="00EF301D" w:rsidRDefault="00B93484" w:rsidP="00B93484">
      <w:pPr>
        <w:pStyle w:val="11"/>
        <w:tabs>
          <w:tab w:val="left" w:pos="1594"/>
        </w:tabs>
        <w:spacing w:line="240" w:lineRule="auto"/>
        <w:ind w:left="709" w:firstLine="0"/>
        <w:jc w:val="both"/>
        <w:rPr>
          <w:sz w:val="28"/>
          <w:szCs w:val="28"/>
        </w:rPr>
      </w:pPr>
    </w:p>
    <w:p w14:paraId="46FBFCC7" w14:textId="4C766FEF" w:rsidR="007C2075" w:rsidRDefault="002A14C1" w:rsidP="00EF301D">
      <w:pPr>
        <w:pStyle w:val="11"/>
        <w:numPr>
          <w:ilvl w:val="1"/>
          <w:numId w:val="1"/>
        </w:numPr>
        <w:tabs>
          <w:tab w:val="left" w:pos="668"/>
        </w:tabs>
        <w:spacing w:line="240" w:lineRule="auto"/>
        <w:ind w:firstLine="709"/>
        <w:jc w:val="center"/>
        <w:rPr>
          <w:rStyle w:val="a3"/>
          <w:sz w:val="28"/>
          <w:szCs w:val="28"/>
        </w:rPr>
      </w:pPr>
      <w:r w:rsidRPr="00EF301D">
        <w:rPr>
          <w:rStyle w:val="a3"/>
          <w:sz w:val="28"/>
          <w:szCs w:val="28"/>
        </w:rPr>
        <w:t>Исчерпывающий перечень документов,</w:t>
      </w:r>
      <w:r w:rsidR="004E106A" w:rsidRPr="00EF301D">
        <w:rPr>
          <w:rStyle w:val="a3"/>
          <w:sz w:val="28"/>
          <w:szCs w:val="28"/>
        </w:rPr>
        <w:t xml:space="preserve"> необходимых для предоставления </w:t>
      </w:r>
      <w:r w:rsidRPr="00EF301D">
        <w:rPr>
          <w:rStyle w:val="a3"/>
          <w:sz w:val="28"/>
          <w:szCs w:val="28"/>
        </w:rPr>
        <w:t>муниципальной услуги</w:t>
      </w:r>
    </w:p>
    <w:p w14:paraId="76B10D9F" w14:textId="77777777" w:rsidR="00B93484" w:rsidRPr="00EF301D" w:rsidRDefault="00B93484" w:rsidP="00B93484">
      <w:pPr>
        <w:pStyle w:val="11"/>
        <w:tabs>
          <w:tab w:val="left" w:pos="668"/>
        </w:tabs>
        <w:spacing w:line="240" w:lineRule="auto"/>
        <w:ind w:left="709" w:firstLine="0"/>
        <w:rPr>
          <w:sz w:val="28"/>
          <w:szCs w:val="28"/>
        </w:rPr>
      </w:pPr>
    </w:p>
    <w:p w14:paraId="46FBFCC8" w14:textId="77777777" w:rsidR="007C2075" w:rsidRPr="00EF301D" w:rsidRDefault="002A14C1" w:rsidP="00EF301D">
      <w:pPr>
        <w:pStyle w:val="11"/>
        <w:numPr>
          <w:ilvl w:val="2"/>
          <w:numId w:val="1"/>
        </w:numPr>
        <w:tabs>
          <w:tab w:val="left" w:pos="1806"/>
        </w:tabs>
        <w:spacing w:line="240" w:lineRule="auto"/>
        <w:ind w:firstLine="709"/>
        <w:jc w:val="both"/>
        <w:rPr>
          <w:sz w:val="28"/>
          <w:szCs w:val="28"/>
        </w:rPr>
      </w:pPr>
      <w:r w:rsidRPr="00EF301D">
        <w:rPr>
          <w:rStyle w:val="a3"/>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таблицах 1 и 2 раздела 3 приложения к настоящему административному регламенту.</w:t>
      </w:r>
    </w:p>
    <w:p w14:paraId="46FBFCC9" w14:textId="376E9AFB" w:rsidR="007C2075" w:rsidRDefault="002A14C1" w:rsidP="00EF301D">
      <w:pPr>
        <w:pStyle w:val="11"/>
        <w:numPr>
          <w:ilvl w:val="2"/>
          <w:numId w:val="1"/>
        </w:numPr>
        <w:tabs>
          <w:tab w:val="left" w:pos="1806"/>
        </w:tabs>
        <w:spacing w:line="240" w:lineRule="auto"/>
        <w:ind w:firstLine="709"/>
        <w:jc w:val="both"/>
        <w:rPr>
          <w:rStyle w:val="a3"/>
          <w:sz w:val="28"/>
          <w:szCs w:val="28"/>
        </w:rPr>
      </w:pPr>
      <w:r w:rsidRPr="00EF301D">
        <w:rPr>
          <w:rStyle w:val="a3"/>
          <w:sz w:val="28"/>
          <w:szCs w:val="28"/>
        </w:rPr>
        <w:t>Сведения о форме(-ах) запроса(-ов) о предоставлении Услуги и документов, необходимых для предоставления Услуги, приведены в разделе 5 приложения к настоящему административному регламенту.</w:t>
      </w:r>
    </w:p>
    <w:p w14:paraId="293C7379" w14:textId="77777777" w:rsidR="00B93484" w:rsidRPr="00EF301D" w:rsidRDefault="00B93484" w:rsidP="00B93484">
      <w:pPr>
        <w:pStyle w:val="11"/>
        <w:tabs>
          <w:tab w:val="left" w:pos="1806"/>
        </w:tabs>
        <w:spacing w:line="240" w:lineRule="auto"/>
        <w:ind w:left="709" w:firstLine="0"/>
        <w:jc w:val="both"/>
        <w:rPr>
          <w:sz w:val="28"/>
          <w:szCs w:val="28"/>
        </w:rPr>
      </w:pPr>
    </w:p>
    <w:p w14:paraId="46FBFCCA" w14:textId="11FDD4AE" w:rsidR="007C2075" w:rsidRDefault="002A14C1" w:rsidP="00B93484">
      <w:pPr>
        <w:pStyle w:val="11"/>
        <w:numPr>
          <w:ilvl w:val="1"/>
          <w:numId w:val="1"/>
        </w:numPr>
        <w:tabs>
          <w:tab w:val="left" w:pos="1057"/>
        </w:tabs>
        <w:spacing w:line="240" w:lineRule="auto"/>
        <w:jc w:val="center"/>
        <w:rPr>
          <w:rStyle w:val="a3"/>
          <w:sz w:val="28"/>
          <w:szCs w:val="28"/>
        </w:rPr>
      </w:pPr>
      <w:r w:rsidRPr="00EF301D">
        <w:rPr>
          <w:rStyle w:val="a3"/>
          <w:sz w:val="28"/>
          <w:szCs w:val="28"/>
        </w:rPr>
        <w:t>Исчерпывающий перечень оснований для отказа в приеме запроса о</w:t>
      </w:r>
      <w:r w:rsidR="00B93484">
        <w:rPr>
          <w:rStyle w:val="a3"/>
          <w:sz w:val="28"/>
          <w:szCs w:val="28"/>
        </w:rPr>
        <w:t xml:space="preserve"> </w:t>
      </w:r>
      <w:r w:rsidRPr="00EF301D">
        <w:rPr>
          <w:rStyle w:val="a3"/>
          <w:sz w:val="28"/>
          <w:szCs w:val="28"/>
        </w:rPr>
        <w:t>предоставлении муниципальной услуги и документов, необходимых для</w:t>
      </w:r>
      <w:r w:rsidR="00B93484">
        <w:rPr>
          <w:rStyle w:val="a3"/>
          <w:sz w:val="28"/>
          <w:szCs w:val="28"/>
        </w:rPr>
        <w:t xml:space="preserve"> </w:t>
      </w:r>
      <w:r w:rsidRPr="00EF301D">
        <w:rPr>
          <w:rStyle w:val="a3"/>
          <w:sz w:val="28"/>
          <w:szCs w:val="28"/>
        </w:rPr>
        <w:t>предоставления муниципальной услуги, и исчерпывающий перечень оснований</w:t>
      </w:r>
      <w:r w:rsidR="00B93484">
        <w:rPr>
          <w:rStyle w:val="a3"/>
          <w:sz w:val="28"/>
          <w:szCs w:val="28"/>
        </w:rPr>
        <w:t xml:space="preserve"> </w:t>
      </w:r>
      <w:r w:rsidRPr="00EF301D">
        <w:rPr>
          <w:rStyle w:val="a3"/>
          <w:sz w:val="28"/>
          <w:szCs w:val="28"/>
        </w:rPr>
        <w:t>для приостановления предоставления муниципальной услуги или для отказа в</w:t>
      </w:r>
      <w:r w:rsidR="00B93484">
        <w:rPr>
          <w:rStyle w:val="a3"/>
          <w:sz w:val="28"/>
          <w:szCs w:val="28"/>
        </w:rPr>
        <w:t xml:space="preserve"> </w:t>
      </w:r>
      <w:r w:rsidRPr="00EF301D">
        <w:rPr>
          <w:rStyle w:val="a3"/>
          <w:sz w:val="28"/>
          <w:szCs w:val="28"/>
        </w:rPr>
        <w:t>предоставлении муниципальной услуги</w:t>
      </w:r>
    </w:p>
    <w:p w14:paraId="124BE426" w14:textId="77777777" w:rsidR="00B93484" w:rsidRPr="00EF301D" w:rsidRDefault="00B93484" w:rsidP="00B93484">
      <w:pPr>
        <w:pStyle w:val="11"/>
        <w:tabs>
          <w:tab w:val="left" w:pos="1057"/>
        </w:tabs>
        <w:spacing w:line="240" w:lineRule="auto"/>
        <w:ind w:left="709" w:firstLine="0"/>
        <w:rPr>
          <w:sz w:val="28"/>
          <w:szCs w:val="28"/>
        </w:rPr>
      </w:pPr>
    </w:p>
    <w:p w14:paraId="46FBFCCB" w14:textId="77777777" w:rsidR="007C2075" w:rsidRPr="00EF301D" w:rsidRDefault="002A14C1" w:rsidP="00EF301D">
      <w:pPr>
        <w:pStyle w:val="11"/>
        <w:numPr>
          <w:ilvl w:val="2"/>
          <w:numId w:val="1"/>
        </w:numPr>
        <w:tabs>
          <w:tab w:val="left" w:pos="1585"/>
        </w:tabs>
        <w:spacing w:line="240" w:lineRule="auto"/>
        <w:ind w:firstLine="709"/>
        <w:jc w:val="both"/>
        <w:rPr>
          <w:sz w:val="28"/>
          <w:szCs w:val="28"/>
        </w:rPr>
      </w:pPr>
      <w:r w:rsidRPr="00EF301D">
        <w:rPr>
          <w:rStyle w:val="a3"/>
          <w:sz w:val="28"/>
          <w:szCs w:val="28"/>
        </w:rPr>
        <w:t>Основания для отказа в приеме запроса о предоставлении Услуги и документов, необходимых для предоставления Услуги:</w:t>
      </w:r>
    </w:p>
    <w:p w14:paraId="46FBFCCC" w14:textId="77777777" w:rsidR="007C2075" w:rsidRPr="00EF301D" w:rsidRDefault="002A14C1" w:rsidP="00EF301D">
      <w:pPr>
        <w:pStyle w:val="11"/>
        <w:numPr>
          <w:ilvl w:val="3"/>
          <w:numId w:val="1"/>
        </w:numPr>
        <w:tabs>
          <w:tab w:val="left" w:pos="1806"/>
        </w:tabs>
        <w:spacing w:line="240" w:lineRule="auto"/>
        <w:ind w:firstLine="709"/>
        <w:jc w:val="both"/>
        <w:rPr>
          <w:sz w:val="28"/>
          <w:szCs w:val="28"/>
        </w:rPr>
      </w:pPr>
      <w:r w:rsidRPr="00EF301D">
        <w:rPr>
          <w:rStyle w:val="a3"/>
          <w:sz w:val="28"/>
          <w:szCs w:val="28"/>
        </w:rPr>
        <w:t xml:space="preserve">Основания для отказа в приеме заявления о принятии решения </w:t>
      </w:r>
      <w:r w:rsidRPr="00EF301D">
        <w:rPr>
          <w:rStyle w:val="a3"/>
          <w:sz w:val="28"/>
          <w:szCs w:val="28"/>
        </w:rPr>
        <w:lastRenderedPageBreak/>
        <w:t>о подготовке документации по планировке территории:</w:t>
      </w:r>
    </w:p>
    <w:p w14:paraId="46FBFCCD" w14:textId="77777777" w:rsidR="007C2075" w:rsidRPr="00EF301D" w:rsidRDefault="002A14C1" w:rsidP="00EF301D">
      <w:pPr>
        <w:pStyle w:val="11"/>
        <w:numPr>
          <w:ilvl w:val="0"/>
          <w:numId w:val="11"/>
        </w:numPr>
        <w:tabs>
          <w:tab w:val="left" w:pos="918"/>
        </w:tabs>
        <w:spacing w:line="240" w:lineRule="auto"/>
        <w:ind w:firstLine="709"/>
        <w:jc w:val="both"/>
        <w:rPr>
          <w:sz w:val="28"/>
          <w:szCs w:val="28"/>
        </w:rPr>
      </w:pPr>
      <w:r w:rsidRPr="00EF301D">
        <w:rPr>
          <w:rStyle w:val="a3"/>
          <w:sz w:val="28"/>
          <w:szCs w:val="28"/>
        </w:rPr>
        <w:t>непредъявление документа, удостоверяющего личность заявителя (представителя), - в случае подачи запроса во время приема заявителя (представителя) в Уполномоченном органе;</w:t>
      </w:r>
    </w:p>
    <w:p w14:paraId="46FBFCCE" w14:textId="77777777" w:rsidR="007C2075" w:rsidRPr="00EF301D" w:rsidRDefault="002A14C1" w:rsidP="00EF301D">
      <w:pPr>
        <w:pStyle w:val="11"/>
        <w:numPr>
          <w:ilvl w:val="0"/>
          <w:numId w:val="11"/>
        </w:numPr>
        <w:tabs>
          <w:tab w:val="left" w:pos="910"/>
        </w:tabs>
        <w:spacing w:line="240" w:lineRule="auto"/>
        <w:ind w:firstLine="709"/>
        <w:jc w:val="both"/>
        <w:rPr>
          <w:sz w:val="28"/>
          <w:szCs w:val="28"/>
        </w:rPr>
      </w:pPr>
      <w:r w:rsidRPr="00EF301D">
        <w:rPr>
          <w:rStyle w:val="a3"/>
          <w:sz w:val="28"/>
          <w:szCs w:val="28"/>
        </w:rPr>
        <w:t>непредъявление документа, подтверждающего полномочия представителя действовать от имени заявителя, - в случае подачи представителем запроса во время приема представителя в Уполномоченном органе (за исключением опекунов (попечителей) заявителя; лиц, имеющих</w:t>
      </w:r>
      <w:r w:rsidR="004E106A" w:rsidRPr="00EF301D">
        <w:rPr>
          <w:sz w:val="28"/>
          <w:szCs w:val="28"/>
        </w:rPr>
        <w:t xml:space="preserve"> </w:t>
      </w:r>
      <w:r w:rsidRPr="00EF301D">
        <w:rPr>
          <w:rStyle w:val="a3"/>
          <w:sz w:val="28"/>
          <w:szCs w:val="28"/>
        </w:rPr>
        <w:t>право действовать от имени юридического лица без доверенности; законных представителей несовершеннолетнего);</w:t>
      </w:r>
    </w:p>
    <w:p w14:paraId="46FBFCCF" w14:textId="77777777" w:rsidR="007C2075" w:rsidRPr="00EF301D" w:rsidRDefault="002A14C1" w:rsidP="00EF301D">
      <w:pPr>
        <w:pStyle w:val="11"/>
        <w:numPr>
          <w:ilvl w:val="0"/>
          <w:numId w:val="11"/>
        </w:numPr>
        <w:tabs>
          <w:tab w:val="left" w:pos="970"/>
        </w:tabs>
        <w:spacing w:line="240" w:lineRule="auto"/>
        <w:ind w:firstLine="709"/>
        <w:jc w:val="both"/>
        <w:rPr>
          <w:sz w:val="28"/>
          <w:szCs w:val="28"/>
        </w:rPr>
      </w:pPr>
      <w:r w:rsidRPr="00EF301D">
        <w:rPr>
          <w:rStyle w:val="a3"/>
          <w:sz w:val="28"/>
          <w:szCs w:val="28"/>
        </w:rPr>
        <w:t>рассмотрение запроса не относится к полномочиям Уполномоченного органа;</w:t>
      </w:r>
    </w:p>
    <w:p w14:paraId="46FBFCD0" w14:textId="77777777" w:rsidR="007C2075" w:rsidRPr="00EF301D" w:rsidRDefault="002A14C1" w:rsidP="00EF301D">
      <w:pPr>
        <w:pStyle w:val="11"/>
        <w:numPr>
          <w:ilvl w:val="0"/>
          <w:numId w:val="11"/>
        </w:numPr>
        <w:tabs>
          <w:tab w:val="left" w:pos="946"/>
        </w:tabs>
        <w:spacing w:line="240" w:lineRule="auto"/>
        <w:ind w:firstLine="709"/>
        <w:jc w:val="both"/>
        <w:rPr>
          <w:sz w:val="28"/>
          <w:szCs w:val="28"/>
        </w:rPr>
      </w:pPr>
      <w:r w:rsidRPr="00EF301D">
        <w:rPr>
          <w:rStyle w:val="a3"/>
          <w:sz w:val="28"/>
          <w:szCs w:val="28"/>
        </w:rPr>
        <w:t>заявление о подготовке документации по планировке территории поступило от заявителя, не являющегося лицом, указанным в подпункте 1.2.1.1 настоящего административного регламента, либо от представителя такого заявителя;</w:t>
      </w:r>
    </w:p>
    <w:p w14:paraId="46FBFCD1" w14:textId="77777777" w:rsidR="007C2075" w:rsidRPr="00EF301D" w:rsidRDefault="002A14C1" w:rsidP="00EF301D">
      <w:pPr>
        <w:pStyle w:val="11"/>
        <w:numPr>
          <w:ilvl w:val="0"/>
          <w:numId w:val="11"/>
        </w:numPr>
        <w:tabs>
          <w:tab w:val="left" w:pos="937"/>
        </w:tabs>
        <w:spacing w:line="240" w:lineRule="auto"/>
        <w:ind w:firstLine="709"/>
        <w:jc w:val="both"/>
        <w:rPr>
          <w:sz w:val="28"/>
          <w:szCs w:val="28"/>
        </w:rPr>
      </w:pPr>
      <w:r w:rsidRPr="00EF301D">
        <w:rPr>
          <w:rStyle w:val="a3"/>
          <w:sz w:val="28"/>
          <w:szCs w:val="28"/>
        </w:rPr>
        <w:t xml:space="preserve">отсутствуют документы, необходимые для принятия решения о подготовке документации по планировке территории, предусмотренные пунктом 5 Правил </w:t>
      </w:r>
      <w:r w:rsidR="00513C17" w:rsidRPr="00EF301D">
        <w:rPr>
          <w:rStyle w:val="a3"/>
          <w:sz w:val="28"/>
          <w:szCs w:val="28"/>
          <w:lang w:eastAsia="en-US"/>
        </w:rPr>
        <w:t>№</w:t>
      </w:r>
      <w:r w:rsidRPr="00EF301D">
        <w:rPr>
          <w:rStyle w:val="a3"/>
          <w:sz w:val="28"/>
          <w:szCs w:val="28"/>
          <w:lang w:eastAsia="en-US"/>
        </w:rPr>
        <w:t xml:space="preserve"> </w:t>
      </w:r>
      <w:r w:rsidRPr="00EF301D">
        <w:rPr>
          <w:rStyle w:val="a3"/>
          <w:sz w:val="28"/>
          <w:szCs w:val="28"/>
        </w:rPr>
        <w:t>112;</w:t>
      </w:r>
    </w:p>
    <w:p w14:paraId="46FBFCD2" w14:textId="77777777" w:rsidR="007C2075" w:rsidRPr="00EF301D" w:rsidRDefault="002A14C1" w:rsidP="00EF301D">
      <w:pPr>
        <w:pStyle w:val="11"/>
        <w:numPr>
          <w:ilvl w:val="0"/>
          <w:numId w:val="11"/>
        </w:numPr>
        <w:tabs>
          <w:tab w:val="left" w:pos="946"/>
        </w:tabs>
        <w:spacing w:line="240" w:lineRule="auto"/>
        <w:ind w:firstLine="709"/>
        <w:jc w:val="both"/>
        <w:rPr>
          <w:sz w:val="28"/>
          <w:szCs w:val="28"/>
        </w:rPr>
      </w:pPr>
      <w:r w:rsidRPr="00EF301D">
        <w:rPr>
          <w:rStyle w:val="a3"/>
          <w:sz w:val="28"/>
          <w:szCs w:val="28"/>
        </w:rPr>
        <w:t>заявление о подготовке документации и (или) проект задания на разработку документации по планировке территории, представленные заявителем, не соответствуют положениям, предусмотренным пунктами 6 и 7 Правил № 112.</w:t>
      </w:r>
    </w:p>
    <w:p w14:paraId="46FBFCD3" w14:textId="77777777" w:rsidR="007C2075" w:rsidRPr="00EF301D" w:rsidRDefault="002A14C1" w:rsidP="00EF301D">
      <w:pPr>
        <w:pStyle w:val="11"/>
        <w:numPr>
          <w:ilvl w:val="3"/>
          <w:numId w:val="1"/>
        </w:numPr>
        <w:tabs>
          <w:tab w:val="left" w:pos="1825"/>
        </w:tabs>
        <w:spacing w:line="240" w:lineRule="auto"/>
        <w:ind w:firstLine="709"/>
        <w:jc w:val="both"/>
        <w:rPr>
          <w:sz w:val="28"/>
          <w:szCs w:val="28"/>
        </w:rPr>
      </w:pPr>
      <w:r w:rsidRPr="00EF301D">
        <w:rPr>
          <w:rStyle w:val="a3"/>
          <w:sz w:val="28"/>
          <w:szCs w:val="28"/>
        </w:rPr>
        <w:t>Основания для отказа в приеме заявления об утверждении документации по планировке территории:</w:t>
      </w:r>
    </w:p>
    <w:p w14:paraId="46FBFCD4" w14:textId="6680A7E9" w:rsidR="007C2075" w:rsidRPr="00EF301D" w:rsidRDefault="002A14C1" w:rsidP="00EF301D">
      <w:pPr>
        <w:pStyle w:val="11"/>
        <w:numPr>
          <w:ilvl w:val="0"/>
          <w:numId w:val="12"/>
        </w:numPr>
        <w:tabs>
          <w:tab w:val="left" w:pos="946"/>
        </w:tabs>
        <w:spacing w:line="240" w:lineRule="auto"/>
        <w:ind w:firstLine="709"/>
        <w:jc w:val="both"/>
        <w:rPr>
          <w:sz w:val="28"/>
          <w:szCs w:val="28"/>
        </w:rPr>
      </w:pPr>
      <w:r w:rsidRPr="00EF301D">
        <w:rPr>
          <w:rStyle w:val="a3"/>
          <w:sz w:val="28"/>
          <w:szCs w:val="28"/>
        </w:rPr>
        <w:t>непредъявление документа, удостоверяющего личность заявителя (представителя), - в случае подачи запроса во время приема заявителя (предста</w:t>
      </w:r>
      <w:r w:rsidR="00B93484">
        <w:rPr>
          <w:rStyle w:val="a3"/>
          <w:sz w:val="28"/>
          <w:szCs w:val="28"/>
        </w:rPr>
        <w:t>вителя) в Уполномоченном органе;</w:t>
      </w:r>
    </w:p>
    <w:p w14:paraId="46FBFCD5" w14:textId="740A3CE3" w:rsidR="007C2075" w:rsidRPr="00EF301D" w:rsidRDefault="002A14C1" w:rsidP="00EF301D">
      <w:pPr>
        <w:pStyle w:val="11"/>
        <w:numPr>
          <w:ilvl w:val="0"/>
          <w:numId w:val="12"/>
        </w:numPr>
        <w:tabs>
          <w:tab w:val="left" w:pos="946"/>
        </w:tabs>
        <w:spacing w:line="240" w:lineRule="auto"/>
        <w:ind w:firstLine="709"/>
        <w:jc w:val="both"/>
        <w:rPr>
          <w:sz w:val="28"/>
          <w:szCs w:val="28"/>
        </w:rPr>
      </w:pPr>
      <w:r w:rsidRPr="00EF301D">
        <w:rPr>
          <w:rStyle w:val="a3"/>
          <w:sz w:val="28"/>
          <w:szCs w:val="28"/>
        </w:rPr>
        <w:t>непредъявление документа, подтверждающего полномочия представителя действовать от имени заявителя, - в случае подачи представителем запроса во время приема представителя в Уполномоченном органе (за исключением опекунов (попечителей) заявителя; лиц, имеющих право действовать от имени юридического лица без доверенности; законных пред</w:t>
      </w:r>
      <w:r w:rsidR="00B93484">
        <w:rPr>
          <w:rStyle w:val="a3"/>
          <w:sz w:val="28"/>
          <w:szCs w:val="28"/>
        </w:rPr>
        <w:t>ставителей несовершеннолетнего);</w:t>
      </w:r>
    </w:p>
    <w:p w14:paraId="46FBFCD6" w14:textId="77777777" w:rsidR="007C2075" w:rsidRPr="00EF301D" w:rsidRDefault="002A14C1" w:rsidP="00EF301D">
      <w:pPr>
        <w:pStyle w:val="11"/>
        <w:numPr>
          <w:ilvl w:val="0"/>
          <w:numId w:val="12"/>
        </w:numPr>
        <w:tabs>
          <w:tab w:val="left" w:pos="970"/>
        </w:tabs>
        <w:spacing w:line="240" w:lineRule="auto"/>
        <w:ind w:firstLine="709"/>
        <w:jc w:val="both"/>
        <w:rPr>
          <w:sz w:val="28"/>
          <w:szCs w:val="28"/>
        </w:rPr>
      </w:pPr>
      <w:r w:rsidRPr="00EF301D">
        <w:rPr>
          <w:rStyle w:val="a3"/>
          <w:sz w:val="28"/>
          <w:szCs w:val="28"/>
        </w:rPr>
        <w:t>рассмотрение запроса не относится к полномочиям Уполномоченного органа;</w:t>
      </w:r>
    </w:p>
    <w:p w14:paraId="46FBFCD7" w14:textId="77777777" w:rsidR="007C2075" w:rsidRPr="00EF301D" w:rsidRDefault="002A14C1" w:rsidP="00EF301D">
      <w:pPr>
        <w:pStyle w:val="11"/>
        <w:numPr>
          <w:ilvl w:val="0"/>
          <w:numId w:val="12"/>
        </w:numPr>
        <w:tabs>
          <w:tab w:val="left" w:pos="946"/>
        </w:tabs>
        <w:spacing w:line="240" w:lineRule="auto"/>
        <w:ind w:firstLine="709"/>
        <w:jc w:val="both"/>
        <w:rPr>
          <w:sz w:val="28"/>
          <w:szCs w:val="28"/>
        </w:rPr>
      </w:pPr>
      <w:r w:rsidRPr="00EF301D">
        <w:rPr>
          <w:rStyle w:val="a3"/>
          <w:sz w:val="28"/>
          <w:szCs w:val="28"/>
        </w:rPr>
        <w:t>заявление об утверждении документации по планировке территории поступило от заявителя, не являющегося лицом, указанным в подпункте 1.2.1.2 настоящего административного регламента, либо от представителя такого заявителя.</w:t>
      </w:r>
    </w:p>
    <w:p w14:paraId="46FBFCD8" w14:textId="77777777" w:rsidR="007C2075" w:rsidRPr="00EF301D" w:rsidRDefault="002A14C1" w:rsidP="00EF301D">
      <w:pPr>
        <w:pStyle w:val="11"/>
        <w:numPr>
          <w:ilvl w:val="3"/>
          <w:numId w:val="1"/>
        </w:numPr>
        <w:tabs>
          <w:tab w:val="left" w:pos="1868"/>
        </w:tabs>
        <w:spacing w:line="240" w:lineRule="auto"/>
        <w:ind w:firstLine="709"/>
        <w:jc w:val="both"/>
        <w:rPr>
          <w:sz w:val="28"/>
          <w:szCs w:val="28"/>
        </w:rPr>
      </w:pPr>
      <w:r w:rsidRPr="00EF301D">
        <w:rPr>
          <w:rStyle w:val="a3"/>
          <w:sz w:val="28"/>
          <w:szCs w:val="28"/>
        </w:rPr>
        <w:t>Основания для отказа в приеме заявления внесении изменений в документацию по планировке территории:</w:t>
      </w:r>
    </w:p>
    <w:p w14:paraId="46FBFCD9" w14:textId="45088617" w:rsidR="007C2075" w:rsidRPr="00EF301D" w:rsidRDefault="002A14C1" w:rsidP="00EF301D">
      <w:pPr>
        <w:pStyle w:val="11"/>
        <w:numPr>
          <w:ilvl w:val="0"/>
          <w:numId w:val="13"/>
        </w:numPr>
        <w:tabs>
          <w:tab w:val="left" w:pos="970"/>
        </w:tabs>
        <w:spacing w:line="240" w:lineRule="auto"/>
        <w:ind w:firstLine="709"/>
        <w:jc w:val="both"/>
        <w:rPr>
          <w:sz w:val="28"/>
          <w:szCs w:val="28"/>
        </w:rPr>
      </w:pPr>
      <w:r w:rsidRPr="00EF301D">
        <w:rPr>
          <w:rStyle w:val="a3"/>
          <w:sz w:val="28"/>
          <w:szCs w:val="28"/>
        </w:rPr>
        <w:t>непредъявление документа, удостоверяющего личность заявителя (представителя), - в случае подачи запроса во время приема заявителя (представит</w:t>
      </w:r>
      <w:r w:rsidR="00B93484">
        <w:rPr>
          <w:rStyle w:val="a3"/>
          <w:sz w:val="28"/>
          <w:szCs w:val="28"/>
        </w:rPr>
        <w:t>еля) в Уполномоченном органе;</w:t>
      </w:r>
    </w:p>
    <w:p w14:paraId="46FBFCDA" w14:textId="04985EE6" w:rsidR="007C2075" w:rsidRPr="00EF301D" w:rsidRDefault="002A14C1" w:rsidP="00EF301D">
      <w:pPr>
        <w:pStyle w:val="11"/>
        <w:numPr>
          <w:ilvl w:val="0"/>
          <w:numId w:val="13"/>
        </w:numPr>
        <w:tabs>
          <w:tab w:val="left" w:pos="975"/>
        </w:tabs>
        <w:spacing w:line="240" w:lineRule="auto"/>
        <w:ind w:firstLine="709"/>
        <w:jc w:val="both"/>
        <w:rPr>
          <w:sz w:val="28"/>
          <w:szCs w:val="28"/>
        </w:rPr>
      </w:pPr>
      <w:r w:rsidRPr="00EF301D">
        <w:rPr>
          <w:rStyle w:val="a3"/>
          <w:sz w:val="28"/>
          <w:szCs w:val="28"/>
        </w:rPr>
        <w:lastRenderedPageBreak/>
        <w:t>непредъявление документа, подтверждающего полномочия представителя действовать от имени заявителя, - в случае подачи представителем запроса во время приема представителя в Уполномоченном органе (за исключением опекунов (попечителей) заявителя; лиц, имеющих право действовать от имени юридического лица без доверенности; законных</w:t>
      </w:r>
      <w:r w:rsidR="00513C17" w:rsidRPr="00EF301D">
        <w:rPr>
          <w:sz w:val="28"/>
          <w:szCs w:val="28"/>
        </w:rPr>
        <w:t xml:space="preserve"> </w:t>
      </w:r>
      <w:r w:rsidRPr="00EF301D">
        <w:rPr>
          <w:rStyle w:val="a3"/>
          <w:sz w:val="28"/>
          <w:szCs w:val="28"/>
        </w:rPr>
        <w:t>пред</w:t>
      </w:r>
      <w:r w:rsidR="00B93484">
        <w:rPr>
          <w:rStyle w:val="a3"/>
          <w:sz w:val="28"/>
          <w:szCs w:val="28"/>
        </w:rPr>
        <w:t>ставителей несовершеннолетнего);</w:t>
      </w:r>
    </w:p>
    <w:p w14:paraId="46FBFCDB" w14:textId="77777777" w:rsidR="007C2075" w:rsidRPr="00EF301D" w:rsidRDefault="002A14C1" w:rsidP="00EF301D">
      <w:pPr>
        <w:pStyle w:val="11"/>
        <w:numPr>
          <w:ilvl w:val="0"/>
          <w:numId w:val="13"/>
        </w:numPr>
        <w:tabs>
          <w:tab w:val="left" w:pos="956"/>
        </w:tabs>
        <w:spacing w:line="240" w:lineRule="auto"/>
        <w:ind w:firstLine="709"/>
        <w:jc w:val="both"/>
        <w:rPr>
          <w:sz w:val="28"/>
          <w:szCs w:val="28"/>
        </w:rPr>
      </w:pPr>
      <w:r w:rsidRPr="00EF301D">
        <w:rPr>
          <w:rStyle w:val="a3"/>
          <w:sz w:val="28"/>
          <w:szCs w:val="28"/>
        </w:rPr>
        <w:t>рассмотрение запроса не относится к полномочиям Уполномоченного органа;</w:t>
      </w:r>
    </w:p>
    <w:p w14:paraId="46FBFCDC" w14:textId="77777777" w:rsidR="007C2075" w:rsidRPr="00EF301D" w:rsidRDefault="002A14C1" w:rsidP="00EF301D">
      <w:pPr>
        <w:pStyle w:val="11"/>
        <w:numPr>
          <w:ilvl w:val="0"/>
          <w:numId w:val="13"/>
        </w:numPr>
        <w:tabs>
          <w:tab w:val="left" w:pos="927"/>
        </w:tabs>
        <w:spacing w:line="240" w:lineRule="auto"/>
        <w:ind w:firstLine="709"/>
        <w:jc w:val="both"/>
        <w:rPr>
          <w:sz w:val="28"/>
          <w:szCs w:val="28"/>
        </w:rPr>
      </w:pPr>
      <w:r w:rsidRPr="00EF301D">
        <w:rPr>
          <w:rStyle w:val="a3"/>
          <w:sz w:val="28"/>
          <w:szCs w:val="28"/>
        </w:rPr>
        <w:t>заявление о внесении изменений в документацию по планировке территории поступило от заявителя, не являющегося лицом, указанным в подпункте 1.2.1.3 настоящего административного регламента, либо от представителя такого заявителя.</w:t>
      </w:r>
    </w:p>
    <w:p w14:paraId="46FBFCDD" w14:textId="77777777" w:rsidR="007C2075" w:rsidRPr="00EF301D" w:rsidRDefault="002A14C1" w:rsidP="00EF301D">
      <w:pPr>
        <w:pStyle w:val="11"/>
        <w:numPr>
          <w:ilvl w:val="3"/>
          <w:numId w:val="1"/>
        </w:numPr>
        <w:tabs>
          <w:tab w:val="left" w:pos="1796"/>
        </w:tabs>
        <w:spacing w:line="240" w:lineRule="auto"/>
        <w:ind w:firstLine="709"/>
        <w:jc w:val="both"/>
        <w:rPr>
          <w:sz w:val="28"/>
          <w:szCs w:val="28"/>
        </w:rPr>
      </w:pPr>
      <w:r w:rsidRPr="00EF301D">
        <w:rPr>
          <w:rStyle w:val="a3"/>
          <w:sz w:val="28"/>
          <w:szCs w:val="28"/>
        </w:rPr>
        <w:t>Основания для отказа в приеме обращения о принятии решения о признании отдельных частей документации по планировке территории не подлежащими применению, направленному в случае, предусмотренном подпунктом «а» пункта 52 Правил № 112:</w:t>
      </w:r>
    </w:p>
    <w:p w14:paraId="46FBFCDE" w14:textId="621B15EE" w:rsidR="007C2075" w:rsidRPr="00EF301D" w:rsidRDefault="002A14C1" w:rsidP="00EF301D">
      <w:pPr>
        <w:pStyle w:val="11"/>
        <w:numPr>
          <w:ilvl w:val="0"/>
          <w:numId w:val="14"/>
        </w:numPr>
        <w:tabs>
          <w:tab w:val="left" w:pos="927"/>
        </w:tabs>
        <w:spacing w:line="240" w:lineRule="auto"/>
        <w:ind w:firstLine="709"/>
        <w:jc w:val="both"/>
        <w:rPr>
          <w:sz w:val="28"/>
          <w:szCs w:val="28"/>
        </w:rPr>
      </w:pPr>
      <w:r w:rsidRPr="00EF301D">
        <w:rPr>
          <w:rStyle w:val="a3"/>
          <w:sz w:val="28"/>
          <w:szCs w:val="28"/>
        </w:rPr>
        <w:t>непредъявление документа, удостоверяющего личность заявителя (представителя), - в случае подачи запроса во время приема заявителя (предста</w:t>
      </w:r>
      <w:r w:rsidR="00B93484">
        <w:rPr>
          <w:rStyle w:val="a3"/>
          <w:sz w:val="28"/>
          <w:szCs w:val="28"/>
        </w:rPr>
        <w:t>вителя) в Уполномоченном органе;</w:t>
      </w:r>
    </w:p>
    <w:p w14:paraId="46FBFCDF" w14:textId="716C1949" w:rsidR="007C2075" w:rsidRPr="00EF301D" w:rsidRDefault="002A14C1" w:rsidP="00EF301D">
      <w:pPr>
        <w:pStyle w:val="11"/>
        <w:numPr>
          <w:ilvl w:val="0"/>
          <w:numId w:val="14"/>
        </w:numPr>
        <w:tabs>
          <w:tab w:val="left" w:pos="922"/>
        </w:tabs>
        <w:spacing w:line="240" w:lineRule="auto"/>
        <w:ind w:firstLine="709"/>
        <w:jc w:val="both"/>
        <w:rPr>
          <w:sz w:val="28"/>
          <w:szCs w:val="28"/>
        </w:rPr>
      </w:pPr>
      <w:r w:rsidRPr="00EF301D">
        <w:rPr>
          <w:rStyle w:val="a3"/>
          <w:sz w:val="28"/>
          <w:szCs w:val="28"/>
        </w:rPr>
        <w:t>непредъявление документа, подтверждающего полномочия представителя действовать от имени заявителя, - в случае подачи представителем запроса во время приема представителя в Уполномоченном органе (за исключением опекунов (попечителей) заявителя; лиц, имеющих право действовать от имени юридического лица без доверенности; законных пред</w:t>
      </w:r>
      <w:r w:rsidR="00B93484">
        <w:rPr>
          <w:rStyle w:val="a3"/>
          <w:sz w:val="28"/>
          <w:szCs w:val="28"/>
        </w:rPr>
        <w:t>ставителей несовершеннолетнего);</w:t>
      </w:r>
    </w:p>
    <w:p w14:paraId="46FBFCE0" w14:textId="77777777" w:rsidR="007C2075" w:rsidRPr="00EF301D" w:rsidRDefault="002A14C1" w:rsidP="00EF301D">
      <w:pPr>
        <w:pStyle w:val="11"/>
        <w:numPr>
          <w:ilvl w:val="0"/>
          <w:numId w:val="14"/>
        </w:numPr>
        <w:tabs>
          <w:tab w:val="left" w:pos="927"/>
        </w:tabs>
        <w:spacing w:line="240" w:lineRule="auto"/>
        <w:ind w:firstLine="709"/>
        <w:jc w:val="both"/>
        <w:rPr>
          <w:sz w:val="28"/>
          <w:szCs w:val="28"/>
        </w:rPr>
      </w:pPr>
      <w:r w:rsidRPr="00EF301D">
        <w:rPr>
          <w:rStyle w:val="a3"/>
          <w:sz w:val="28"/>
          <w:szCs w:val="28"/>
        </w:rPr>
        <w:t>рассмотрение запроса не относится к полномочиям Уполномоченного органа;</w:t>
      </w:r>
    </w:p>
    <w:p w14:paraId="46FBFCE1" w14:textId="77777777" w:rsidR="007C2075" w:rsidRPr="00EF301D" w:rsidRDefault="002A14C1" w:rsidP="00EF301D">
      <w:pPr>
        <w:pStyle w:val="11"/>
        <w:numPr>
          <w:ilvl w:val="0"/>
          <w:numId w:val="14"/>
        </w:numPr>
        <w:tabs>
          <w:tab w:val="left" w:pos="927"/>
        </w:tabs>
        <w:spacing w:line="240" w:lineRule="auto"/>
        <w:ind w:firstLine="709"/>
        <w:jc w:val="both"/>
        <w:rPr>
          <w:sz w:val="28"/>
          <w:szCs w:val="28"/>
        </w:rPr>
      </w:pPr>
      <w:r w:rsidRPr="00EF301D">
        <w:rPr>
          <w:rStyle w:val="a3"/>
          <w:sz w:val="28"/>
          <w:szCs w:val="28"/>
        </w:rPr>
        <w:t>обращение о принятии решения о признании отдельных частей документации по планировке территории не подлежащими применению в соответствии с подпунктом «а» пункта 52 Правил № 112 поступило от заявителя, не являющегося лицом, указанным в подпункте 1.2.1.4 настоящего административного регламента, либо от представителя такого заявителя.</w:t>
      </w:r>
    </w:p>
    <w:p w14:paraId="46FBFCE2" w14:textId="77777777" w:rsidR="007C2075" w:rsidRPr="00EF301D" w:rsidRDefault="002A14C1" w:rsidP="00EF301D">
      <w:pPr>
        <w:pStyle w:val="11"/>
        <w:numPr>
          <w:ilvl w:val="3"/>
          <w:numId w:val="1"/>
        </w:numPr>
        <w:tabs>
          <w:tab w:val="left" w:pos="1801"/>
        </w:tabs>
        <w:spacing w:line="240" w:lineRule="auto"/>
        <w:ind w:firstLine="709"/>
        <w:jc w:val="both"/>
        <w:rPr>
          <w:sz w:val="28"/>
          <w:szCs w:val="28"/>
        </w:rPr>
      </w:pPr>
      <w:r w:rsidRPr="00EF301D">
        <w:rPr>
          <w:rStyle w:val="a3"/>
          <w:sz w:val="28"/>
          <w:szCs w:val="28"/>
        </w:rPr>
        <w:t>Основания для отказа в приеме обращения о принятии решения о признании отдельных частей документации по планировке территории не подлежащими применению, направленному в случае, предусмотренном подпунктом «б» пункта 52 Правил № 112:</w:t>
      </w:r>
    </w:p>
    <w:p w14:paraId="46FBFCE3" w14:textId="00923EA8" w:rsidR="007C2075" w:rsidRPr="00EF301D" w:rsidRDefault="002A14C1" w:rsidP="00EF301D">
      <w:pPr>
        <w:pStyle w:val="11"/>
        <w:numPr>
          <w:ilvl w:val="0"/>
          <w:numId w:val="15"/>
        </w:numPr>
        <w:tabs>
          <w:tab w:val="left" w:pos="918"/>
        </w:tabs>
        <w:spacing w:line="240" w:lineRule="auto"/>
        <w:ind w:firstLine="709"/>
        <w:jc w:val="both"/>
        <w:rPr>
          <w:sz w:val="28"/>
          <w:szCs w:val="28"/>
        </w:rPr>
      </w:pPr>
      <w:r w:rsidRPr="00EF301D">
        <w:rPr>
          <w:rStyle w:val="a3"/>
          <w:sz w:val="28"/>
          <w:szCs w:val="28"/>
        </w:rPr>
        <w:t>непредъявление документа, удостоверяющего личность заявителя (представителя), - в случае подачи запроса во время приема заявителя (предста</w:t>
      </w:r>
      <w:r w:rsidR="00B93484">
        <w:rPr>
          <w:rStyle w:val="a3"/>
          <w:sz w:val="28"/>
          <w:szCs w:val="28"/>
        </w:rPr>
        <w:t>вителя) в Уполномоченном органе;</w:t>
      </w:r>
    </w:p>
    <w:p w14:paraId="46FBFCE4" w14:textId="77777777" w:rsidR="007C2075" w:rsidRPr="00EF301D" w:rsidRDefault="002A14C1" w:rsidP="00EF301D">
      <w:pPr>
        <w:pStyle w:val="11"/>
        <w:numPr>
          <w:ilvl w:val="0"/>
          <w:numId w:val="15"/>
        </w:numPr>
        <w:tabs>
          <w:tab w:val="left" w:pos="918"/>
        </w:tabs>
        <w:spacing w:line="240" w:lineRule="auto"/>
        <w:ind w:firstLine="709"/>
        <w:jc w:val="both"/>
        <w:rPr>
          <w:sz w:val="28"/>
          <w:szCs w:val="28"/>
        </w:rPr>
      </w:pPr>
      <w:r w:rsidRPr="00EF301D">
        <w:rPr>
          <w:rStyle w:val="a3"/>
          <w:sz w:val="28"/>
          <w:szCs w:val="28"/>
        </w:rPr>
        <w:t>непредъявление документа, подтверждающего полномочия представителя действовать от имени заявителя, - в случае подачи представителем запроса во время приема представителя в Уполномоченном органе (за исключением опекунов (попечителей) заявителя; лиц, имеющих право действовать от имени юридического лица без доверенности; законных представителей несовершеннолетнего);</w:t>
      </w:r>
    </w:p>
    <w:p w14:paraId="46FBFCE5" w14:textId="77777777" w:rsidR="007C2075" w:rsidRPr="00EF301D" w:rsidRDefault="002A14C1" w:rsidP="00EF301D">
      <w:pPr>
        <w:pStyle w:val="11"/>
        <w:numPr>
          <w:ilvl w:val="0"/>
          <w:numId w:val="15"/>
        </w:numPr>
        <w:tabs>
          <w:tab w:val="left" w:pos="922"/>
        </w:tabs>
        <w:spacing w:line="240" w:lineRule="auto"/>
        <w:ind w:firstLine="709"/>
        <w:jc w:val="both"/>
        <w:rPr>
          <w:sz w:val="28"/>
          <w:szCs w:val="28"/>
        </w:rPr>
      </w:pPr>
      <w:r w:rsidRPr="00EF301D">
        <w:rPr>
          <w:rStyle w:val="a3"/>
          <w:sz w:val="28"/>
          <w:szCs w:val="28"/>
        </w:rPr>
        <w:lastRenderedPageBreak/>
        <w:t>рассмотрение запроса не относится к полномочиям Уполномоченного органа;</w:t>
      </w:r>
    </w:p>
    <w:p w14:paraId="46FBFCE7" w14:textId="0804E53C" w:rsidR="007C2075" w:rsidRPr="00B93484" w:rsidRDefault="002A14C1" w:rsidP="00B93484">
      <w:pPr>
        <w:pStyle w:val="11"/>
        <w:numPr>
          <w:ilvl w:val="0"/>
          <w:numId w:val="15"/>
        </w:numPr>
        <w:tabs>
          <w:tab w:val="left" w:pos="932"/>
        </w:tabs>
        <w:spacing w:line="240" w:lineRule="auto"/>
        <w:ind w:firstLine="709"/>
        <w:jc w:val="both"/>
        <w:rPr>
          <w:sz w:val="28"/>
          <w:szCs w:val="28"/>
        </w:rPr>
      </w:pPr>
      <w:r w:rsidRPr="00EF301D">
        <w:rPr>
          <w:rStyle w:val="a3"/>
          <w:sz w:val="28"/>
          <w:szCs w:val="28"/>
        </w:rPr>
        <w:t>обращение о принятии решения о признании отдельных частей документации по планировке территории не подлежащими применению в</w:t>
      </w:r>
      <w:r w:rsidR="00B93484">
        <w:rPr>
          <w:sz w:val="28"/>
          <w:szCs w:val="28"/>
        </w:rPr>
        <w:t xml:space="preserve"> </w:t>
      </w:r>
      <w:r w:rsidRPr="00B93484">
        <w:rPr>
          <w:rStyle w:val="a3"/>
          <w:sz w:val="28"/>
          <w:szCs w:val="28"/>
        </w:rPr>
        <w:t>соответствии с подпунктом «б» пункта 52 Правил № 112 поступило от заявителя, не являющегося лицом, указанным в подпункте 1.2.1.5 настоящего административного регламента, либо от представителя такого заявителя.</w:t>
      </w:r>
    </w:p>
    <w:p w14:paraId="46FBFCE8" w14:textId="77777777" w:rsidR="007C2075" w:rsidRPr="00EF301D" w:rsidRDefault="002A14C1" w:rsidP="00EF301D">
      <w:pPr>
        <w:pStyle w:val="11"/>
        <w:numPr>
          <w:ilvl w:val="2"/>
          <w:numId w:val="1"/>
        </w:numPr>
        <w:tabs>
          <w:tab w:val="left" w:pos="2286"/>
        </w:tabs>
        <w:spacing w:line="240" w:lineRule="auto"/>
        <w:ind w:firstLine="709"/>
        <w:jc w:val="both"/>
        <w:rPr>
          <w:sz w:val="28"/>
          <w:szCs w:val="28"/>
        </w:rPr>
      </w:pPr>
      <w:r w:rsidRPr="00EF301D">
        <w:rPr>
          <w:rStyle w:val="a3"/>
          <w:sz w:val="28"/>
          <w:szCs w:val="28"/>
        </w:rPr>
        <w:t>Основания для приостановления предоставления Услуги:</w:t>
      </w:r>
    </w:p>
    <w:p w14:paraId="46FBFCE9" w14:textId="77777777" w:rsidR="007C2075" w:rsidRPr="00EF301D" w:rsidRDefault="002A14C1" w:rsidP="00EF301D">
      <w:pPr>
        <w:pStyle w:val="11"/>
        <w:numPr>
          <w:ilvl w:val="3"/>
          <w:numId w:val="1"/>
        </w:numPr>
        <w:tabs>
          <w:tab w:val="left" w:pos="1820"/>
        </w:tabs>
        <w:spacing w:line="240" w:lineRule="auto"/>
        <w:ind w:firstLine="709"/>
        <w:jc w:val="both"/>
        <w:rPr>
          <w:sz w:val="28"/>
          <w:szCs w:val="28"/>
        </w:rPr>
      </w:pPr>
      <w:r w:rsidRPr="00EF301D">
        <w:rPr>
          <w:rStyle w:val="a3"/>
          <w:sz w:val="28"/>
          <w:szCs w:val="28"/>
        </w:rPr>
        <w:t>Необходимость проведения в случаях, предусмотренных законодательством о градостроительной деятельности общественных обсуждений или публичных слушаний.</w:t>
      </w:r>
    </w:p>
    <w:p w14:paraId="46FBFCEA" w14:textId="77777777" w:rsidR="007C2075" w:rsidRPr="00EF301D" w:rsidRDefault="002A14C1" w:rsidP="00EF301D">
      <w:pPr>
        <w:pStyle w:val="11"/>
        <w:numPr>
          <w:ilvl w:val="3"/>
          <w:numId w:val="1"/>
        </w:numPr>
        <w:tabs>
          <w:tab w:val="left" w:pos="1815"/>
        </w:tabs>
        <w:spacing w:line="240" w:lineRule="auto"/>
        <w:ind w:firstLine="709"/>
        <w:jc w:val="both"/>
        <w:rPr>
          <w:sz w:val="28"/>
          <w:szCs w:val="28"/>
        </w:rPr>
      </w:pPr>
      <w:r w:rsidRPr="00EF301D">
        <w:rPr>
          <w:rStyle w:val="a3"/>
          <w:sz w:val="28"/>
          <w:szCs w:val="28"/>
        </w:rPr>
        <w:t>Необходимость проведения оценки регулирующего воздействия в соответствии с порядком и сроками, ус</w:t>
      </w:r>
      <w:r w:rsidR="00513C17" w:rsidRPr="00EF301D">
        <w:rPr>
          <w:rStyle w:val="a3"/>
          <w:sz w:val="28"/>
          <w:szCs w:val="28"/>
        </w:rPr>
        <w:t>тановленными Постановлением № 705</w:t>
      </w:r>
      <w:r w:rsidRPr="00EF301D">
        <w:rPr>
          <w:rStyle w:val="a3"/>
          <w:sz w:val="28"/>
          <w:szCs w:val="28"/>
        </w:rPr>
        <w:t>.</w:t>
      </w:r>
    </w:p>
    <w:p w14:paraId="46FBFCEB" w14:textId="77777777" w:rsidR="007C2075" w:rsidRPr="00EF301D" w:rsidRDefault="002A14C1" w:rsidP="00EF301D">
      <w:pPr>
        <w:pStyle w:val="11"/>
        <w:numPr>
          <w:ilvl w:val="2"/>
          <w:numId w:val="1"/>
        </w:numPr>
        <w:tabs>
          <w:tab w:val="left" w:pos="2286"/>
        </w:tabs>
        <w:spacing w:line="240" w:lineRule="auto"/>
        <w:ind w:firstLine="709"/>
        <w:jc w:val="both"/>
        <w:rPr>
          <w:sz w:val="28"/>
          <w:szCs w:val="28"/>
        </w:rPr>
      </w:pPr>
      <w:r w:rsidRPr="00EF301D">
        <w:rPr>
          <w:rStyle w:val="a3"/>
          <w:sz w:val="28"/>
          <w:szCs w:val="28"/>
        </w:rPr>
        <w:t>Основания для отказа в предоставлении Услуги:</w:t>
      </w:r>
    </w:p>
    <w:p w14:paraId="46FBFCEC" w14:textId="77777777" w:rsidR="007C2075" w:rsidRPr="00EF301D" w:rsidRDefault="002A14C1" w:rsidP="00EF301D">
      <w:pPr>
        <w:pStyle w:val="11"/>
        <w:numPr>
          <w:ilvl w:val="3"/>
          <w:numId w:val="1"/>
        </w:numPr>
        <w:tabs>
          <w:tab w:val="left" w:pos="1825"/>
        </w:tabs>
        <w:spacing w:line="240" w:lineRule="auto"/>
        <w:ind w:firstLine="709"/>
        <w:jc w:val="both"/>
        <w:rPr>
          <w:sz w:val="28"/>
          <w:szCs w:val="28"/>
        </w:rPr>
      </w:pPr>
      <w:r w:rsidRPr="00EF301D">
        <w:rPr>
          <w:rStyle w:val="a3"/>
          <w:sz w:val="28"/>
          <w:szCs w:val="28"/>
        </w:rPr>
        <w:t>Основания для отказа в предоставлении Услуги в случае рассмотрения заявления о принятии решения о подготовке документации по планировке территории:</w:t>
      </w:r>
    </w:p>
    <w:p w14:paraId="46FBFCED" w14:textId="77777777" w:rsidR="007C2075" w:rsidRPr="00EF301D" w:rsidRDefault="002A14C1" w:rsidP="00EF301D">
      <w:pPr>
        <w:pStyle w:val="11"/>
        <w:numPr>
          <w:ilvl w:val="0"/>
          <w:numId w:val="16"/>
        </w:numPr>
        <w:tabs>
          <w:tab w:val="left" w:pos="961"/>
        </w:tabs>
        <w:spacing w:line="240" w:lineRule="auto"/>
        <w:ind w:firstLine="709"/>
        <w:jc w:val="both"/>
        <w:rPr>
          <w:sz w:val="28"/>
          <w:szCs w:val="28"/>
        </w:rPr>
      </w:pPr>
      <w:r w:rsidRPr="00EF301D">
        <w:rPr>
          <w:rStyle w:val="a3"/>
          <w:sz w:val="28"/>
          <w:szCs w:val="28"/>
        </w:rPr>
        <w:t>планируемый к размещению объект капитального строительства не относится к объектам, в отношении которых решение о подготовке документации по планировке территории принимает Уполномоченный орган;</w:t>
      </w:r>
    </w:p>
    <w:p w14:paraId="46FBFCEE" w14:textId="77777777" w:rsidR="007C2075" w:rsidRPr="00EF301D" w:rsidRDefault="002A14C1" w:rsidP="00EF301D">
      <w:pPr>
        <w:pStyle w:val="11"/>
        <w:numPr>
          <w:ilvl w:val="0"/>
          <w:numId w:val="16"/>
        </w:numPr>
        <w:tabs>
          <w:tab w:val="left" w:pos="956"/>
        </w:tabs>
        <w:spacing w:line="240" w:lineRule="auto"/>
        <w:ind w:firstLine="709"/>
        <w:jc w:val="both"/>
        <w:rPr>
          <w:sz w:val="28"/>
          <w:szCs w:val="28"/>
        </w:rPr>
      </w:pPr>
      <w:r w:rsidRPr="00EF301D">
        <w:rPr>
          <w:rStyle w:val="a3"/>
          <w:sz w:val="28"/>
          <w:szCs w:val="28"/>
        </w:rPr>
        <w:t>в документах территориального планирования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p>
    <w:p w14:paraId="46FBFCEF" w14:textId="77777777" w:rsidR="007C2075" w:rsidRPr="00EF301D" w:rsidRDefault="002A14C1" w:rsidP="00EF301D">
      <w:pPr>
        <w:pStyle w:val="11"/>
        <w:numPr>
          <w:ilvl w:val="0"/>
          <w:numId w:val="16"/>
        </w:numPr>
        <w:tabs>
          <w:tab w:val="left" w:pos="961"/>
        </w:tabs>
        <w:spacing w:line="240" w:lineRule="auto"/>
        <w:ind w:firstLine="709"/>
        <w:jc w:val="both"/>
        <w:rPr>
          <w:sz w:val="28"/>
          <w:szCs w:val="28"/>
        </w:rPr>
      </w:pPr>
      <w:r w:rsidRPr="00EF301D">
        <w:rPr>
          <w:rStyle w:val="a3"/>
          <w:sz w:val="28"/>
          <w:szCs w:val="28"/>
        </w:rPr>
        <w:t>в отношении территории (части территории), применительно к которой планируется подготовка документации по планировке территории, принято решение о подготовке документации по планировке территории, за исключением решения о подготовке документации по планировке территории в целях строительства, реконструкции линейного объекта;</w:t>
      </w:r>
    </w:p>
    <w:p w14:paraId="46FBFCF0" w14:textId="77777777" w:rsidR="007C2075" w:rsidRPr="00EF301D" w:rsidRDefault="002A14C1" w:rsidP="00EF301D">
      <w:pPr>
        <w:pStyle w:val="11"/>
        <w:numPr>
          <w:ilvl w:val="0"/>
          <w:numId w:val="16"/>
        </w:numPr>
        <w:tabs>
          <w:tab w:val="left" w:pos="951"/>
        </w:tabs>
        <w:spacing w:line="240" w:lineRule="auto"/>
        <w:ind w:firstLine="709"/>
        <w:jc w:val="both"/>
        <w:rPr>
          <w:sz w:val="28"/>
          <w:szCs w:val="28"/>
        </w:rPr>
      </w:pPr>
      <w:r w:rsidRPr="00EF301D">
        <w:rPr>
          <w:rStyle w:val="a3"/>
          <w:sz w:val="28"/>
          <w:szCs w:val="28"/>
        </w:rPr>
        <w:t>заявление о подготовке документации направлено лицом, которым в соответствии с частью 1.1 статьи 45 Градостроительного кодекса РФ решение о подготовке документации по планировке территории принимается самостоятельно;</w:t>
      </w:r>
    </w:p>
    <w:p w14:paraId="46FBFCF1" w14:textId="3EDAEA11" w:rsidR="007C2075" w:rsidRPr="00EF301D" w:rsidRDefault="002A14C1" w:rsidP="00EF301D">
      <w:pPr>
        <w:pStyle w:val="11"/>
        <w:spacing w:line="240" w:lineRule="auto"/>
        <w:ind w:firstLine="709"/>
        <w:jc w:val="both"/>
        <w:rPr>
          <w:sz w:val="28"/>
          <w:szCs w:val="28"/>
        </w:rPr>
      </w:pPr>
      <w:r w:rsidRPr="00EF301D">
        <w:rPr>
          <w:rStyle w:val="a3"/>
          <w:sz w:val="28"/>
          <w:szCs w:val="28"/>
        </w:rPr>
        <w:t>-</w:t>
      </w:r>
      <w:r w:rsidR="00B93484">
        <w:rPr>
          <w:rStyle w:val="a3"/>
          <w:sz w:val="28"/>
          <w:szCs w:val="28"/>
        </w:rPr>
        <w:t xml:space="preserve"> </w:t>
      </w:r>
      <w:r w:rsidRPr="00EF301D">
        <w:rPr>
          <w:rStyle w:val="a3"/>
          <w:sz w:val="28"/>
          <w:szCs w:val="28"/>
        </w:rPr>
        <w:t>указанная в заявлении о подготовке документации территория (часть территории), в отношении которой планируется подготовка документации 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случаев, если:</w:t>
      </w:r>
    </w:p>
    <w:p w14:paraId="46FBFCF2" w14:textId="22B92D7D" w:rsidR="007C2075" w:rsidRPr="00EF301D" w:rsidRDefault="00B93484" w:rsidP="00EF301D">
      <w:pPr>
        <w:pStyle w:val="11"/>
        <w:spacing w:line="240" w:lineRule="auto"/>
        <w:ind w:firstLine="709"/>
        <w:jc w:val="both"/>
        <w:rPr>
          <w:sz w:val="28"/>
          <w:szCs w:val="28"/>
        </w:rPr>
      </w:pPr>
      <w:r>
        <w:rPr>
          <w:rStyle w:val="a3"/>
          <w:sz w:val="28"/>
          <w:szCs w:val="28"/>
        </w:rPr>
        <w:t xml:space="preserve">- </w:t>
      </w:r>
      <w:r w:rsidR="002A14C1" w:rsidRPr="00EF301D">
        <w:rPr>
          <w:rStyle w:val="a3"/>
          <w:sz w:val="28"/>
          <w:szCs w:val="28"/>
        </w:rPr>
        <w:t>указанный в заявлении о подготовке документации вид документации по планировке территории предусматривает строительство, реконструкцию линейных объектов;</w:t>
      </w:r>
    </w:p>
    <w:p w14:paraId="46FBFCF3" w14:textId="1C62FCBC" w:rsidR="007C2075" w:rsidRPr="00EF301D" w:rsidRDefault="00B93484" w:rsidP="00EF301D">
      <w:pPr>
        <w:pStyle w:val="11"/>
        <w:spacing w:line="240" w:lineRule="auto"/>
        <w:ind w:firstLine="709"/>
        <w:jc w:val="both"/>
        <w:rPr>
          <w:sz w:val="28"/>
          <w:szCs w:val="28"/>
        </w:rPr>
      </w:pPr>
      <w:r>
        <w:rPr>
          <w:rStyle w:val="a3"/>
          <w:sz w:val="28"/>
          <w:szCs w:val="28"/>
        </w:rPr>
        <w:t xml:space="preserve">- </w:t>
      </w:r>
      <w:r w:rsidR="002A14C1" w:rsidRPr="00EF301D">
        <w:rPr>
          <w:rStyle w:val="a3"/>
          <w:sz w:val="28"/>
          <w:szCs w:val="28"/>
        </w:rPr>
        <w:t xml:space="preserve">комплексное развитие указанной в заявлении о подготовке документации территории, в отношении которой планируется подготовка документации по планировке территории, осуществляется самостоятельно </w:t>
      </w:r>
      <w:r w:rsidR="002A14C1" w:rsidRPr="00EF301D">
        <w:rPr>
          <w:rStyle w:val="a3"/>
          <w:sz w:val="28"/>
          <w:szCs w:val="28"/>
        </w:rPr>
        <w:lastRenderedPageBreak/>
        <w:t>Российской Федерацией, субъектом Российской Федерации или муниципальным</w:t>
      </w:r>
      <w:r w:rsidR="004E106A" w:rsidRPr="00EF301D">
        <w:rPr>
          <w:sz w:val="28"/>
          <w:szCs w:val="28"/>
        </w:rPr>
        <w:t xml:space="preserve"> </w:t>
      </w:r>
      <w:r w:rsidR="002A14C1" w:rsidRPr="00EF301D">
        <w:rPr>
          <w:rStyle w:val="a3"/>
          <w:sz w:val="28"/>
          <w:szCs w:val="28"/>
        </w:rPr>
        <w:t>образованием в соответствии с частью 1 статьи 66 Градостроительного кодекса РФ;</w:t>
      </w:r>
    </w:p>
    <w:p w14:paraId="46FBFCF4" w14:textId="77777777" w:rsidR="007C2075" w:rsidRPr="00EF301D" w:rsidRDefault="002A14C1" w:rsidP="00EF301D">
      <w:pPr>
        <w:pStyle w:val="11"/>
        <w:numPr>
          <w:ilvl w:val="0"/>
          <w:numId w:val="16"/>
        </w:numPr>
        <w:tabs>
          <w:tab w:val="left" w:pos="953"/>
        </w:tabs>
        <w:spacing w:line="240" w:lineRule="auto"/>
        <w:ind w:firstLine="709"/>
        <w:jc w:val="both"/>
        <w:rPr>
          <w:sz w:val="28"/>
          <w:szCs w:val="28"/>
        </w:rPr>
      </w:pPr>
      <w:r w:rsidRPr="00EF301D">
        <w:rPr>
          <w:rStyle w:val="a3"/>
          <w:sz w:val="28"/>
          <w:szCs w:val="28"/>
        </w:rPr>
        <w:t>отсутствие у представителя полномочий действовать от имени заявителя;</w:t>
      </w:r>
    </w:p>
    <w:p w14:paraId="46FBFCF5" w14:textId="77777777" w:rsidR="007C2075" w:rsidRPr="00EF301D" w:rsidRDefault="002A14C1" w:rsidP="00EF301D">
      <w:pPr>
        <w:pStyle w:val="11"/>
        <w:numPr>
          <w:ilvl w:val="0"/>
          <w:numId w:val="16"/>
        </w:numPr>
        <w:tabs>
          <w:tab w:val="left" w:pos="943"/>
        </w:tabs>
        <w:spacing w:line="240" w:lineRule="auto"/>
        <w:ind w:firstLine="709"/>
        <w:jc w:val="both"/>
        <w:rPr>
          <w:sz w:val="28"/>
          <w:szCs w:val="28"/>
        </w:rPr>
      </w:pPr>
      <w:r w:rsidRPr="00EF301D">
        <w:rPr>
          <w:rStyle w:val="a3"/>
          <w:sz w:val="28"/>
          <w:szCs w:val="28"/>
        </w:rPr>
        <w:t>поступление в Уполномоченный орган от заявителя обращения о прекращении рассмотрения заявления о подготовке документации по планировке территории.</w:t>
      </w:r>
    </w:p>
    <w:p w14:paraId="46FBFCF6" w14:textId="77777777" w:rsidR="007C2075" w:rsidRPr="00EF301D" w:rsidRDefault="002A14C1" w:rsidP="00EF301D">
      <w:pPr>
        <w:pStyle w:val="11"/>
        <w:numPr>
          <w:ilvl w:val="3"/>
          <w:numId w:val="1"/>
        </w:numPr>
        <w:tabs>
          <w:tab w:val="left" w:pos="1827"/>
        </w:tabs>
        <w:spacing w:line="240" w:lineRule="auto"/>
        <w:ind w:firstLine="709"/>
        <w:jc w:val="both"/>
        <w:rPr>
          <w:sz w:val="28"/>
          <w:szCs w:val="28"/>
        </w:rPr>
      </w:pPr>
      <w:r w:rsidRPr="00EF301D">
        <w:rPr>
          <w:rStyle w:val="a3"/>
          <w:sz w:val="28"/>
          <w:szCs w:val="28"/>
        </w:rPr>
        <w:t>Основания для отказа в предоставлении Услуги в случае рассмотрения заявления об утверждении документации по планировке территории:</w:t>
      </w:r>
    </w:p>
    <w:p w14:paraId="46FBFCF7" w14:textId="77777777" w:rsidR="007C2075" w:rsidRPr="00EF301D" w:rsidRDefault="002A14C1" w:rsidP="00EF301D">
      <w:pPr>
        <w:pStyle w:val="11"/>
        <w:numPr>
          <w:ilvl w:val="0"/>
          <w:numId w:val="17"/>
        </w:numPr>
        <w:tabs>
          <w:tab w:val="left" w:pos="953"/>
        </w:tabs>
        <w:spacing w:line="240" w:lineRule="auto"/>
        <w:ind w:firstLine="709"/>
        <w:jc w:val="both"/>
        <w:rPr>
          <w:sz w:val="28"/>
          <w:szCs w:val="28"/>
        </w:rPr>
      </w:pPr>
      <w:r w:rsidRPr="00EF301D">
        <w:rPr>
          <w:rStyle w:val="a3"/>
          <w:sz w:val="28"/>
          <w:szCs w:val="28"/>
        </w:rPr>
        <w:t>несоответствие документации по планировке территории требованиям, установленным частью 10 статьи 45 Градостроительного кодекса РФ;</w:t>
      </w:r>
    </w:p>
    <w:p w14:paraId="46FBFCF8" w14:textId="77777777" w:rsidR="007C2075" w:rsidRPr="00EF301D" w:rsidRDefault="002A14C1" w:rsidP="00EF301D">
      <w:pPr>
        <w:pStyle w:val="11"/>
        <w:numPr>
          <w:ilvl w:val="0"/>
          <w:numId w:val="17"/>
        </w:numPr>
        <w:tabs>
          <w:tab w:val="left" w:pos="943"/>
        </w:tabs>
        <w:spacing w:line="240" w:lineRule="auto"/>
        <w:ind w:firstLine="709"/>
        <w:jc w:val="both"/>
        <w:rPr>
          <w:sz w:val="28"/>
          <w:szCs w:val="28"/>
        </w:rPr>
      </w:pPr>
      <w:r w:rsidRPr="00EF301D">
        <w:rPr>
          <w:rStyle w:val="a3"/>
          <w:sz w:val="28"/>
          <w:szCs w:val="28"/>
        </w:rPr>
        <w:t xml:space="preserve">решение о подготовке документации по планировке территории администрацией </w:t>
      </w:r>
      <w:r w:rsidR="007625E4" w:rsidRPr="00EF301D">
        <w:rPr>
          <w:rStyle w:val="a3"/>
          <w:sz w:val="28"/>
          <w:szCs w:val="28"/>
        </w:rPr>
        <w:t>муниципального образования Ногликский муниципальный округ Сахалинской области</w:t>
      </w:r>
      <w:r w:rsidRPr="00EF301D">
        <w:rPr>
          <w:rStyle w:val="a3"/>
          <w:sz w:val="28"/>
          <w:szCs w:val="28"/>
        </w:rPr>
        <w:t xml:space="preserve"> или лицами, указанными в части 1.1 статьи 45 Градостроительного кодекса РФ, не принималось;</w:t>
      </w:r>
    </w:p>
    <w:p w14:paraId="46FBFCF9" w14:textId="77777777" w:rsidR="007C2075" w:rsidRPr="00EF301D" w:rsidRDefault="002A14C1" w:rsidP="00EF301D">
      <w:pPr>
        <w:pStyle w:val="11"/>
        <w:numPr>
          <w:ilvl w:val="0"/>
          <w:numId w:val="17"/>
        </w:numPr>
        <w:tabs>
          <w:tab w:val="left" w:pos="948"/>
        </w:tabs>
        <w:spacing w:line="240" w:lineRule="auto"/>
        <w:ind w:firstLine="709"/>
        <w:jc w:val="both"/>
        <w:rPr>
          <w:sz w:val="28"/>
          <w:szCs w:val="28"/>
        </w:rPr>
      </w:pPr>
      <w:r w:rsidRPr="00EF301D">
        <w:rPr>
          <w:rStyle w:val="a3"/>
          <w:sz w:val="28"/>
          <w:szCs w:val="28"/>
        </w:rPr>
        <w:t>несоответствие представленных документов решению о подготовке документации по планировке территории;</w:t>
      </w:r>
    </w:p>
    <w:p w14:paraId="46FBFCFA" w14:textId="32463F9D" w:rsidR="007C2075" w:rsidRPr="00EF301D" w:rsidRDefault="002A14C1" w:rsidP="00EF301D">
      <w:pPr>
        <w:pStyle w:val="11"/>
        <w:numPr>
          <w:ilvl w:val="0"/>
          <w:numId w:val="17"/>
        </w:numPr>
        <w:tabs>
          <w:tab w:val="left" w:pos="1662"/>
        </w:tabs>
        <w:spacing w:line="240" w:lineRule="auto"/>
        <w:ind w:firstLine="709"/>
        <w:jc w:val="both"/>
        <w:rPr>
          <w:sz w:val="28"/>
          <w:szCs w:val="28"/>
        </w:rPr>
      </w:pPr>
      <w:r w:rsidRPr="00EF301D">
        <w:rPr>
          <w:rStyle w:val="a3"/>
          <w:sz w:val="28"/>
          <w:szCs w:val="28"/>
        </w:rPr>
        <w:t>нев</w:t>
      </w:r>
      <w:r w:rsidR="00B93484">
        <w:rPr>
          <w:rStyle w:val="a3"/>
          <w:sz w:val="28"/>
          <w:szCs w:val="28"/>
        </w:rPr>
        <w:t>ыполнение требований пунктов 13-</w:t>
      </w:r>
      <w:r w:rsidRPr="00EF301D">
        <w:rPr>
          <w:rStyle w:val="a3"/>
          <w:sz w:val="28"/>
          <w:szCs w:val="28"/>
        </w:rPr>
        <w:t>19 Правил № 112;</w:t>
      </w:r>
    </w:p>
    <w:p w14:paraId="46FBFCFB" w14:textId="77777777" w:rsidR="007C2075" w:rsidRPr="00EF301D" w:rsidRDefault="002A14C1" w:rsidP="00EF301D">
      <w:pPr>
        <w:pStyle w:val="11"/>
        <w:numPr>
          <w:ilvl w:val="0"/>
          <w:numId w:val="17"/>
        </w:numPr>
        <w:tabs>
          <w:tab w:val="left" w:pos="958"/>
        </w:tabs>
        <w:spacing w:line="240" w:lineRule="auto"/>
        <w:ind w:firstLine="709"/>
        <w:jc w:val="both"/>
        <w:rPr>
          <w:sz w:val="28"/>
          <w:szCs w:val="28"/>
        </w:rPr>
      </w:pPr>
      <w:r w:rsidRPr="00EF301D">
        <w:rPr>
          <w:rStyle w:val="a3"/>
          <w:sz w:val="28"/>
          <w:szCs w:val="28"/>
        </w:rPr>
        <w:t>несоответствие документации по планировке территории требованиям, установленным частью 4 статьи 41.1, статьями 42, 43 Градостроительного кодекса РФ;</w:t>
      </w:r>
    </w:p>
    <w:p w14:paraId="46FBFCFC" w14:textId="6AABA912" w:rsidR="007C2075" w:rsidRPr="00EF301D" w:rsidRDefault="002A14C1" w:rsidP="00EF301D">
      <w:pPr>
        <w:pStyle w:val="11"/>
        <w:numPr>
          <w:ilvl w:val="0"/>
          <w:numId w:val="17"/>
        </w:numPr>
        <w:tabs>
          <w:tab w:val="left" w:pos="953"/>
        </w:tabs>
        <w:spacing w:line="240" w:lineRule="auto"/>
        <w:ind w:firstLine="709"/>
        <w:jc w:val="both"/>
        <w:rPr>
          <w:sz w:val="28"/>
          <w:szCs w:val="28"/>
        </w:rPr>
      </w:pPr>
      <w:r w:rsidRPr="00EF301D">
        <w:rPr>
          <w:rStyle w:val="a3"/>
          <w:sz w:val="28"/>
          <w:szCs w:val="28"/>
        </w:rPr>
        <w:t>документация по планировке территории, представленная на электронном носителе или в форме электронного документа, не соответствует формату, позволяющему осуществить ее размещение в ГИСОГД</w:t>
      </w:r>
      <w:r w:rsidR="00EF0439">
        <w:rPr>
          <w:rStyle w:val="a3"/>
          <w:sz w:val="28"/>
          <w:szCs w:val="28"/>
        </w:rPr>
        <w:t>;</w:t>
      </w:r>
    </w:p>
    <w:p w14:paraId="46FBFCFD" w14:textId="77777777" w:rsidR="007C2075" w:rsidRPr="00EF301D" w:rsidRDefault="002A14C1" w:rsidP="00EF301D">
      <w:pPr>
        <w:pStyle w:val="11"/>
        <w:numPr>
          <w:ilvl w:val="0"/>
          <w:numId w:val="17"/>
        </w:numPr>
        <w:tabs>
          <w:tab w:val="left" w:pos="948"/>
        </w:tabs>
        <w:spacing w:line="240" w:lineRule="auto"/>
        <w:ind w:firstLine="709"/>
        <w:jc w:val="both"/>
        <w:rPr>
          <w:sz w:val="28"/>
          <w:szCs w:val="28"/>
        </w:rPr>
      </w:pPr>
      <w:r w:rsidRPr="00EF301D">
        <w:rPr>
          <w:rStyle w:val="a3"/>
          <w:sz w:val="28"/>
          <w:szCs w:val="28"/>
        </w:rPr>
        <w:t>отсутствие у представителя полномочий действовать от имени заявителя;</w:t>
      </w:r>
    </w:p>
    <w:p w14:paraId="46FBFCFE" w14:textId="77777777" w:rsidR="007C2075" w:rsidRPr="00EF301D" w:rsidRDefault="002A14C1" w:rsidP="00EF301D">
      <w:pPr>
        <w:pStyle w:val="11"/>
        <w:numPr>
          <w:ilvl w:val="0"/>
          <w:numId w:val="17"/>
        </w:numPr>
        <w:tabs>
          <w:tab w:val="left" w:pos="943"/>
        </w:tabs>
        <w:spacing w:line="240" w:lineRule="auto"/>
        <w:ind w:firstLine="709"/>
        <w:jc w:val="both"/>
        <w:rPr>
          <w:sz w:val="28"/>
          <w:szCs w:val="28"/>
        </w:rPr>
      </w:pPr>
      <w:r w:rsidRPr="00EF301D">
        <w:rPr>
          <w:rStyle w:val="a3"/>
          <w:sz w:val="28"/>
          <w:szCs w:val="28"/>
        </w:rPr>
        <w:t>поступление в Уполномоченный орган от заявителя обращения о прекращении рассмотрения заявления об утверждении документации по планировке территории.</w:t>
      </w:r>
    </w:p>
    <w:p w14:paraId="46FBFCFF" w14:textId="77777777" w:rsidR="007C2075" w:rsidRPr="00EF301D" w:rsidRDefault="002A14C1" w:rsidP="00EF301D">
      <w:pPr>
        <w:pStyle w:val="11"/>
        <w:numPr>
          <w:ilvl w:val="3"/>
          <w:numId w:val="1"/>
        </w:numPr>
        <w:tabs>
          <w:tab w:val="left" w:pos="1831"/>
        </w:tabs>
        <w:spacing w:line="240" w:lineRule="auto"/>
        <w:ind w:firstLine="709"/>
        <w:jc w:val="both"/>
        <w:rPr>
          <w:sz w:val="28"/>
          <w:szCs w:val="28"/>
        </w:rPr>
      </w:pPr>
      <w:r w:rsidRPr="00EF301D">
        <w:rPr>
          <w:rStyle w:val="a3"/>
          <w:sz w:val="28"/>
          <w:szCs w:val="28"/>
        </w:rPr>
        <w:t>Основания для отказа в предоставлении Услуги в случае рассмотрения заявления о внесении изменений в документацию по планировке территории:</w:t>
      </w:r>
    </w:p>
    <w:p w14:paraId="46FBFD00" w14:textId="249EEFED" w:rsidR="007C2075" w:rsidRPr="00EF301D" w:rsidRDefault="002A14C1" w:rsidP="00EF301D">
      <w:pPr>
        <w:pStyle w:val="11"/>
        <w:numPr>
          <w:ilvl w:val="0"/>
          <w:numId w:val="18"/>
        </w:numPr>
        <w:tabs>
          <w:tab w:val="left" w:pos="943"/>
        </w:tabs>
        <w:spacing w:line="240" w:lineRule="auto"/>
        <w:ind w:firstLine="709"/>
        <w:jc w:val="both"/>
        <w:rPr>
          <w:sz w:val="28"/>
          <w:szCs w:val="28"/>
        </w:rPr>
      </w:pPr>
      <w:r w:rsidRPr="00EF301D">
        <w:rPr>
          <w:rStyle w:val="a3"/>
          <w:sz w:val="28"/>
          <w:szCs w:val="28"/>
        </w:rPr>
        <w:t>несоответствие заявления о внесении изменений и прилагаемых к нему материалов положениям пунктов 38 и 39 Правил №</w:t>
      </w:r>
      <w:r w:rsidR="00EF0439">
        <w:rPr>
          <w:rStyle w:val="a3"/>
          <w:sz w:val="28"/>
          <w:szCs w:val="28"/>
        </w:rPr>
        <w:t xml:space="preserve"> </w:t>
      </w:r>
      <w:r w:rsidRPr="00EF301D">
        <w:rPr>
          <w:rStyle w:val="a3"/>
          <w:sz w:val="28"/>
          <w:szCs w:val="28"/>
        </w:rPr>
        <w:t>112;</w:t>
      </w:r>
    </w:p>
    <w:p w14:paraId="46FBFD01" w14:textId="77777777" w:rsidR="007C2075" w:rsidRPr="00EF301D" w:rsidRDefault="002A14C1" w:rsidP="00EF301D">
      <w:pPr>
        <w:pStyle w:val="11"/>
        <w:numPr>
          <w:ilvl w:val="0"/>
          <w:numId w:val="18"/>
        </w:numPr>
        <w:tabs>
          <w:tab w:val="left" w:pos="953"/>
        </w:tabs>
        <w:spacing w:line="240" w:lineRule="auto"/>
        <w:ind w:firstLine="709"/>
        <w:jc w:val="both"/>
        <w:rPr>
          <w:sz w:val="28"/>
          <w:szCs w:val="28"/>
        </w:rPr>
      </w:pPr>
      <w:r w:rsidRPr="00EF301D">
        <w:rPr>
          <w:rStyle w:val="a3"/>
          <w:sz w:val="28"/>
          <w:szCs w:val="28"/>
        </w:rPr>
        <w:t>несоответствие изменений в документацию по планировке территории требованиям, указанным в части 10 статьи 45 Градостроительного кодекса РФ;</w:t>
      </w:r>
    </w:p>
    <w:p w14:paraId="46FBFD02" w14:textId="1E161CE1" w:rsidR="007C2075" w:rsidRPr="00EF301D" w:rsidRDefault="002A14C1" w:rsidP="00EF301D">
      <w:pPr>
        <w:pStyle w:val="11"/>
        <w:numPr>
          <w:ilvl w:val="0"/>
          <w:numId w:val="18"/>
        </w:numPr>
        <w:tabs>
          <w:tab w:val="left" w:pos="948"/>
        </w:tabs>
        <w:spacing w:line="240" w:lineRule="auto"/>
        <w:ind w:firstLine="709"/>
        <w:jc w:val="both"/>
        <w:rPr>
          <w:sz w:val="28"/>
          <w:szCs w:val="28"/>
        </w:rPr>
      </w:pPr>
      <w:r w:rsidRPr="00EF301D">
        <w:rPr>
          <w:rStyle w:val="a3"/>
          <w:sz w:val="28"/>
          <w:szCs w:val="28"/>
        </w:rPr>
        <w:t>наличие в представленной документации по планировке территории технических ошибок (описок, опечаток, арифметических ошибок при расчетах и иных технических ошибок)</w:t>
      </w:r>
      <w:r w:rsidR="00023421">
        <w:rPr>
          <w:rStyle w:val="a3"/>
          <w:sz w:val="28"/>
          <w:szCs w:val="28"/>
        </w:rPr>
        <w:t>;</w:t>
      </w:r>
    </w:p>
    <w:p w14:paraId="46FBFD03" w14:textId="4D32CEE3" w:rsidR="007C2075" w:rsidRPr="00EF301D" w:rsidRDefault="002A14C1" w:rsidP="00EF301D">
      <w:pPr>
        <w:pStyle w:val="11"/>
        <w:numPr>
          <w:ilvl w:val="0"/>
          <w:numId w:val="18"/>
        </w:numPr>
        <w:tabs>
          <w:tab w:val="left" w:pos="953"/>
        </w:tabs>
        <w:spacing w:line="240" w:lineRule="auto"/>
        <w:ind w:firstLine="709"/>
        <w:jc w:val="both"/>
        <w:rPr>
          <w:sz w:val="28"/>
          <w:szCs w:val="28"/>
        </w:rPr>
      </w:pPr>
      <w:r w:rsidRPr="00EF301D">
        <w:rPr>
          <w:rStyle w:val="a3"/>
          <w:sz w:val="28"/>
          <w:szCs w:val="28"/>
        </w:rPr>
        <w:t>невы</w:t>
      </w:r>
      <w:r w:rsidR="00023421">
        <w:rPr>
          <w:rStyle w:val="a3"/>
          <w:sz w:val="28"/>
          <w:szCs w:val="28"/>
        </w:rPr>
        <w:t>полнение требований пунктов 13 -</w:t>
      </w:r>
      <w:r w:rsidRPr="00EF301D">
        <w:rPr>
          <w:rStyle w:val="a3"/>
          <w:sz w:val="28"/>
          <w:szCs w:val="28"/>
        </w:rPr>
        <w:t xml:space="preserve"> 19 Правил № 112, с учетом особенностей, предусмотренных пунктом 36 Правил № 112;</w:t>
      </w:r>
    </w:p>
    <w:p w14:paraId="46FBFD04" w14:textId="77777777" w:rsidR="007625E4" w:rsidRPr="00EF301D" w:rsidRDefault="002A14C1" w:rsidP="00EF301D">
      <w:pPr>
        <w:pStyle w:val="11"/>
        <w:numPr>
          <w:ilvl w:val="0"/>
          <w:numId w:val="18"/>
        </w:numPr>
        <w:tabs>
          <w:tab w:val="left" w:pos="951"/>
        </w:tabs>
        <w:spacing w:line="240" w:lineRule="auto"/>
        <w:ind w:firstLine="709"/>
        <w:jc w:val="both"/>
        <w:rPr>
          <w:sz w:val="28"/>
          <w:szCs w:val="28"/>
        </w:rPr>
      </w:pPr>
      <w:r w:rsidRPr="00EF301D">
        <w:rPr>
          <w:rStyle w:val="a3"/>
          <w:sz w:val="28"/>
          <w:szCs w:val="28"/>
        </w:rPr>
        <w:t xml:space="preserve">несоответствие представленной документации по планировке территории требованиям, установленным частью 4 статьи 41.1, статьями 42, </w:t>
      </w:r>
      <w:r w:rsidRPr="00EF301D">
        <w:rPr>
          <w:rStyle w:val="a3"/>
          <w:sz w:val="28"/>
          <w:szCs w:val="28"/>
        </w:rPr>
        <w:lastRenderedPageBreak/>
        <w:t>43 Градостроительного кодекса РФ;</w:t>
      </w:r>
    </w:p>
    <w:p w14:paraId="46FBFD05" w14:textId="77777777" w:rsidR="007C2075" w:rsidRPr="00EF301D" w:rsidRDefault="007625E4" w:rsidP="00EF301D">
      <w:pPr>
        <w:pStyle w:val="11"/>
        <w:numPr>
          <w:ilvl w:val="0"/>
          <w:numId w:val="18"/>
        </w:numPr>
        <w:tabs>
          <w:tab w:val="left" w:pos="951"/>
        </w:tabs>
        <w:spacing w:line="240" w:lineRule="auto"/>
        <w:ind w:firstLine="709"/>
        <w:jc w:val="both"/>
        <w:rPr>
          <w:sz w:val="28"/>
          <w:szCs w:val="28"/>
        </w:rPr>
      </w:pPr>
      <w:r w:rsidRPr="00EF301D">
        <w:rPr>
          <w:rStyle w:val="a3"/>
          <w:color w:val="000000"/>
          <w:sz w:val="28"/>
          <w:szCs w:val="28"/>
        </w:rPr>
        <w:t xml:space="preserve"> </w:t>
      </w:r>
      <w:r w:rsidR="002A14C1" w:rsidRPr="00EF301D">
        <w:rPr>
          <w:rStyle w:val="a3"/>
          <w:color w:val="000000"/>
          <w:sz w:val="28"/>
          <w:szCs w:val="28"/>
        </w:rPr>
        <w:t>отсутствие у представителя полномочий действовать от имени заявителя;</w:t>
      </w:r>
    </w:p>
    <w:p w14:paraId="46FBFD06" w14:textId="77777777" w:rsidR="007C2075" w:rsidRPr="00EF301D" w:rsidRDefault="002A14C1" w:rsidP="00EF301D">
      <w:pPr>
        <w:pStyle w:val="11"/>
        <w:numPr>
          <w:ilvl w:val="0"/>
          <w:numId w:val="18"/>
        </w:numPr>
        <w:tabs>
          <w:tab w:val="left" w:pos="946"/>
        </w:tabs>
        <w:spacing w:line="240" w:lineRule="auto"/>
        <w:ind w:firstLine="709"/>
        <w:jc w:val="both"/>
        <w:rPr>
          <w:sz w:val="28"/>
          <w:szCs w:val="28"/>
        </w:rPr>
      </w:pPr>
      <w:r w:rsidRPr="00EF301D">
        <w:rPr>
          <w:rStyle w:val="a3"/>
          <w:color w:val="000000"/>
          <w:sz w:val="28"/>
          <w:szCs w:val="28"/>
        </w:rPr>
        <w:t>поступление в Уполномоченный орган от заявителя обращения о прекращении рассмотрения заявления о внесении изменений в документацию по планировке территории.</w:t>
      </w:r>
    </w:p>
    <w:p w14:paraId="46FBFD07" w14:textId="77777777" w:rsidR="007C2075" w:rsidRPr="00EF301D" w:rsidRDefault="002A14C1" w:rsidP="00EF301D">
      <w:pPr>
        <w:pStyle w:val="11"/>
        <w:numPr>
          <w:ilvl w:val="3"/>
          <w:numId w:val="1"/>
        </w:numPr>
        <w:tabs>
          <w:tab w:val="left" w:pos="1839"/>
        </w:tabs>
        <w:spacing w:line="240" w:lineRule="auto"/>
        <w:ind w:firstLine="709"/>
        <w:jc w:val="both"/>
        <w:rPr>
          <w:sz w:val="28"/>
          <w:szCs w:val="28"/>
        </w:rPr>
      </w:pPr>
      <w:r w:rsidRPr="00EF301D">
        <w:rPr>
          <w:rStyle w:val="a3"/>
          <w:color w:val="000000"/>
          <w:sz w:val="28"/>
          <w:szCs w:val="28"/>
        </w:rPr>
        <w:t>Основания для отказа в предоставлении Услуги в случае рассмотрения обращения о признании отдельных частей документации по планировке территории не подлежащими применению, направленному в случае, предусмотренном подпунктом «а» пункта 52 Правил № 112:</w:t>
      </w:r>
    </w:p>
    <w:p w14:paraId="46FBFD08" w14:textId="77777777" w:rsidR="007C2075" w:rsidRPr="00EF301D" w:rsidRDefault="002A14C1" w:rsidP="00EF301D">
      <w:pPr>
        <w:pStyle w:val="11"/>
        <w:numPr>
          <w:ilvl w:val="0"/>
          <w:numId w:val="19"/>
        </w:numPr>
        <w:tabs>
          <w:tab w:val="left" w:pos="961"/>
        </w:tabs>
        <w:spacing w:line="240" w:lineRule="auto"/>
        <w:ind w:firstLine="709"/>
        <w:jc w:val="both"/>
        <w:rPr>
          <w:sz w:val="28"/>
          <w:szCs w:val="28"/>
        </w:rPr>
      </w:pPr>
      <w:r w:rsidRPr="00EF301D">
        <w:rPr>
          <w:rStyle w:val="a3"/>
          <w:color w:val="000000"/>
          <w:sz w:val="28"/>
          <w:szCs w:val="28"/>
        </w:rPr>
        <w:t>обращение о признании отдельных частей документации по планировке территории не подлежащими применению, направленное в случае, предусмотренном подпунктом «а» пункта 52 Правил № 112, не соответствует требованиям пункта 53 Правил № 112;</w:t>
      </w:r>
    </w:p>
    <w:p w14:paraId="46FBFD09" w14:textId="3137CA56" w:rsidR="007C2075" w:rsidRPr="00EF301D" w:rsidRDefault="002A14C1" w:rsidP="00EF301D">
      <w:pPr>
        <w:pStyle w:val="11"/>
        <w:numPr>
          <w:ilvl w:val="0"/>
          <w:numId w:val="19"/>
        </w:numPr>
        <w:tabs>
          <w:tab w:val="left" w:pos="942"/>
        </w:tabs>
        <w:spacing w:line="240" w:lineRule="auto"/>
        <w:ind w:firstLine="709"/>
        <w:jc w:val="both"/>
        <w:rPr>
          <w:sz w:val="28"/>
          <w:szCs w:val="28"/>
        </w:rPr>
      </w:pPr>
      <w:r w:rsidRPr="00EF301D">
        <w:rPr>
          <w:rStyle w:val="a3"/>
          <w:color w:val="000000"/>
          <w:sz w:val="28"/>
          <w:szCs w:val="28"/>
        </w:rPr>
        <w:t>отсутствие основания для признания отдельных частей документации по планировке территории не подлежащими применению, предусмотренного подпунктом «а» пункта 52 Правил №</w:t>
      </w:r>
      <w:r w:rsidR="00023421">
        <w:rPr>
          <w:rStyle w:val="a3"/>
          <w:color w:val="000000"/>
          <w:sz w:val="28"/>
          <w:szCs w:val="28"/>
        </w:rPr>
        <w:t xml:space="preserve"> </w:t>
      </w:r>
      <w:r w:rsidRPr="00EF301D">
        <w:rPr>
          <w:rStyle w:val="a3"/>
          <w:color w:val="000000"/>
          <w:sz w:val="28"/>
          <w:szCs w:val="28"/>
        </w:rPr>
        <w:t>112;</w:t>
      </w:r>
    </w:p>
    <w:p w14:paraId="46FBFD0A" w14:textId="77777777" w:rsidR="007C2075" w:rsidRPr="00EF301D" w:rsidRDefault="002A14C1" w:rsidP="00EF301D">
      <w:pPr>
        <w:pStyle w:val="11"/>
        <w:numPr>
          <w:ilvl w:val="0"/>
          <w:numId w:val="19"/>
        </w:numPr>
        <w:tabs>
          <w:tab w:val="left" w:pos="961"/>
        </w:tabs>
        <w:spacing w:line="240" w:lineRule="auto"/>
        <w:ind w:firstLine="709"/>
        <w:jc w:val="both"/>
        <w:rPr>
          <w:sz w:val="28"/>
          <w:szCs w:val="28"/>
        </w:rPr>
      </w:pPr>
      <w:r w:rsidRPr="00EF301D">
        <w:rPr>
          <w:rStyle w:val="a3"/>
          <w:color w:val="000000"/>
          <w:sz w:val="28"/>
          <w:szCs w:val="28"/>
        </w:rPr>
        <w:t>признание отдельных частей документации по планировке территории не подлежащими применению приведет к снижению фактических показателей обеспеченности территории объектами коммунальной, транспортной и социальной инфраструктур и (или) фактических показателей территориальной доступности таких объектов для населения;</w:t>
      </w:r>
    </w:p>
    <w:p w14:paraId="46FBFD0B" w14:textId="77777777" w:rsidR="007C2075" w:rsidRPr="00EF301D" w:rsidRDefault="002A14C1" w:rsidP="00EF301D">
      <w:pPr>
        <w:pStyle w:val="11"/>
        <w:numPr>
          <w:ilvl w:val="0"/>
          <w:numId w:val="19"/>
        </w:numPr>
        <w:tabs>
          <w:tab w:val="left" w:pos="946"/>
        </w:tabs>
        <w:spacing w:line="240" w:lineRule="auto"/>
        <w:ind w:firstLine="709"/>
        <w:jc w:val="both"/>
        <w:rPr>
          <w:sz w:val="28"/>
          <w:szCs w:val="28"/>
        </w:rPr>
      </w:pPr>
      <w:r w:rsidRPr="00EF301D">
        <w:rPr>
          <w:rStyle w:val="a3"/>
          <w:color w:val="000000"/>
          <w:sz w:val="28"/>
          <w:szCs w:val="28"/>
        </w:rPr>
        <w:t>отсутствие у представителя полномочий действовать от имени заявителя;</w:t>
      </w:r>
    </w:p>
    <w:p w14:paraId="46FBFD0C" w14:textId="77777777" w:rsidR="007C2075" w:rsidRPr="00EF301D" w:rsidRDefault="002A14C1" w:rsidP="00EF301D">
      <w:pPr>
        <w:pStyle w:val="11"/>
        <w:numPr>
          <w:ilvl w:val="0"/>
          <w:numId w:val="19"/>
        </w:numPr>
        <w:tabs>
          <w:tab w:val="left" w:pos="961"/>
        </w:tabs>
        <w:spacing w:line="240" w:lineRule="auto"/>
        <w:ind w:firstLine="709"/>
        <w:jc w:val="both"/>
        <w:rPr>
          <w:sz w:val="28"/>
          <w:szCs w:val="28"/>
        </w:rPr>
      </w:pPr>
      <w:r w:rsidRPr="00EF301D">
        <w:rPr>
          <w:rStyle w:val="a3"/>
          <w:color w:val="000000"/>
          <w:sz w:val="28"/>
          <w:szCs w:val="28"/>
        </w:rPr>
        <w:t>поступление в Уполномоченный орган от заявителя обращения о прекращении рассмотрения обращения о признании отдельных частей документации по планировке территории не подлежащими применению, направленного в случае, предусмотренном подпунктом «а» пункта 52 Правил № 112.</w:t>
      </w:r>
    </w:p>
    <w:p w14:paraId="46FBFD0D" w14:textId="77777777" w:rsidR="007C2075" w:rsidRPr="00EF301D" w:rsidRDefault="002A14C1" w:rsidP="00EF301D">
      <w:pPr>
        <w:pStyle w:val="11"/>
        <w:numPr>
          <w:ilvl w:val="3"/>
          <w:numId w:val="1"/>
        </w:numPr>
        <w:tabs>
          <w:tab w:val="left" w:pos="1844"/>
        </w:tabs>
        <w:spacing w:line="240" w:lineRule="auto"/>
        <w:ind w:firstLine="709"/>
        <w:jc w:val="both"/>
        <w:rPr>
          <w:sz w:val="28"/>
          <w:szCs w:val="28"/>
        </w:rPr>
      </w:pPr>
      <w:r w:rsidRPr="00EF301D">
        <w:rPr>
          <w:rStyle w:val="a3"/>
          <w:color w:val="000000"/>
          <w:sz w:val="28"/>
          <w:szCs w:val="28"/>
        </w:rPr>
        <w:t>Основания для отказа в предоставлении Услуги в случае рассмотрения обращения о признании отдельных частей документации по планировке территории не подлежащими применению, направленному в случае, предусмотренном подпунктом «б» пункта 52 Правил № 112:</w:t>
      </w:r>
    </w:p>
    <w:p w14:paraId="46FBFD0E" w14:textId="77777777" w:rsidR="007C2075" w:rsidRPr="00EF301D" w:rsidRDefault="002A14C1" w:rsidP="00EF301D">
      <w:pPr>
        <w:pStyle w:val="11"/>
        <w:numPr>
          <w:ilvl w:val="0"/>
          <w:numId w:val="20"/>
        </w:numPr>
        <w:tabs>
          <w:tab w:val="left" w:pos="951"/>
        </w:tabs>
        <w:spacing w:line="240" w:lineRule="auto"/>
        <w:ind w:firstLine="709"/>
        <w:jc w:val="both"/>
        <w:rPr>
          <w:sz w:val="28"/>
          <w:szCs w:val="28"/>
        </w:rPr>
      </w:pPr>
      <w:r w:rsidRPr="00EF301D">
        <w:rPr>
          <w:rStyle w:val="a3"/>
          <w:color w:val="000000"/>
          <w:sz w:val="28"/>
          <w:szCs w:val="28"/>
        </w:rPr>
        <w:t>несоответствие обращения о признании отдельных частей документации по планировке территории не подлежащими применению положениям, предусмотренным пунктом 55 Правил № 112;</w:t>
      </w:r>
    </w:p>
    <w:p w14:paraId="46FBFD0F" w14:textId="77777777" w:rsidR="007C2075" w:rsidRPr="00EF301D" w:rsidRDefault="002A14C1" w:rsidP="00EF301D">
      <w:pPr>
        <w:pStyle w:val="11"/>
        <w:numPr>
          <w:ilvl w:val="0"/>
          <w:numId w:val="20"/>
        </w:numPr>
        <w:tabs>
          <w:tab w:val="left" w:pos="956"/>
        </w:tabs>
        <w:spacing w:line="240" w:lineRule="auto"/>
        <w:ind w:firstLine="709"/>
        <w:jc w:val="both"/>
        <w:rPr>
          <w:sz w:val="28"/>
          <w:szCs w:val="28"/>
        </w:rPr>
      </w:pPr>
      <w:r w:rsidRPr="00EF301D">
        <w:rPr>
          <w:rStyle w:val="a3"/>
          <w:color w:val="000000"/>
          <w:sz w:val="28"/>
          <w:szCs w:val="28"/>
        </w:rPr>
        <w:t>отсутствие основания для признания отдельных частей документации по планировке территории не подлежащими применению, предусмотренного подпунктом «б» пункта 52 Правил № 112;</w:t>
      </w:r>
    </w:p>
    <w:p w14:paraId="46FBFD10" w14:textId="77777777" w:rsidR="007C2075" w:rsidRPr="00EF301D" w:rsidRDefault="002A14C1" w:rsidP="00023421">
      <w:pPr>
        <w:pStyle w:val="11"/>
        <w:numPr>
          <w:ilvl w:val="0"/>
          <w:numId w:val="20"/>
        </w:numPr>
        <w:tabs>
          <w:tab w:val="left" w:pos="956"/>
        </w:tabs>
        <w:spacing w:line="240" w:lineRule="auto"/>
        <w:ind w:firstLine="709"/>
        <w:jc w:val="both"/>
        <w:rPr>
          <w:sz w:val="28"/>
          <w:szCs w:val="28"/>
        </w:rPr>
      </w:pPr>
      <w:r w:rsidRPr="00EF301D">
        <w:rPr>
          <w:rStyle w:val="a3"/>
          <w:color w:val="000000"/>
          <w:sz w:val="28"/>
          <w:szCs w:val="28"/>
        </w:rPr>
        <w:t>если в течение 6 лет со дня утверждения проекта планировки территории, предусматривающего размещение объектов федерального значения, объектов регионального значения или объектов местного значения, для размещении которых допускается изъя</w:t>
      </w:r>
      <w:r w:rsidR="007625E4" w:rsidRPr="00EF301D">
        <w:rPr>
          <w:rStyle w:val="a3"/>
          <w:color w:val="000000"/>
          <w:sz w:val="28"/>
          <w:szCs w:val="28"/>
        </w:rPr>
        <w:t>тие земельных участков для</w:t>
      </w:r>
      <w:r w:rsidR="007625E4" w:rsidRPr="00EF301D">
        <w:rPr>
          <w:sz w:val="28"/>
          <w:szCs w:val="28"/>
        </w:rPr>
        <w:t xml:space="preserve"> </w:t>
      </w:r>
      <w:r w:rsidRPr="00EF301D">
        <w:rPr>
          <w:rStyle w:val="a3"/>
          <w:sz w:val="28"/>
          <w:szCs w:val="28"/>
        </w:rPr>
        <w:t xml:space="preserve">государственных или муниципальных нужд, на земельных участках, принадлежащих либо предоставленных физическим или юридическим лицам, </w:t>
      </w:r>
      <w:r w:rsidRPr="00EF301D">
        <w:rPr>
          <w:rStyle w:val="a3"/>
          <w:sz w:val="28"/>
          <w:szCs w:val="28"/>
        </w:rPr>
        <w:lastRenderedPageBreak/>
        <w:t>органом государственной власти или органом местного самоуправления, в отношении таких земельных участков принято решение об изъятии для государственных или муниципальных нужд;</w:t>
      </w:r>
    </w:p>
    <w:p w14:paraId="46FBFD11" w14:textId="77777777" w:rsidR="007C2075" w:rsidRPr="00EF301D" w:rsidRDefault="002A14C1" w:rsidP="00EF301D">
      <w:pPr>
        <w:pStyle w:val="11"/>
        <w:numPr>
          <w:ilvl w:val="0"/>
          <w:numId w:val="20"/>
        </w:numPr>
        <w:tabs>
          <w:tab w:val="left" w:pos="958"/>
        </w:tabs>
        <w:spacing w:line="240" w:lineRule="auto"/>
        <w:ind w:firstLine="709"/>
        <w:jc w:val="both"/>
        <w:rPr>
          <w:sz w:val="28"/>
          <w:szCs w:val="28"/>
        </w:rPr>
      </w:pPr>
      <w:r w:rsidRPr="00EF301D">
        <w:rPr>
          <w:rStyle w:val="a3"/>
          <w:sz w:val="28"/>
          <w:szCs w:val="28"/>
        </w:rPr>
        <w:t>отсутствие у представителя полномочий действовать от имени заявителя;</w:t>
      </w:r>
    </w:p>
    <w:p w14:paraId="46FBFD12" w14:textId="77777777" w:rsidR="007C2075" w:rsidRPr="00EF301D" w:rsidRDefault="002A14C1" w:rsidP="00EF301D">
      <w:pPr>
        <w:pStyle w:val="11"/>
        <w:numPr>
          <w:ilvl w:val="0"/>
          <w:numId w:val="20"/>
        </w:numPr>
        <w:tabs>
          <w:tab w:val="left" w:pos="948"/>
        </w:tabs>
        <w:spacing w:line="240" w:lineRule="auto"/>
        <w:ind w:firstLine="709"/>
        <w:jc w:val="both"/>
        <w:rPr>
          <w:sz w:val="28"/>
          <w:szCs w:val="28"/>
        </w:rPr>
      </w:pPr>
      <w:r w:rsidRPr="00EF301D">
        <w:rPr>
          <w:rStyle w:val="a3"/>
          <w:sz w:val="28"/>
          <w:szCs w:val="28"/>
        </w:rPr>
        <w:t>поступление в Уполномоченный орган от заявителя обращения о прекращении рассмотрения обращения признании отдельных частей документации по планировке территории не подлежащими применению, направленного в случае, предусмотренном подпунктом «а» пункта 52 Правил № 112.</w:t>
      </w:r>
    </w:p>
    <w:p w14:paraId="46FBFD13" w14:textId="77777777" w:rsidR="007C2075" w:rsidRPr="00EF301D" w:rsidRDefault="002A14C1" w:rsidP="00EF301D">
      <w:pPr>
        <w:pStyle w:val="11"/>
        <w:numPr>
          <w:ilvl w:val="2"/>
          <w:numId w:val="1"/>
        </w:numPr>
        <w:tabs>
          <w:tab w:val="left" w:pos="1596"/>
        </w:tabs>
        <w:spacing w:line="240" w:lineRule="auto"/>
        <w:ind w:firstLine="709"/>
        <w:jc w:val="both"/>
        <w:rPr>
          <w:sz w:val="28"/>
          <w:szCs w:val="28"/>
        </w:rPr>
      </w:pPr>
      <w:r w:rsidRPr="00EF301D">
        <w:rPr>
          <w:rStyle w:val="a3"/>
          <w:sz w:val="28"/>
          <w:szCs w:val="28"/>
        </w:rPr>
        <w:t xml:space="preserve">Основания, предусмотренные пунктами 2.12.1 </w:t>
      </w:r>
      <w:r w:rsidRPr="00EF301D">
        <w:rPr>
          <w:rStyle w:val="a3"/>
          <w:color w:val="686868"/>
          <w:sz w:val="28"/>
          <w:szCs w:val="28"/>
        </w:rPr>
        <w:t xml:space="preserve">- </w:t>
      </w:r>
      <w:r w:rsidRPr="00EF301D">
        <w:rPr>
          <w:rStyle w:val="a3"/>
          <w:sz w:val="28"/>
          <w:szCs w:val="28"/>
        </w:rPr>
        <w:t>2.12.3 настоящего административного регламента, с учетом категории (признаков) заявителя, приведены в таблицах 1, 2 и 3 раздела 4 приложения к настоящему административному регламенту.</w:t>
      </w:r>
    </w:p>
    <w:p w14:paraId="46FBFD14" w14:textId="77777777" w:rsidR="007C2075" w:rsidRPr="00EF301D" w:rsidRDefault="002A14C1" w:rsidP="00EF301D">
      <w:pPr>
        <w:pStyle w:val="11"/>
        <w:numPr>
          <w:ilvl w:val="2"/>
          <w:numId w:val="1"/>
        </w:numPr>
        <w:tabs>
          <w:tab w:val="left" w:pos="1644"/>
        </w:tabs>
        <w:spacing w:line="240" w:lineRule="auto"/>
        <w:ind w:firstLine="709"/>
        <w:jc w:val="both"/>
        <w:rPr>
          <w:sz w:val="28"/>
          <w:szCs w:val="28"/>
        </w:rPr>
      </w:pPr>
      <w:r w:rsidRPr="00EF301D">
        <w:rPr>
          <w:rStyle w:val="a3"/>
          <w:sz w:val="28"/>
          <w:szCs w:val="28"/>
        </w:rPr>
        <w:t>В решении об отказе в предоставлении Услуги Уполномоченный орган информирует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Услуги.</w:t>
      </w:r>
    </w:p>
    <w:p w14:paraId="115B4674" w14:textId="77777777" w:rsidR="00023421" w:rsidRDefault="00023421" w:rsidP="00023421">
      <w:pPr>
        <w:pStyle w:val="11"/>
        <w:spacing w:line="240" w:lineRule="auto"/>
        <w:ind w:firstLine="0"/>
        <w:jc w:val="center"/>
        <w:rPr>
          <w:rStyle w:val="a3"/>
          <w:sz w:val="28"/>
          <w:szCs w:val="28"/>
        </w:rPr>
      </w:pPr>
    </w:p>
    <w:p w14:paraId="46FBFD15" w14:textId="633E8150" w:rsidR="007C2075" w:rsidRDefault="002A14C1" w:rsidP="00023421">
      <w:pPr>
        <w:pStyle w:val="11"/>
        <w:spacing w:line="240" w:lineRule="auto"/>
        <w:ind w:firstLine="0"/>
        <w:jc w:val="center"/>
        <w:rPr>
          <w:rStyle w:val="a3"/>
          <w:sz w:val="28"/>
          <w:szCs w:val="28"/>
        </w:rPr>
      </w:pPr>
      <w:r w:rsidRPr="00EF301D">
        <w:rPr>
          <w:rStyle w:val="a3"/>
          <w:sz w:val="28"/>
          <w:szCs w:val="28"/>
        </w:rPr>
        <w:t>Раздел 3. СОСТАВ, ПОСЛЕДОВАТЕЛЬНОСТЬ И СРОКИ ВЫПОЛНЕНИЯ</w:t>
      </w:r>
      <w:r w:rsidR="00023421">
        <w:rPr>
          <w:rStyle w:val="a3"/>
          <w:sz w:val="28"/>
          <w:szCs w:val="28"/>
        </w:rPr>
        <w:t xml:space="preserve"> </w:t>
      </w:r>
      <w:r w:rsidRPr="00EF301D">
        <w:rPr>
          <w:rStyle w:val="a3"/>
          <w:sz w:val="28"/>
          <w:szCs w:val="28"/>
        </w:rPr>
        <w:t>АДМИНИСТРАТИВНЫХ ПРОЦЕДУР</w:t>
      </w:r>
    </w:p>
    <w:p w14:paraId="6FF3D431" w14:textId="77777777" w:rsidR="00023421" w:rsidRPr="00EF301D" w:rsidRDefault="00023421" w:rsidP="00023421">
      <w:pPr>
        <w:pStyle w:val="11"/>
        <w:spacing w:line="240" w:lineRule="auto"/>
        <w:ind w:firstLine="0"/>
        <w:jc w:val="center"/>
        <w:rPr>
          <w:sz w:val="28"/>
          <w:szCs w:val="28"/>
        </w:rPr>
      </w:pPr>
    </w:p>
    <w:p w14:paraId="46FBFD16" w14:textId="054AD15B" w:rsidR="007C2075" w:rsidRPr="00023421" w:rsidRDefault="002A14C1" w:rsidP="00023421">
      <w:pPr>
        <w:pStyle w:val="11"/>
        <w:numPr>
          <w:ilvl w:val="1"/>
          <w:numId w:val="21"/>
        </w:numPr>
        <w:tabs>
          <w:tab w:val="left" w:pos="540"/>
        </w:tabs>
        <w:spacing w:line="240" w:lineRule="auto"/>
        <w:ind w:firstLine="709"/>
        <w:jc w:val="center"/>
        <w:rPr>
          <w:rStyle w:val="a3"/>
          <w:sz w:val="28"/>
          <w:szCs w:val="28"/>
        </w:rPr>
      </w:pPr>
      <w:r w:rsidRPr="00023421">
        <w:rPr>
          <w:rStyle w:val="a3"/>
          <w:sz w:val="28"/>
          <w:szCs w:val="28"/>
        </w:rPr>
        <w:t>Перечень осуществляемых при предоставлении муниципальной услуги</w:t>
      </w:r>
      <w:r w:rsidR="00023421" w:rsidRPr="00023421">
        <w:rPr>
          <w:rStyle w:val="a3"/>
          <w:sz w:val="28"/>
          <w:szCs w:val="28"/>
        </w:rPr>
        <w:t xml:space="preserve"> </w:t>
      </w:r>
      <w:r w:rsidRPr="00023421">
        <w:rPr>
          <w:rStyle w:val="a3"/>
          <w:sz w:val="28"/>
          <w:szCs w:val="28"/>
        </w:rPr>
        <w:t>административных процедур</w:t>
      </w:r>
    </w:p>
    <w:p w14:paraId="5E5D747D" w14:textId="77777777" w:rsidR="00023421" w:rsidRPr="00EF301D" w:rsidRDefault="00023421" w:rsidP="00023421">
      <w:pPr>
        <w:pStyle w:val="11"/>
        <w:tabs>
          <w:tab w:val="left" w:pos="540"/>
        </w:tabs>
        <w:spacing w:line="240" w:lineRule="auto"/>
        <w:ind w:firstLine="0"/>
        <w:rPr>
          <w:sz w:val="28"/>
          <w:szCs w:val="28"/>
        </w:rPr>
      </w:pPr>
    </w:p>
    <w:p w14:paraId="46FBFD17" w14:textId="77777777" w:rsidR="007C2075" w:rsidRPr="00EF301D" w:rsidRDefault="002A14C1" w:rsidP="00EF301D">
      <w:pPr>
        <w:pStyle w:val="11"/>
        <w:numPr>
          <w:ilvl w:val="2"/>
          <w:numId w:val="21"/>
        </w:numPr>
        <w:tabs>
          <w:tab w:val="left" w:pos="1446"/>
        </w:tabs>
        <w:spacing w:line="240" w:lineRule="auto"/>
        <w:ind w:firstLine="709"/>
        <w:jc w:val="both"/>
        <w:rPr>
          <w:sz w:val="28"/>
          <w:szCs w:val="28"/>
        </w:rPr>
      </w:pPr>
      <w:r w:rsidRPr="00EF301D">
        <w:rPr>
          <w:rStyle w:val="a3"/>
          <w:sz w:val="28"/>
          <w:szCs w:val="28"/>
        </w:rPr>
        <w:t>Профилирование заявителя.</w:t>
      </w:r>
    </w:p>
    <w:p w14:paraId="46FBFD18" w14:textId="77777777" w:rsidR="007C2075" w:rsidRPr="00EF301D" w:rsidRDefault="002A14C1" w:rsidP="00EF301D">
      <w:pPr>
        <w:pStyle w:val="11"/>
        <w:numPr>
          <w:ilvl w:val="2"/>
          <w:numId w:val="21"/>
        </w:numPr>
        <w:tabs>
          <w:tab w:val="left" w:pos="1490"/>
        </w:tabs>
        <w:spacing w:line="240" w:lineRule="auto"/>
        <w:ind w:firstLine="709"/>
        <w:jc w:val="both"/>
        <w:rPr>
          <w:sz w:val="28"/>
          <w:szCs w:val="28"/>
        </w:rPr>
      </w:pPr>
      <w:r w:rsidRPr="00EF301D">
        <w:rPr>
          <w:rStyle w:val="a3"/>
          <w:sz w:val="28"/>
          <w:szCs w:val="28"/>
        </w:rPr>
        <w:t>Прием запроса и документов и (или) информации, необходимых для предоставления Услуги.</w:t>
      </w:r>
    </w:p>
    <w:p w14:paraId="46FBFD19" w14:textId="77777777" w:rsidR="007C2075" w:rsidRPr="00EF301D" w:rsidRDefault="002A14C1" w:rsidP="00EF301D">
      <w:pPr>
        <w:pStyle w:val="11"/>
        <w:numPr>
          <w:ilvl w:val="2"/>
          <w:numId w:val="21"/>
        </w:numPr>
        <w:tabs>
          <w:tab w:val="left" w:pos="1496"/>
        </w:tabs>
        <w:spacing w:line="240" w:lineRule="auto"/>
        <w:ind w:firstLine="709"/>
        <w:jc w:val="both"/>
        <w:rPr>
          <w:sz w:val="28"/>
          <w:szCs w:val="28"/>
        </w:rPr>
      </w:pPr>
      <w:r w:rsidRPr="00EF301D">
        <w:rPr>
          <w:rStyle w:val="a3"/>
          <w:sz w:val="28"/>
          <w:szCs w:val="28"/>
        </w:rPr>
        <w:t>Межведомственное информационное взаимодействие.</w:t>
      </w:r>
    </w:p>
    <w:p w14:paraId="46FBFD1A" w14:textId="77777777" w:rsidR="007C2075" w:rsidRPr="00EF301D" w:rsidRDefault="002A14C1" w:rsidP="00EF301D">
      <w:pPr>
        <w:pStyle w:val="11"/>
        <w:numPr>
          <w:ilvl w:val="2"/>
          <w:numId w:val="21"/>
        </w:numPr>
        <w:tabs>
          <w:tab w:val="left" w:pos="1496"/>
        </w:tabs>
        <w:spacing w:line="240" w:lineRule="auto"/>
        <w:ind w:firstLine="709"/>
        <w:jc w:val="both"/>
        <w:rPr>
          <w:sz w:val="28"/>
          <w:szCs w:val="28"/>
        </w:rPr>
      </w:pPr>
      <w:r w:rsidRPr="00EF301D">
        <w:rPr>
          <w:rStyle w:val="a3"/>
          <w:sz w:val="28"/>
          <w:szCs w:val="28"/>
        </w:rPr>
        <w:t>Приостановление предоставления Услуги.</w:t>
      </w:r>
    </w:p>
    <w:p w14:paraId="46FBFD1B" w14:textId="77777777" w:rsidR="007C2075" w:rsidRPr="00EF301D" w:rsidRDefault="002A14C1" w:rsidP="00EF301D">
      <w:pPr>
        <w:pStyle w:val="11"/>
        <w:numPr>
          <w:ilvl w:val="2"/>
          <w:numId w:val="21"/>
        </w:numPr>
        <w:tabs>
          <w:tab w:val="left" w:pos="1490"/>
        </w:tabs>
        <w:spacing w:line="240" w:lineRule="auto"/>
        <w:ind w:firstLine="709"/>
        <w:jc w:val="both"/>
        <w:rPr>
          <w:sz w:val="28"/>
          <w:szCs w:val="28"/>
        </w:rPr>
      </w:pPr>
      <w:r w:rsidRPr="00EF301D">
        <w:rPr>
          <w:rStyle w:val="a3"/>
          <w:sz w:val="28"/>
          <w:szCs w:val="28"/>
        </w:rPr>
        <w:t>Принятие решения о предоставлении (об отказе в предоставлении) Услуги.</w:t>
      </w:r>
    </w:p>
    <w:p w14:paraId="46FBFD1C" w14:textId="14C63FA9" w:rsidR="007C2075" w:rsidRDefault="002A14C1" w:rsidP="00EF301D">
      <w:pPr>
        <w:pStyle w:val="11"/>
        <w:numPr>
          <w:ilvl w:val="2"/>
          <w:numId w:val="21"/>
        </w:numPr>
        <w:tabs>
          <w:tab w:val="left" w:pos="1456"/>
        </w:tabs>
        <w:spacing w:line="240" w:lineRule="auto"/>
        <w:ind w:firstLine="709"/>
        <w:jc w:val="both"/>
        <w:rPr>
          <w:rStyle w:val="a3"/>
          <w:sz w:val="28"/>
          <w:szCs w:val="28"/>
        </w:rPr>
      </w:pPr>
      <w:r w:rsidRPr="00EF301D">
        <w:rPr>
          <w:rStyle w:val="a3"/>
          <w:sz w:val="28"/>
          <w:szCs w:val="28"/>
        </w:rPr>
        <w:t>Предоставление результата Услуги.</w:t>
      </w:r>
    </w:p>
    <w:p w14:paraId="1484FD48" w14:textId="77777777" w:rsidR="00023421" w:rsidRPr="00EF301D" w:rsidRDefault="00023421" w:rsidP="00023421">
      <w:pPr>
        <w:pStyle w:val="11"/>
        <w:tabs>
          <w:tab w:val="left" w:pos="1456"/>
        </w:tabs>
        <w:spacing w:line="240" w:lineRule="auto"/>
        <w:ind w:firstLine="0"/>
        <w:jc w:val="both"/>
        <w:rPr>
          <w:sz w:val="28"/>
          <w:szCs w:val="28"/>
        </w:rPr>
      </w:pPr>
    </w:p>
    <w:p w14:paraId="46FBFD1D" w14:textId="4C32CD18" w:rsidR="007C2075" w:rsidRDefault="002A14C1" w:rsidP="00EF301D">
      <w:pPr>
        <w:pStyle w:val="11"/>
        <w:numPr>
          <w:ilvl w:val="1"/>
          <w:numId w:val="21"/>
        </w:numPr>
        <w:tabs>
          <w:tab w:val="left" w:pos="545"/>
        </w:tabs>
        <w:spacing w:line="240" w:lineRule="auto"/>
        <w:jc w:val="center"/>
        <w:rPr>
          <w:rStyle w:val="a3"/>
          <w:sz w:val="28"/>
          <w:szCs w:val="28"/>
        </w:rPr>
      </w:pPr>
      <w:r w:rsidRPr="00EF301D">
        <w:rPr>
          <w:rStyle w:val="a3"/>
          <w:sz w:val="28"/>
          <w:szCs w:val="28"/>
        </w:rPr>
        <w:t>Профилирование заявителя</w:t>
      </w:r>
    </w:p>
    <w:p w14:paraId="53F2E0EB" w14:textId="77777777" w:rsidR="00023421" w:rsidRPr="00EF301D" w:rsidRDefault="00023421" w:rsidP="00023421">
      <w:pPr>
        <w:pStyle w:val="11"/>
        <w:tabs>
          <w:tab w:val="left" w:pos="545"/>
        </w:tabs>
        <w:spacing w:line="240" w:lineRule="auto"/>
        <w:ind w:firstLine="0"/>
        <w:rPr>
          <w:sz w:val="28"/>
          <w:szCs w:val="28"/>
        </w:rPr>
      </w:pPr>
    </w:p>
    <w:p w14:paraId="46FBFD1E"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t>Определение категорий (признаков) заявителя осуществляется следующими способами: в Уполномоченном органе; на Едином портале, Региональном портале.</w:t>
      </w:r>
    </w:p>
    <w:p w14:paraId="46FBFD1F" w14:textId="487C109A" w:rsidR="007C2075" w:rsidRDefault="002A14C1" w:rsidP="00EF301D">
      <w:pPr>
        <w:pStyle w:val="11"/>
        <w:spacing w:line="240" w:lineRule="auto"/>
        <w:ind w:firstLine="709"/>
        <w:jc w:val="both"/>
        <w:rPr>
          <w:rStyle w:val="a3"/>
          <w:sz w:val="28"/>
          <w:szCs w:val="28"/>
        </w:rPr>
      </w:pPr>
      <w:r w:rsidRPr="00EF301D">
        <w:rPr>
          <w:rStyle w:val="a3"/>
          <w:sz w:val="28"/>
          <w:szCs w:val="28"/>
        </w:rPr>
        <w:t xml:space="preserve">Выполнение административной процедуры осуществляется в день регистрации запроса в Уполномоченном органе, посредством сопоставления сведений, указанных заявителем в запросе, с идентификаторами категорий (признаков) заявителей, основанных на комбинациях отдельных признаков </w:t>
      </w:r>
      <w:r w:rsidRPr="00EF301D">
        <w:rPr>
          <w:rStyle w:val="a3"/>
          <w:sz w:val="28"/>
          <w:szCs w:val="28"/>
        </w:rPr>
        <w:lastRenderedPageBreak/>
        <w:t>заявителей, установленных в разделе 2 приложения к настоящему административному регламенту.</w:t>
      </w:r>
    </w:p>
    <w:p w14:paraId="5A95B132" w14:textId="77777777" w:rsidR="00023421" w:rsidRPr="00EF301D" w:rsidRDefault="00023421" w:rsidP="00EF301D">
      <w:pPr>
        <w:pStyle w:val="11"/>
        <w:spacing w:line="240" w:lineRule="auto"/>
        <w:ind w:firstLine="709"/>
        <w:jc w:val="both"/>
        <w:rPr>
          <w:sz w:val="28"/>
          <w:szCs w:val="28"/>
        </w:rPr>
      </w:pPr>
    </w:p>
    <w:p w14:paraId="46FBFD20" w14:textId="57B216E7" w:rsidR="007C2075" w:rsidRDefault="002A14C1" w:rsidP="00EF301D">
      <w:pPr>
        <w:pStyle w:val="11"/>
        <w:numPr>
          <w:ilvl w:val="1"/>
          <w:numId w:val="21"/>
        </w:numPr>
        <w:tabs>
          <w:tab w:val="left" w:pos="543"/>
        </w:tabs>
        <w:spacing w:line="240" w:lineRule="auto"/>
        <w:jc w:val="center"/>
        <w:rPr>
          <w:rStyle w:val="a3"/>
          <w:sz w:val="28"/>
          <w:szCs w:val="28"/>
        </w:rPr>
      </w:pPr>
      <w:r w:rsidRPr="00EF301D">
        <w:rPr>
          <w:rStyle w:val="a3"/>
          <w:sz w:val="28"/>
          <w:szCs w:val="28"/>
        </w:rPr>
        <w:t>Прием запроса и документов и (или) информации, необходимых для</w:t>
      </w:r>
      <w:r w:rsidR="00023421">
        <w:rPr>
          <w:rStyle w:val="a3"/>
          <w:sz w:val="28"/>
          <w:szCs w:val="28"/>
        </w:rPr>
        <w:t xml:space="preserve"> </w:t>
      </w:r>
      <w:r w:rsidRPr="00EF301D">
        <w:rPr>
          <w:rStyle w:val="a3"/>
          <w:sz w:val="28"/>
          <w:szCs w:val="28"/>
        </w:rPr>
        <w:t>предоставления муниципальной услуги</w:t>
      </w:r>
    </w:p>
    <w:p w14:paraId="7002C8CD" w14:textId="77777777" w:rsidR="00023421" w:rsidRPr="00EF301D" w:rsidRDefault="00023421" w:rsidP="00023421">
      <w:pPr>
        <w:pStyle w:val="11"/>
        <w:tabs>
          <w:tab w:val="left" w:pos="543"/>
        </w:tabs>
        <w:spacing w:line="240" w:lineRule="auto"/>
        <w:ind w:firstLine="0"/>
        <w:rPr>
          <w:sz w:val="28"/>
          <w:szCs w:val="28"/>
        </w:rPr>
      </w:pPr>
    </w:p>
    <w:p w14:paraId="46FBFD21" w14:textId="77777777" w:rsidR="007C2075" w:rsidRPr="00EF301D" w:rsidRDefault="002A14C1" w:rsidP="00EF301D">
      <w:pPr>
        <w:pStyle w:val="11"/>
        <w:numPr>
          <w:ilvl w:val="2"/>
          <w:numId w:val="21"/>
        </w:numPr>
        <w:tabs>
          <w:tab w:val="left" w:pos="1494"/>
        </w:tabs>
        <w:spacing w:line="240" w:lineRule="auto"/>
        <w:ind w:firstLine="709"/>
        <w:jc w:val="both"/>
        <w:rPr>
          <w:sz w:val="28"/>
          <w:szCs w:val="28"/>
        </w:rPr>
      </w:pPr>
      <w:r w:rsidRPr="00EF301D">
        <w:rPr>
          <w:rStyle w:val="a3"/>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соответствии с категорией (признаками) заявителя, а также способов подачи указанных запроса, документов и (или) информации приведен в таблицах 1 и 2 раздела 3 приложения к настоящему административному регламенту.</w:t>
      </w:r>
    </w:p>
    <w:p w14:paraId="46FBFD22" w14:textId="77777777" w:rsidR="007C2075" w:rsidRPr="00EF301D" w:rsidRDefault="002A14C1" w:rsidP="00EF301D">
      <w:pPr>
        <w:pStyle w:val="11"/>
        <w:numPr>
          <w:ilvl w:val="2"/>
          <w:numId w:val="21"/>
        </w:numPr>
        <w:tabs>
          <w:tab w:val="left" w:pos="1498"/>
        </w:tabs>
        <w:spacing w:line="240" w:lineRule="auto"/>
        <w:ind w:firstLine="709"/>
        <w:jc w:val="both"/>
        <w:rPr>
          <w:sz w:val="28"/>
          <w:szCs w:val="28"/>
        </w:rPr>
      </w:pPr>
      <w:r w:rsidRPr="00EF301D">
        <w:rPr>
          <w:rStyle w:val="a3"/>
          <w:sz w:val="28"/>
          <w:szCs w:val="28"/>
        </w:rPr>
        <w:t>Способами установления личности заявителя (представителя) являются: предъявление документа, удостоверяющего личность заявителя (представителя);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межведомственное информационное взаимодействие.</w:t>
      </w:r>
    </w:p>
    <w:p w14:paraId="46FBFD23" w14:textId="77777777" w:rsidR="007C2075" w:rsidRPr="00EF301D" w:rsidRDefault="002A14C1" w:rsidP="00EF301D">
      <w:pPr>
        <w:pStyle w:val="11"/>
        <w:numPr>
          <w:ilvl w:val="2"/>
          <w:numId w:val="21"/>
        </w:numPr>
        <w:tabs>
          <w:tab w:val="left" w:pos="1494"/>
        </w:tabs>
        <w:spacing w:line="240" w:lineRule="auto"/>
        <w:ind w:firstLine="709"/>
        <w:jc w:val="both"/>
        <w:rPr>
          <w:sz w:val="28"/>
          <w:szCs w:val="28"/>
        </w:rPr>
      </w:pPr>
      <w:r w:rsidRPr="00EF301D">
        <w:rPr>
          <w:rStyle w:val="a3"/>
          <w:sz w:val="28"/>
          <w:szCs w:val="28"/>
        </w:rPr>
        <w:t>Основания для принятия решения об отказе в приеме запроса и документов и (или) информации, необходимых для предоставления Услуги приведены в таблице 1 раздела 4 приложения к настоящему административному регламенту.</w:t>
      </w:r>
    </w:p>
    <w:p w14:paraId="46FBFD24" w14:textId="77777777" w:rsidR="007C2075" w:rsidRPr="00EF301D" w:rsidRDefault="002A14C1" w:rsidP="00EF301D">
      <w:pPr>
        <w:pStyle w:val="11"/>
        <w:numPr>
          <w:ilvl w:val="2"/>
          <w:numId w:val="21"/>
        </w:numPr>
        <w:tabs>
          <w:tab w:val="left" w:pos="1494"/>
        </w:tabs>
        <w:spacing w:line="240" w:lineRule="auto"/>
        <w:ind w:firstLine="709"/>
        <w:jc w:val="both"/>
        <w:rPr>
          <w:sz w:val="28"/>
          <w:szCs w:val="28"/>
        </w:rPr>
      </w:pPr>
      <w:r w:rsidRPr="00EF301D">
        <w:rPr>
          <w:rStyle w:val="a3"/>
          <w:sz w:val="28"/>
          <w:szCs w:val="28"/>
        </w:rPr>
        <w:t>Возможность приема Уполномоченным органом запроса и документов и (или) информации,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46FBFD25" w14:textId="66258A36" w:rsidR="007C2075" w:rsidRDefault="002A14C1" w:rsidP="00EF301D">
      <w:pPr>
        <w:pStyle w:val="11"/>
        <w:numPr>
          <w:ilvl w:val="2"/>
          <w:numId w:val="21"/>
        </w:numPr>
        <w:tabs>
          <w:tab w:val="left" w:pos="1503"/>
        </w:tabs>
        <w:spacing w:line="240" w:lineRule="auto"/>
        <w:ind w:firstLine="709"/>
        <w:jc w:val="both"/>
        <w:rPr>
          <w:rStyle w:val="a3"/>
          <w:sz w:val="28"/>
          <w:szCs w:val="28"/>
        </w:rPr>
      </w:pPr>
      <w:r w:rsidRPr="00EF301D">
        <w:rPr>
          <w:rStyle w:val="a3"/>
          <w:sz w:val="28"/>
          <w:szCs w:val="28"/>
        </w:rPr>
        <w:t>Регистрация Уполномоченным органом запроса и документов и (или) информации, необходимых для предоставления Услуги, осуществляется в соответствии с подразделом 2.7 настоящего административного регламента. Выполнение административной процедуры осуществляется в день регистрации запроса в Уполномоченном органе.</w:t>
      </w:r>
    </w:p>
    <w:p w14:paraId="493421D8" w14:textId="77777777" w:rsidR="00023421" w:rsidRPr="00EF301D" w:rsidRDefault="00023421" w:rsidP="00023421">
      <w:pPr>
        <w:pStyle w:val="11"/>
        <w:tabs>
          <w:tab w:val="left" w:pos="1503"/>
        </w:tabs>
        <w:spacing w:line="240" w:lineRule="auto"/>
        <w:ind w:left="709" w:firstLine="0"/>
        <w:jc w:val="both"/>
        <w:rPr>
          <w:sz w:val="28"/>
          <w:szCs w:val="28"/>
        </w:rPr>
      </w:pPr>
    </w:p>
    <w:p w14:paraId="46FBFD26" w14:textId="77777777" w:rsidR="007C2075" w:rsidRPr="00EF301D" w:rsidRDefault="002A14C1" w:rsidP="00EF301D">
      <w:pPr>
        <w:pStyle w:val="11"/>
        <w:numPr>
          <w:ilvl w:val="1"/>
          <w:numId w:val="21"/>
        </w:numPr>
        <w:tabs>
          <w:tab w:val="left" w:pos="538"/>
        </w:tabs>
        <w:spacing w:line="240" w:lineRule="auto"/>
        <w:jc w:val="center"/>
        <w:rPr>
          <w:rStyle w:val="a3"/>
          <w:sz w:val="28"/>
          <w:szCs w:val="28"/>
        </w:rPr>
      </w:pPr>
      <w:r w:rsidRPr="00EF301D">
        <w:rPr>
          <w:rStyle w:val="a3"/>
          <w:sz w:val="28"/>
          <w:szCs w:val="28"/>
        </w:rPr>
        <w:t>Межведомственное информационное взаимодействие</w:t>
      </w:r>
    </w:p>
    <w:p w14:paraId="46FBFD27" w14:textId="77777777" w:rsidR="00146CEF" w:rsidRPr="00EF301D" w:rsidRDefault="00146CEF" w:rsidP="00EF301D">
      <w:pPr>
        <w:pStyle w:val="11"/>
        <w:tabs>
          <w:tab w:val="left" w:pos="538"/>
        </w:tabs>
        <w:spacing w:line="240" w:lineRule="auto"/>
        <w:ind w:firstLine="0"/>
        <w:rPr>
          <w:sz w:val="28"/>
          <w:szCs w:val="28"/>
        </w:rPr>
      </w:pPr>
    </w:p>
    <w:p w14:paraId="46FBFD28" w14:textId="77777777" w:rsidR="007C2075" w:rsidRPr="00EF301D" w:rsidRDefault="002A14C1" w:rsidP="00EF301D">
      <w:pPr>
        <w:pStyle w:val="11"/>
        <w:numPr>
          <w:ilvl w:val="2"/>
          <w:numId w:val="21"/>
        </w:numPr>
        <w:tabs>
          <w:tab w:val="left" w:pos="1455"/>
        </w:tabs>
        <w:spacing w:line="240" w:lineRule="auto"/>
        <w:ind w:firstLine="709"/>
        <w:jc w:val="both"/>
        <w:rPr>
          <w:sz w:val="28"/>
          <w:szCs w:val="28"/>
        </w:rPr>
      </w:pPr>
      <w:r w:rsidRPr="00EF301D">
        <w:rPr>
          <w:rStyle w:val="a3"/>
          <w:sz w:val="28"/>
          <w:szCs w:val="28"/>
        </w:rPr>
        <w:t>В целях предоставления Услуги предусмотрено направление межведомственных запросов с использованием СМЭВ:</w:t>
      </w:r>
    </w:p>
    <w:p w14:paraId="46FBFD29" w14:textId="77777777" w:rsidR="007C2075" w:rsidRPr="00EF301D" w:rsidRDefault="002A14C1" w:rsidP="00EF301D">
      <w:pPr>
        <w:pStyle w:val="11"/>
        <w:numPr>
          <w:ilvl w:val="0"/>
          <w:numId w:val="22"/>
        </w:numPr>
        <w:tabs>
          <w:tab w:val="left" w:pos="1152"/>
        </w:tabs>
        <w:spacing w:line="240" w:lineRule="auto"/>
        <w:ind w:firstLine="709"/>
        <w:jc w:val="both"/>
        <w:rPr>
          <w:sz w:val="28"/>
          <w:szCs w:val="28"/>
        </w:rPr>
      </w:pPr>
      <w:r w:rsidRPr="00EF301D">
        <w:rPr>
          <w:rStyle w:val="a3"/>
          <w:sz w:val="28"/>
          <w:szCs w:val="28"/>
        </w:rPr>
        <w:t xml:space="preserve">«Получение выписки из Единого государственного реестра недвижимости об объекте недвижимости» - в Федеральную службу </w:t>
      </w:r>
      <w:r w:rsidRPr="00EF301D">
        <w:rPr>
          <w:rStyle w:val="a3"/>
          <w:sz w:val="28"/>
          <w:szCs w:val="28"/>
        </w:rPr>
        <w:lastRenderedPageBreak/>
        <w:t>государственной регистрации, кадастра и картографии;</w:t>
      </w:r>
    </w:p>
    <w:p w14:paraId="46FBFD2A" w14:textId="77777777" w:rsidR="007C2075" w:rsidRPr="00EF301D" w:rsidRDefault="002A14C1" w:rsidP="00EF301D">
      <w:pPr>
        <w:pStyle w:val="11"/>
        <w:numPr>
          <w:ilvl w:val="0"/>
          <w:numId w:val="22"/>
        </w:numPr>
        <w:tabs>
          <w:tab w:val="left" w:pos="1152"/>
        </w:tabs>
        <w:spacing w:line="240" w:lineRule="auto"/>
        <w:ind w:firstLine="709"/>
        <w:jc w:val="both"/>
        <w:rPr>
          <w:sz w:val="28"/>
          <w:szCs w:val="28"/>
        </w:rPr>
      </w:pPr>
      <w:r w:rsidRPr="00EF301D">
        <w:rPr>
          <w:rStyle w:val="a3"/>
          <w:sz w:val="28"/>
          <w:szCs w:val="28"/>
        </w:rPr>
        <w:t xml:space="preserve">«Получение сведений о действительности (недействительности) паспорта гражданина Российской Федерации» </w:t>
      </w:r>
      <w:r w:rsidRPr="00EF301D">
        <w:rPr>
          <w:rStyle w:val="a3"/>
          <w:color w:val="686868"/>
          <w:sz w:val="28"/>
          <w:szCs w:val="28"/>
        </w:rPr>
        <w:t xml:space="preserve">- </w:t>
      </w:r>
      <w:r w:rsidRPr="00EF301D">
        <w:rPr>
          <w:rStyle w:val="a3"/>
          <w:sz w:val="28"/>
          <w:szCs w:val="28"/>
        </w:rPr>
        <w:t>в Министерство внутренних дел Российской Федерации;</w:t>
      </w:r>
    </w:p>
    <w:p w14:paraId="46FBFD2B" w14:textId="77777777" w:rsidR="007C2075" w:rsidRPr="00EF301D" w:rsidRDefault="002A14C1" w:rsidP="00EF301D">
      <w:pPr>
        <w:pStyle w:val="11"/>
        <w:numPr>
          <w:ilvl w:val="0"/>
          <w:numId w:val="22"/>
        </w:numPr>
        <w:tabs>
          <w:tab w:val="left" w:pos="1152"/>
        </w:tabs>
        <w:spacing w:line="240" w:lineRule="auto"/>
        <w:ind w:firstLine="709"/>
        <w:jc w:val="both"/>
        <w:rPr>
          <w:sz w:val="28"/>
          <w:szCs w:val="28"/>
        </w:rPr>
      </w:pPr>
      <w:r w:rsidRPr="00EF301D">
        <w:rPr>
          <w:rStyle w:val="a3"/>
          <w:sz w:val="28"/>
          <w:szCs w:val="28"/>
        </w:rPr>
        <w:t>«Получение выписки из Единого государственного реестра юридических лиц» - в Федеральную налоговую службу;</w:t>
      </w:r>
    </w:p>
    <w:p w14:paraId="46FBFD2C" w14:textId="7170AAEF" w:rsidR="007C2075" w:rsidRPr="00EF301D" w:rsidRDefault="002A14C1" w:rsidP="00EF301D">
      <w:pPr>
        <w:pStyle w:val="11"/>
        <w:numPr>
          <w:ilvl w:val="0"/>
          <w:numId w:val="22"/>
        </w:numPr>
        <w:tabs>
          <w:tab w:val="left" w:pos="1152"/>
        </w:tabs>
        <w:spacing w:line="240" w:lineRule="auto"/>
        <w:ind w:firstLine="709"/>
        <w:jc w:val="both"/>
        <w:rPr>
          <w:sz w:val="28"/>
          <w:szCs w:val="28"/>
        </w:rPr>
      </w:pPr>
      <w:r w:rsidRPr="00EF301D">
        <w:rPr>
          <w:rStyle w:val="a3"/>
          <w:sz w:val="28"/>
          <w:szCs w:val="28"/>
        </w:rPr>
        <w:t>«Получение сведений о государственной регистрации рождения, содержащиеся в Едином государственном реестре записей актов гражданского состояния» - в Федеральную налоговую службу</w:t>
      </w:r>
      <w:r w:rsidR="00023421">
        <w:rPr>
          <w:rStyle w:val="a3"/>
          <w:sz w:val="28"/>
          <w:szCs w:val="28"/>
        </w:rPr>
        <w:t>;</w:t>
      </w:r>
    </w:p>
    <w:p w14:paraId="46FBFD2D" w14:textId="77777777" w:rsidR="007C2075" w:rsidRPr="00EF301D" w:rsidRDefault="002A14C1" w:rsidP="00EF301D">
      <w:pPr>
        <w:pStyle w:val="11"/>
        <w:numPr>
          <w:ilvl w:val="0"/>
          <w:numId w:val="22"/>
        </w:numPr>
        <w:tabs>
          <w:tab w:val="left" w:pos="1152"/>
        </w:tabs>
        <w:spacing w:line="240" w:lineRule="auto"/>
        <w:ind w:firstLine="709"/>
        <w:jc w:val="both"/>
        <w:rPr>
          <w:sz w:val="28"/>
          <w:szCs w:val="28"/>
        </w:rPr>
      </w:pPr>
      <w:r w:rsidRPr="00EF301D">
        <w:rPr>
          <w:rStyle w:val="a3"/>
          <w:sz w:val="28"/>
          <w:szCs w:val="28"/>
        </w:rPr>
        <w:t>«Получение сведений о назначении заявителю опекуна (попечителя)» - в орган опеки и попечительства, решением которого установлены опека (попечительство).</w:t>
      </w:r>
    </w:p>
    <w:p w14:paraId="46FBFD2E" w14:textId="77777777" w:rsidR="007C2075" w:rsidRPr="00EF301D" w:rsidRDefault="002A14C1" w:rsidP="00EF301D">
      <w:pPr>
        <w:pStyle w:val="11"/>
        <w:numPr>
          <w:ilvl w:val="2"/>
          <w:numId w:val="21"/>
        </w:numPr>
        <w:tabs>
          <w:tab w:val="left" w:pos="1465"/>
        </w:tabs>
        <w:spacing w:line="240" w:lineRule="auto"/>
        <w:ind w:firstLine="709"/>
        <w:jc w:val="both"/>
        <w:rPr>
          <w:sz w:val="28"/>
          <w:szCs w:val="28"/>
        </w:rPr>
      </w:pPr>
      <w:r w:rsidRPr="00EF301D">
        <w:rPr>
          <w:rStyle w:val="a3"/>
          <w:sz w:val="28"/>
          <w:szCs w:val="28"/>
        </w:rPr>
        <w:t>Срок направления межведомственных запросов - в день регистрации запроса о предоставлении Услуги в Уполномоченном органе.</w:t>
      </w:r>
    </w:p>
    <w:p w14:paraId="46FBFD2F" w14:textId="605AA036" w:rsidR="007C2075" w:rsidRDefault="002A14C1" w:rsidP="00EF301D">
      <w:pPr>
        <w:pStyle w:val="11"/>
        <w:numPr>
          <w:ilvl w:val="2"/>
          <w:numId w:val="21"/>
        </w:numPr>
        <w:tabs>
          <w:tab w:val="left" w:pos="1465"/>
        </w:tabs>
        <w:spacing w:line="240" w:lineRule="auto"/>
        <w:ind w:firstLine="709"/>
        <w:jc w:val="both"/>
        <w:rPr>
          <w:rStyle w:val="a3"/>
          <w:sz w:val="28"/>
          <w:szCs w:val="28"/>
        </w:rPr>
      </w:pPr>
      <w:r w:rsidRPr="00EF301D">
        <w:rPr>
          <w:rStyle w:val="a3"/>
          <w:sz w:val="28"/>
          <w:szCs w:val="28"/>
        </w:rPr>
        <w:t>Срок получения ответа на межведомственные запросы, указанные в подпункте 3.4.1 настоящего административного регламента, не может превышать 48 часов с момента направления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0FC113EF" w14:textId="77777777" w:rsidR="00023421" w:rsidRPr="00EF301D" w:rsidRDefault="00023421" w:rsidP="00023421">
      <w:pPr>
        <w:pStyle w:val="11"/>
        <w:tabs>
          <w:tab w:val="left" w:pos="1465"/>
        </w:tabs>
        <w:spacing w:line="240" w:lineRule="auto"/>
        <w:ind w:left="709" w:firstLine="0"/>
        <w:jc w:val="both"/>
        <w:rPr>
          <w:sz w:val="28"/>
          <w:szCs w:val="28"/>
        </w:rPr>
      </w:pPr>
    </w:p>
    <w:p w14:paraId="46FBFD30" w14:textId="002C7E05" w:rsidR="007C2075" w:rsidRDefault="002A14C1" w:rsidP="00023421">
      <w:pPr>
        <w:pStyle w:val="11"/>
        <w:numPr>
          <w:ilvl w:val="1"/>
          <w:numId w:val="21"/>
        </w:numPr>
        <w:tabs>
          <w:tab w:val="left" w:pos="538"/>
        </w:tabs>
        <w:spacing w:line="240" w:lineRule="auto"/>
        <w:jc w:val="center"/>
        <w:rPr>
          <w:rStyle w:val="a3"/>
          <w:sz w:val="28"/>
          <w:szCs w:val="28"/>
        </w:rPr>
      </w:pPr>
      <w:r w:rsidRPr="00023421">
        <w:rPr>
          <w:rStyle w:val="a3"/>
          <w:sz w:val="28"/>
          <w:szCs w:val="28"/>
        </w:rPr>
        <w:t>Приостановление предоставления муниципальной услуги</w:t>
      </w:r>
    </w:p>
    <w:p w14:paraId="45EB322D" w14:textId="77777777" w:rsidR="00023421" w:rsidRPr="00023421" w:rsidRDefault="00023421" w:rsidP="00023421">
      <w:pPr>
        <w:pStyle w:val="11"/>
        <w:tabs>
          <w:tab w:val="left" w:pos="538"/>
        </w:tabs>
        <w:spacing w:line="240" w:lineRule="auto"/>
        <w:ind w:firstLine="0"/>
        <w:rPr>
          <w:sz w:val="28"/>
          <w:szCs w:val="28"/>
        </w:rPr>
      </w:pPr>
    </w:p>
    <w:p w14:paraId="46FBFD31" w14:textId="77777777" w:rsidR="007C2075" w:rsidRPr="00EF301D" w:rsidRDefault="002A14C1" w:rsidP="00EF301D">
      <w:pPr>
        <w:pStyle w:val="11"/>
        <w:numPr>
          <w:ilvl w:val="2"/>
          <w:numId w:val="21"/>
        </w:numPr>
        <w:tabs>
          <w:tab w:val="left" w:pos="1465"/>
        </w:tabs>
        <w:spacing w:line="240" w:lineRule="auto"/>
        <w:ind w:firstLine="709"/>
        <w:jc w:val="both"/>
        <w:rPr>
          <w:sz w:val="28"/>
          <w:szCs w:val="28"/>
        </w:rPr>
      </w:pPr>
      <w:r w:rsidRPr="00EF301D">
        <w:rPr>
          <w:rStyle w:val="a3"/>
          <w:sz w:val="28"/>
          <w:szCs w:val="28"/>
        </w:rPr>
        <w:t>Основания для приостановления предоставления Услуги приведены в таблице 2 раздела 4 приложения к настоящему административному регламенту.</w:t>
      </w:r>
    </w:p>
    <w:p w14:paraId="46FBFD32" w14:textId="77777777" w:rsidR="007C2075" w:rsidRPr="00EF301D" w:rsidRDefault="002A14C1" w:rsidP="00EF301D">
      <w:pPr>
        <w:pStyle w:val="11"/>
        <w:numPr>
          <w:ilvl w:val="2"/>
          <w:numId w:val="21"/>
        </w:numPr>
        <w:tabs>
          <w:tab w:val="left" w:pos="1460"/>
        </w:tabs>
        <w:spacing w:line="240" w:lineRule="auto"/>
        <w:ind w:firstLine="709"/>
        <w:jc w:val="both"/>
        <w:rPr>
          <w:sz w:val="28"/>
          <w:szCs w:val="28"/>
        </w:rPr>
      </w:pPr>
      <w:r w:rsidRPr="00EF301D">
        <w:rPr>
          <w:rStyle w:val="a3"/>
          <w:sz w:val="28"/>
          <w:szCs w:val="28"/>
        </w:rPr>
        <w:t>Состав и содержание осуществляемых при приостановлении предоставления Услуги административных действий:</w:t>
      </w:r>
    </w:p>
    <w:p w14:paraId="46FBFD33" w14:textId="77777777" w:rsidR="007C2075" w:rsidRPr="00EF301D" w:rsidRDefault="002A14C1" w:rsidP="00EF301D">
      <w:pPr>
        <w:pStyle w:val="11"/>
        <w:numPr>
          <w:ilvl w:val="3"/>
          <w:numId w:val="21"/>
        </w:numPr>
        <w:tabs>
          <w:tab w:val="left" w:pos="1666"/>
        </w:tabs>
        <w:spacing w:line="240" w:lineRule="auto"/>
        <w:ind w:firstLine="709"/>
        <w:jc w:val="both"/>
        <w:rPr>
          <w:sz w:val="28"/>
          <w:szCs w:val="28"/>
        </w:rPr>
      </w:pPr>
      <w:r w:rsidRPr="00EF301D">
        <w:rPr>
          <w:rStyle w:val="a3"/>
          <w:sz w:val="28"/>
          <w:szCs w:val="28"/>
        </w:rPr>
        <w:t>Принятие Уполномоченным органом решения о приостановлении срока предоставления Услуги и направление заявителю уведомления о приостановлении срока предоставления Услуги осуществляется в первый рабочий день, следующий за днем завершения административной процедуры межведомственного информационного взаимодействия.</w:t>
      </w:r>
    </w:p>
    <w:p w14:paraId="46FBFD34" w14:textId="77777777" w:rsidR="007C2075" w:rsidRPr="00EF301D" w:rsidRDefault="002A14C1" w:rsidP="00EF301D">
      <w:pPr>
        <w:pStyle w:val="11"/>
        <w:numPr>
          <w:ilvl w:val="3"/>
          <w:numId w:val="21"/>
        </w:numPr>
        <w:tabs>
          <w:tab w:val="left" w:pos="1666"/>
        </w:tabs>
        <w:spacing w:line="240" w:lineRule="auto"/>
        <w:ind w:firstLine="709"/>
        <w:jc w:val="both"/>
        <w:rPr>
          <w:sz w:val="28"/>
          <w:szCs w:val="28"/>
        </w:rPr>
      </w:pPr>
      <w:r w:rsidRPr="00EF301D">
        <w:rPr>
          <w:rStyle w:val="a3"/>
          <w:sz w:val="28"/>
          <w:szCs w:val="28"/>
        </w:rPr>
        <w:t>Принятие Уполномоченным органом решения о возобновлении срока предоставления Услуги и направление заявителю уведомления о возобновлении срока предоставления Услуги осуществляется в день</w:t>
      </w:r>
      <w:r w:rsidR="00077BDF" w:rsidRPr="00EF301D">
        <w:rPr>
          <w:rStyle w:val="a3"/>
          <w:sz w:val="28"/>
          <w:szCs w:val="28"/>
        </w:rPr>
        <w:t xml:space="preserve"> </w:t>
      </w:r>
      <w:r w:rsidRPr="00EF301D">
        <w:rPr>
          <w:rStyle w:val="a3"/>
          <w:color w:val="000000"/>
          <w:sz w:val="28"/>
          <w:szCs w:val="28"/>
        </w:rPr>
        <w:t>возникновения оснований для возобновления предоставления Услуги, указанных пункте 3.5</w:t>
      </w:r>
      <w:r w:rsidR="00077BDF" w:rsidRPr="00EF301D">
        <w:rPr>
          <w:rStyle w:val="a3"/>
          <w:color w:val="000000"/>
          <w:sz w:val="28"/>
          <w:szCs w:val="28"/>
        </w:rPr>
        <w:t>.</w:t>
      </w:r>
      <w:r w:rsidRPr="00EF301D">
        <w:rPr>
          <w:rStyle w:val="a3"/>
          <w:color w:val="000000"/>
          <w:sz w:val="28"/>
          <w:szCs w:val="28"/>
        </w:rPr>
        <w:t>3 настоящего административного регламента.</w:t>
      </w:r>
    </w:p>
    <w:p w14:paraId="46FBFD35" w14:textId="77777777" w:rsidR="007C2075" w:rsidRPr="00EF301D" w:rsidRDefault="002A14C1" w:rsidP="00EF301D">
      <w:pPr>
        <w:pStyle w:val="11"/>
        <w:numPr>
          <w:ilvl w:val="2"/>
          <w:numId w:val="21"/>
        </w:numPr>
        <w:tabs>
          <w:tab w:val="left" w:pos="2151"/>
        </w:tabs>
        <w:spacing w:line="240" w:lineRule="auto"/>
        <w:ind w:firstLine="709"/>
        <w:jc w:val="both"/>
        <w:rPr>
          <w:sz w:val="28"/>
          <w:szCs w:val="28"/>
        </w:rPr>
      </w:pPr>
      <w:r w:rsidRPr="00EF301D">
        <w:rPr>
          <w:rStyle w:val="a3"/>
          <w:color w:val="000000"/>
          <w:sz w:val="28"/>
          <w:szCs w:val="28"/>
        </w:rPr>
        <w:t>Основаниями для возобновления предоставления Услуги являются:</w:t>
      </w:r>
    </w:p>
    <w:p w14:paraId="46FBFD36" w14:textId="77777777" w:rsidR="007C2075" w:rsidRPr="00EF301D" w:rsidRDefault="002A14C1" w:rsidP="00EF301D">
      <w:pPr>
        <w:pStyle w:val="11"/>
        <w:numPr>
          <w:ilvl w:val="3"/>
          <w:numId w:val="21"/>
        </w:numPr>
        <w:tabs>
          <w:tab w:val="left" w:pos="1705"/>
        </w:tabs>
        <w:spacing w:line="240" w:lineRule="auto"/>
        <w:ind w:firstLine="709"/>
        <w:jc w:val="both"/>
        <w:rPr>
          <w:sz w:val="28"/>
          <w:szCs w:val="28"/>
        </w:rPr>
      </w:pPr>
      <w:r w:rsidRPr="00EF301D">
        <w:rPr>
          <w:rStyle w:val="a3"/>
          <w:color w:val="000000"/>
          <w:sz w:val="28"/>
          <w:szCs w:val="28"/>
        </w:rPr>
        <w:t xml:space="preserve">В случаях, когда в соответствии с законодательством о </w:t>
      </w:r>
      <w:r w:rsidRPr="00EF301D">
        <w:rPr>
          <w:rStyle w:val="a3"/>
          <w:color w:val="000000"/>
          <w:sz w:val="28"/>
          <w:szCs w:val="28"/>
        </w:rPr>
        <w:lastRenderedPageBreak/>
        <w:t>градостроительной деятельности Российской Федерации предусмотрено проведение публичных слушаний или общественных обсуждений, и при этом проведение оценки регулирующего воздействия не требуется - опубликование заключения о результатах общественных обсуждений или публичных слушаний в газете «</w:t>
      </w:r>
      <w:r w:rsidR="00B2637F" w:rsidRPr="00EF301D">
        <w:rPr>
          <w:rStyle w:val="a3"/>
          <w:color w:val="000000"/>
          <w:sz w:val="28"/>
          <w:szCs w:val="28"/>
        </w:rPr>
        <w:t>Знамя труда</w:t>
      </w:r>
      <w:r w:rsidRPr="00EF301D">
        <w:rPr>
          <w:rStyle w:val="a3"/>
          <w:color w:val="000000"/>
          <w:sz w:val="28"/>
          <w:szCs w:val="28"/>
        </w:rPr>
        <w:t>» и размещение его на официальном сайте.</w:t>
      </w:r>
    </w:p>
    <w:p w14:paraId="46FBFD37" w14:textId="77777777" w:rsidR="007C2075" w:rsidRPr="00EF301D" w:rsidRDefault="002A14C1" w:rsidP="00EF301D">
      <w:pPr>
        <w:pStyle w:val="11"/>
        <w:numPr>
          <w:ilvl w:val="3"/>
          <w:numId w:val="21"/>
        </w:numPr>
        <w:tabs>
          <w:tab w:val="left" w:pos="1695"/>
        </w:tabs>
        <w:spacing w:line="240" w:lineRule="auto"/>
        <w:ind w:firstLine="709"/>
        <w:jc w:val="both"/>
        <w:rPr>
          <w:sz w:val="28"/>
          <w:szCs w:val="28"/>
        </w:rPr>
      </w:pPr>
      <w:r w:rsidRPr="00EF301D">
        <w:rPr>
          <w:rStyle w:val="a3"/>
          <w:color w:val="000000"/>
          <w:sz w:val="28"/>
          <w:szCs w:val="28"/>
        </w:rPr>
        <w:t xml:space="preserve">В случаях, когда в соответствии с законодательством о градостроительной деятельности Российской Федерации проведение публичных слушаний или общественных обсуждений не требуется, и при этом предусмотрено проведение оценки регулирующего воздействия - получение Уполномоченным органом заключения об оценке регулирующего воздействия, подготовленного в соответствии с Постановлением № </w:t>
      </w:r>
      <w:r w:rsidR="00077BDF" w:rsidRPr="00EF301D">
        <w:rPr>
          <w:rStyle w:val="a3"/>
          <w:color w:val="000000"/>
          <w:sz w:val="28"/>
          <w:szCs w:val="28"/>
        </w:rPr>
        <w:t>705</w:t>
      </w:r>
      <w:r w:rsidRPr="00EF301D">
        <w:rPr>
          <w:rStyle w:val="a3"/>
          <w:color w:val="000000"/>
          <w:sz w:val="28"/>
          <w:szCs w:val="28"/>
        </w:rPr>
        <w:t>.</w:t>
      </w:r>
    </w:p>
    <w:p w14:paraId="46FBFD38" w14:textId="77777777" w:rsidR="007C2075" w:rsidRPr="00EF301D" w:rsidRDefault="002A14C1" w:rsidP="00EF301D">
      <w:pPr>
        <w:pStyle w:val="11"/>
        <w:numPr>
          <w:ilvl w:val="3"/>
          <w:numId w:val="21"/>
        </w:numPr>
        <w:tabs>
          <w:tab w:val="left" w:pos="1695"/>
        </w:tabs>
        <w:spacing w:line="240" w:lineRule="auto"/>
        <w:ind w:firstLine="709"/>
        <w:jc w:val="both"/>
        <w:rPr>
          <w:sz w:val="28"/>
          <w:szCs w:val="28"/>
        </w:rPr>
      </w:pPr>
      <w:r w:rsidRPr="00EF301D">
        <w:rPr>
          <w:rStyle w:val="a3"/>
          <w:color w:val="000000"/>
          <w:sz w:val="28"/>
          <w:szCs w:val="28"/>
        </w:rPr>
        <w:t>В случаях, когда в соответствии законодательством о градостроительной деятельности Российской Федерации предусмотрено проведение публичных слушаний или общественных обсуждений, и при этом предусмотрено проведение оценки регулирующего воздействия:</w:t>
      </w:r>
    </w:p>
    <w:p w14:paraId="46FBFD39" w14:textId="77777777" w:rsidR="007C2075" w:rsidRPr="00EF301D" w:rsidRDefault="002A14C1" w:rsidP="00EF301D">
      <w:pPr>
        <w:pStyle w:val="11"/>
        <w:numPr>
          <w:ilvl w:val="0"/>
          <w:numId w:val="23"/>
        </w:numPr>
        <w:tabs>
          <w:tab w:val="left" w:pos="1046"/>
        </w:tabs>
        <w:spacing w:line="240" w:lineRule="auto"/>
        <w:ind w:firstLine="709"/>
        <w:jc w:val="both"/>
        <w:rPr>
          <w:sz w:val="28"/>
          <w:szCs w:val="28"/>
        </w:rPr>
      </w:pPr>
      <w:r w:rsidRPr="00EF301D">
        <w:rPr>
          <w:rStyle w:val="a3"/>
          <w:color w:val="000000"/>
          <w:sz w:val="28"/>
          <w:szCs w:val="28"/>
        </w:rPr>
        <w:t>опубликование заключения о результатах общественных обсуждений или публичных слушаний в газете «</w:t>
      </w:r>
      <w:r w:rsidR="00B2637F" w:rsidRPr="00EF301D">
        <w:rPr>
          <w:rStyle w:val="a3"/>
          <w:color w:val="000000"/>
          <w:sz w:val="28"/>
          <w:szCs w:val="28"/>
        </w:rPr>
        <w:t>Знам</w:t>
      </w:r>
      <w:r w:rsidRPr="00EF301D">
        <w:rPr>
          <w:rStyle w:val="a3"/>
          <w:color w:val="000000"/>
          <w:sz w:val="28"/>
          <w:szCs w:val="28"/>
        </w:rPr>
        <w:t>я</w:t>
      </w:r>
      <w:r w:rsidR="00B2637F" w:rsidRPr="00EF301D">
        <w:rPr>
          <w:rStyle w:val="a3"/>
          <w:color w:val="000000"/>
          <w:sz w:val="28"/>
          <w:szCs w:val="28"/>
        </w:rPr>
        <w:t xml:space="preserve"> труда</w:t>
      </w:r>
      <w:r w:rsidRPr="00EF301D">
        <w:rPr>
          <w:rStyle w:val="a3"/>
          <w:color w:val="000000"/>
          <w:sz w:val="28"/>
          <w:szCs w:val="28"/>
        </w:rPr>
        <w:t xml:space="preserve">» и размещение его на официальном сайте, - в случае, если такое опубликование и размещение состоялось после получения Уполномоченным органом в соответствии с Постановлением № </w:t>
      </w:r>
      <w:r w:rsidR="00B2637F" w:rsidRPr="00EF301D">
        <w:rPr>
          <w:rStyle w:val="a3"/>
          <w:color w:val="000000"/>
          <w:sz w:val="28"/>
          <w:szCs w:val="28"/>
        </w:rPr>
        <w:t>705</w:t>
      </w:r>
      <w:r w:rsidRPr="00EF301D">
        <w:rPr>
          <w:rStyle w:val="a3"/>
          <w:color w:val="000000"/>
          <w:sz w:val="28"/>
          <w:szCs w:val="28"/>
        </w:rPr>
        <w:t xml:space="preserve"> заключения об оценке регулирующего воздействия;</w:t>
      </w:r>
    </w:p>
    <w:p w14:paraId="46FBFD3A" w14:textId="77777777" w:rsidR="007C2075" w:rsidRPr="00EF301D" w:rsidRDefault="002A14C1" w:rsidP="00EF301D">
      <w:pPr>
        <w:pStyle w:val="11"/>
        <w:numPr>
          <w:ilvl w:val="0"/>
          <w:numId w:val="23"/>
        </w:numPr>
        <w:tabs>
          <w:tab w:val="left" w:pos="1046"/>
        </w:tabs>
        <w:spacing w:line="240" w:lineRule="auto"/>
        <w:ind w:firstLine="709"/>
        <w:jc w:val="both"/>
        <w:rPr>
          <w:sz w:val="28"/>
          <w:szCs w:val="28"/>
        </w:rPr>
      </w:pPr>
      <w:r w:rsidRPr="00EF301D">
        <w:rPr>
          <w:rStyle w:val="a3"/>
          <w:color w:val="000000"/>
          <w:sz w:val="28"/>
          <w:szCs w:val="28"/>
        </w:rPr>
        <w:t xml:space="preserve">получение в соответствии с Постановлением № </w:t>
      </w:r>
      <w:r w:rsidR="00077BDF" w:rsidRPr="00EF301D">
        <w:rPr>
          <w:rStyle w:val="a3"/>
          <w:color w:val="000000"/>
          <w:sz w:val="28"/>
          <w:szCs w:val="28"/>
        </w:rPr>
        <w:t>705</w:t>
      </w:r>
      <w:r w:rsidRPr="00EF301D">
        <w:rPr>
          <w:rStyle w:val="a3"/>
          <w:color w:val="000000"/>
          <w:sz w:val="28"/>
          <w:szCs w:val="28"/>
        </w:rPr>
        <w:t xml:space="preserve"> Уполномоченным органом заключения об оценке регулирующего воздействия, - в случае, если такое заключение получено Уполномоченным органом после опубликования заключения о результатах общественных обсуждений или публичных слушаний в газете «</w:t>
      </w:r>
      <w:r w:rsidR="00B2637F" w:rsidRPr="00EF301D">
        <w:rPr>
          <w:rStyle w:val="a3"/>
          <w:color w:val="000000"/>
          <w:sz w:val="28"/>
          <w:szCs w:val="28"/>
        </w:rPr>
        <w:t>Знамя т</w:t>
      </w:r>
      <w:r w:rsidR="00077BDF" w:rsidRPr="00EF301D">
        <w:rPr>
          <w:rStyle w:val="a3"/>
          <w:color w:val="000000"/>
          <w:sz w:val="28"/>
          <w:szCs w:val="28"/>
        </w:rPr>
        <w:t>руда</w:t>
      </w:r>
      <w:r w:rsidRPr="00EF301D">
        <w:rPr>
          <w:rStyle w:val="a3"/>
          <w:color w:val="000000"/>
          <w:sz w:val="28"/>
          <w:szCs w:val="28"/>
        </w:rPr>
        <w:t>» и размещения его на официальном сайте.</w:t>
      </w:r>
    </w:p>
    <w:p w14:paraId="46FBFD3B" w14:textId="77777777" w:rsidR="007C2075" w:rsidRPr="00EF301D" w:rsidRDefault="002A14C1" w:rsidP="00EF301D">
      <w:pPr>
        <w:pStyle w:val="11"/>
        <w:numPr>
          <w:ilvl w:val="2"/>
          <w:numId w:val="21"/>
        </w:numPr>
        <w:tabs>
          <w:tab w:val="left" w:pos="2151"/>
        </w:tabs>
        <w:spacing w:line="240" w:lineRule="auto"/>
        <w:ind w:firstLine="709"/>
        <w:jc w:val="both"/>
        <w:rPr>
          <w:sz w:val="28"/>
          <w:szCs w:val="28"/>
        </w:rPr>
      </w:pPr>
      <w:r w:rsidRPr="00EF301D">
        <w:rPr>
          <w:rStyle w:val="a3"/>
          <w:color w:val="000000"/>
          <w:sz w:val="28"/>
          <w:szCs w:val="28"/>
        </w:rPr>
        <w:t>Предоставление Услуги приостанавливается:</w:t>
      </w:r>
    </w:p>
    <w:p w14:paraId="46FBFD3C" w14:textId="77777777" w:rsidR="00B2637F" w:rsidRPr="00EF301D" w:rsidRDefault="002A14C1" w:rsidP="00EF301D">
      <w:pPr>
        <w:pStyle w:val="11"/>
        <w:numPr>
          <w:ilvl w:val="3"/>
          <w:numId w:val="21"/>
        </w:numPr>
        <w:tabs>
          <w:tab w:val="left" w:pos="1720"/>
        </w:tabs>
        <w:spacing w:line="240" w:lineRule="auto"/>
        <w:ind w:firstLine="709"/>
        <w:jc w:val="both"/>
        <w:rPr>
          <w:sz w:val="28"/>
          <w:szCs w:val="28"/>
        </w:rPr>
      </w:pPr>
      <w:r w:rsidRPr="00EF301D">
        <w:rPr>
          <w:rStyle w:val="a3"/>
          <w:color w:val="000000"/>
          <w:sz w:val="28"/>
          <w:szCs w:val="28"/>
        </w:rPr>
        <w:t xml:space="preserve">В случаях, когда в соответствии с законодательством о градостроительной деятельности Российской Федерации предусмотрено проведение публичных слушаний или общественных обсуждений, и при этом проведение оценки регулирующего воздействия не требуется - на период, составляющий совокупность следующих сроков: не более 15 рабочих дней для организации общественных обсуждений и публичных слушаний, и срока проведения общественных обсуждений или публичных слушаний (не менее 14 дней и не более 30 дней со дня оповещения жителей </w:t>
      </w:r>
      <w:r w:rsidR="00B2637F" w:rsidRPr="00EF301D">
        <w:rPr>
          <w:rStyle w:val="a3"/>
          <w:color w:val="000000"/>
          <w:sz w:val="28"/>
          <w:szCs w:val="28"/>
        </w:rPr>
        <w:t>муниципального образования Ногликский муниципальный округ Сахалинской области</w:t>
      </w:r>
      <w:r w:rsidRPr="00EF301D">
        <w:rPr>
          <w:rStyle w:val="a3"/>
          <w:color w:val="000000"/>
          <w:sz w:val="28"/>
          <w:szCs w:val="28"/>
        </w:rPr>
        <w:t xml:space="preserve"> об их проведении до дня опубликования заключения о результатах общественных обсуждений или публичных слушаний).</w:t>
      </w:r>
    </w:p>
    <w:p w14:paraId="46FBFD3D" w14:textId="50029FD8" w:rsidR="007C2075" w:rsidRPr="00EF301D" w:rsidRDefault="00B2637F" w:rsidP="00EF301D">
      <w:pPr>
        <w:pStyle w:val="11"/>
        <w:numPr>
          <w:ilvl w:val="3"/>
          <w:numId w:val="21"/>
        </w:numPr>
        <w:tabs>
          <w:tab w:val="left" w:pos="1720"/>
        </w:tabs>
        <w:spacing w:line="240" w:lineRule="auto"/>
        <w:ind w:firstLine="709"/>
        <w:jc w:val="both"/>
        <w:rPr>
          <w:sz w:val="28"/>
          <w:szCs w:val="28"/>
        </w:rPr>
      </w:pPr>
      <w:r w:rsidRPr="00EF301D">
        <w:rPr>
          <w:rStyle w:val="a3"/>
          <w:sz w:val="28"/>
          <w:szCs w:val="28"/>
        </w:rPr>
        <w:t xml:space="preserve"> </w:t>
      </w:r>
      <w:r w:rsidR="002A14C1" w:rsidRPr="00EF301D">
        <w:rPr>
          <w:rStyle w:val="a3"/>
          <w:sz w:val="28"/>
          <w:szCs w:val="28"/>
        </w:rPr>
        <w:t>В случаях, когда в соответствии с законодательством о градостроительной деятельности Российской Федерации проведение публичных слушаний или общественных обсуждений не требуется, и при этом предусмотрено проведение оц</w:t>
      </w:r>
      <w:r w:rsidR="00EF0439">
        <w:rPr>
          <w:rStyle w:val="a3"/>
          <w:sz w:val="28"/>
          <w:szCs w:val="28"/>
        </w:rPr>
        <w:t>енки регулирующего воздействия -</w:t>
      </w:r>
      <w:r w:rsidR="002A14C1" w:rsidRPr="00EF301D">
        <w:rPr>
          <w:rStyle w:val="a3"/>
          <w:sz w:val="28"/>
          <w:szCs w:val="28"/>
        </w:rPr>
        <w:t xml:space="preserve"> на период до дня получения Уполномоченным органом заключения об оценке регулирующего воздействия в соответствии с порядком и сроками, установленными Постановлением № </w:t>
      </w:r>
      <w:r w:rsidRPr="00EF301D">
        <w:rPr>
          <w:rStyle w:val="a3"/>
          <w:sz w:val="28"/>
          <w:szCs w:val="28"/>
        </w:rPr>
        <w:t>705.</w:t>
      </w:r>
    </w:p>
    <w:p w14:paraId="46FBFD3E" w14:textId="06B8CF8C" w:rsidR="007C2075" w:rsidRPr="00EF301D" w:rsidRDefault="002A14C1" w:rsidP="00EF301D">
      <w:pPr>
        <w:pStyle w:val="11"/>
        <w:numPr>
          <w:ilvl w:val="3"/>
          <w:numId w:val="21"/>
        </w:numPr>
        <w:tabs>
          <w:tab w:val="left" w:pos="1720"/>
        </w:tabs>
        <w:spacing w:line="240" w:lineRule="auto"/>
        <w:ind w:firstLine="709"/>
        <w:jc w:val="both"/>
        <w:rPr>
          <w:sz w:val="28"/>
          <w:szCs w:val="28"/>
        </w:rPr>
      </w:pPr>
      <w:r w:rsidRPr="00EF301D">
        <w:rPr>
          <w:rStyle w:val="a3"/>
          <w:sz w:val="28"/>
          <w:szCs w:val="28"/>
        </w:rPr>
        <w:lastRenderedPageBreak/>
        <w:t>В случаях, когда в со</w:t>
      </w:r>
      <w:r w:rsidR="00EF0439">
        <w:rPr>
          <w:rStyle w:val="a3"/>
          <w:sz w:val="28"/>
          <w:szCs w:val="28"/>
        </w:rPr>
        <w:t>ответствии с законодательством</w:t>
      </w:r>
      <w:r w:rsidRPr="00EF301D">
        <w:rPr>
          <w:rStyle w:val="a3"/>
          <w:sz w:val="28"/>
          <w:szCs w:val="28"/>
        </w:rPr>
        <w:t xml:space="preserve"> о градостроительной деятельности Российской Федерации предусмотрено проведение публичных слушаний или общественных обсуждений, и при этом предусмотрено проведение оценки регулирующего воздействия:</w:t>
      </w:r>
    </w:p>
    <w:p w14:paraId="46FBFD3F"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t>в случае, если опубликование заключения о результатах общественных обсуждений или публичных слушаний в газете «</w:t>
      </w:r>
      <w:r w:rsidR="006A1CEA" w:rsidRPr="00EF301D">
        <w:rPr>
          <w:rStyle w:val="a3"/>
          <w:sz w:val="28"/>
          <w:szCs w:val="28"/>
        </w:rPr>
        <w:t>Знамя труда</w:t>
      </w:r>
      <w:r w:rsidRPr="00EF301D">
        <w:rPr>
          <w:rStyle w:val="a3"/>
          <w:sz w:val="28"/>
          <w:szCs w:val="28"/>
        </w:rPr>
        <w:t xml:space="preserve">» и размещение его на официальном сайте, состоялось после получения Уполномоченным органом заключения об оценке регулирующего воздействия в соответствии с Постановлением № </w:t>
      </w:r>
      <w:r w:rsidR="006A1CEA" w:rsidRPr="00EF301D">
        <w:rPr>
          <w:rStyle w:val="a3"/>
          <w:sz w:val="28"/>
          <w:szCs w:val="28"/>
        </w:rPr>
        <w:t>705</w:t>
      </w:r>
      <w:r w:rsidRPr="00EF301D">
        <w:rPr>
          <w:rStyle w:val="a3"/>
          <w:sz w:val="28"/>
          <w:szCs w:val="28"/>
        </w:rPr>
        <w:t>, - на период, указанный в подпункте 3.5.4.1 настоящего административного регламента;</w:t>
      </w:r>
    </w:p>
    <w:p w14:paraId="46FBFD40" w14:textId="5B629A76" w:rsidR="007C2075" w:rsidRDefault="002A14C1" w:rsidP="00EF301D">
      <w:pPr>
        <w:pStyle w:val="11"/>
        <w:spacing w:line="240" w:lineRule="auto"/>
        <w:ind w:firstLine="709"/>
        <w:jc w:val="both"/>
        <w:rPr>
          <w:rStyle w:val="a3"/>
          <w:sz w:val="28"/>
          <w:szCs w:val="28"/>
        </w:rPr>
      </w:pPr>
      <w:r w:rsidRPr="00EF301D">
        <w:rPr>
          <w:rStyle w:val="a3"/>
          <w:sz w:val="28"/>
          <w:szCs w:val="28"/>
        </w:rPr>
        <w:t>в случае получения в соответ</w:t>
      </w:r>
      <w:r w:rsidR="0089361B" w:rsidRPr="00EF301D">
        <w:rPr>
          <w:rStyle w:val="a3"/>
          <w:sz w:val="28"/>
          <w:szCs w:val="28"/>
        </w:rPr>
        <w:t>ствии с Постановлением № 705</w:t>
      </w:r>
      <w:r w:rsidRPr="00EF301D">
        <w:rPr>
          <w:rStyle w:val="a3"/>
          <w:sz w:val="28"/>
          <w:szCs w:val="28"/>
        </w:rPr>
        <w:t xml:space="preserve"> Уполномоченным органом заключения об оценке регулирующего воздействия после опубликования заключения о результатах общественных обсуждений или публичных слушаний в газете «</w:t>
      </w:r>
      <w:r w:rsidR="0089361B" w:rsidRPr="00EF301D">
        <w:rPr>
          <w:rStyle w:val="a3"/>
          <w:sz w:val="28"/>
          <w:szCs w:val="28"/>
        </w:rPr>
        <w:t>Знамя труда</w:t>
      </w:r>
      <w:r w:rsidRPr="00EF301D">
        <w:rPr>
          <w:rStyle w:val="a3"/>
          <w:sz w:val="28"/>
          <w:szCs w:val="28"/>
        </w:rPr>
        <w:t>» и размещения его на официальном сайте, - на период, указанный в подпункте 3.5.4.2 настоящего административного регламента.</w:t>
      </w:r>
    </w:p>
    <w:p w14:paraId="70CC9AD9" w14:textId="77777777" w:rsidR="008D7F8B" w:rsidRPr="00EF301D" w:rsidRDefault="008D7F8B" w:rsidP="00EF301D">
      <w:pPr>
        <w:pStyle w:val="11"/>
        <w:spacing w:line="240" w:lineRule="auto"/>
        <w:ind w:firstLine="709"/>
        <w:jc w:val="both"/>
        <w:rPr>
          <w:sz w:val="28"/>
          <w:szCs w:val="28"/>
        </w:rPr>
      </w:pPr>
    </w:p>
    <w:p w14:paraId="46FBFD41" w14:textId="701D5011" w:rsidR="007C2075" w:rsidRDefault="002A14C1" w:rsidP="00EF301D">
      <w:pPr>
        <w:pStyle w:val="11"/>
        <w:numPr>
          <w:ilvl w:val="1"/>
          <w:numId w:val="21"/>
        </w:numPr>
        <w:tabs>
          <w:tab w:val="left" w:pos="538"/>
        </w:tabs>
        <w:spacing w:line="240" w:lineRule="auto"/>
        <w:jc w:val="center"/>
        <w:rPr>
          <w:rStyle w:val="a3"/>
          <w:sz w:val="28"/>
          <w:szCs w:val="28"/>
        </w:rPr>
      </w:pPr>
      <w:r w:rsidRPr="00EF301D">
        <w:rPr>
          <w:rStyle w:val="a3"/>
          <w:sz w:val="28"/>
          <w:szCs w:val="28"/>
        </w:rPr>
        <w:t>Принятие решения о предоставлен</w:t>
      </w:r>
      <w:r w:rsidR="006A1CEA" w:rsidRPr="00EF301D">
        <w:rPr>
          <w:rStyle w:val="a3"/>
          <w:sz w:val="28"/>
          <w:szCs w:val="28"/>
        </w:rPr>
        <w:t xml:space="preserve">ии (об отказе в предоставлении) </w:t>
      </w:r>
      <w:r w:rsidRPr="00EF301D">
        <w:rPr>
          <w:rStyle w:val="a3"/>
          <w:sz w:val="28"/>
          <w:szCs w:val="28"/>
        </w:rPr>
        <w:t>муниципальной услуги</w:t>
      </w:r>
    </w:p>
    <w:p w14:paraId="2F958287" w14:textId="77777777" w:rsidR="008D7F8B" w:rsidRPr="00EF301D" w:rsidRDefault="008D7F8B" w:rsidP="008D7F8B">
      <w:pPr>
        <w:pStyle w:val="11"/>
        <w:tabs>
          <w:tab w:val="left" w:pos="538"/>
        </w:tabs>
        <w:spacing w:line="240" w:lineRule="auto"/>
        <w:ind w:firstLine="0"/>
        <w:rPr>
          <w:sz w:val="28"/>
          <w:szCs w:val="28"/>
        </w:rPr>
      </w:pPr>
    </w:p>
    <w:p w14:paraId="46FBFD42" w14:textId="77777777" w:rsidR="007C2075" w:rsidRPr="00EF301D" w:rsidRDefault="002A14C1" w:rsidP="00EF301D">
      <w:pPr>
        <w:pStyle w:val="11"/>
        <w:numPr>
          <w:ilvl w:val="2"/>
          <w:numId w:val="21"/>
        </w:numPr>
        <w:tabs>
          <w:tab w:val="left" w:pos="1460"/>
        </w:tabs>
        <w:spacing w:line="240" w:lineRule="auto"/>
        <w:ind w:firstLine="709"/>
        <w:jc w:val="both"/>
        <w:rPr>
          <w:sz w:val="28"/>
          <w:szCs w:val="28"/>
        </w:rPr>
      </w:pPr>
      <w:r w:rsidRPr="00EF301D">
        <w:rPr>
          <w:rStyle w:val="a3"/>
          <w:sz w:val="28"/>
          <w:szCs w:val="28"/>
        </w:rPr>
        <w:t>Основания для отказа в предоставлении Услуги приведены в таблице 3 раздела 4 приложения к настоящему административному регламенту.</w:t>
      </w:r>
    </w:p>
    <w:p w14:paraId="46FBFD43" w14:textId="77777777" w:rsidR="007C2075" w:rsidRPr="00EF301D" w:rsidRDefault="002A14C1" w:rsidP="00EF301D">
      <w:pPr>
        <w:pStyle w:val="11"/>
        <w:numPr>
          <w:ilvl w:val="2"/>
          <w:numId w:val="21"/>
        </w:numPr>
        <w:tabs>
          <w:tab w:val="left" w:pos="1455"/>
        </w:tabs>
        <w:spacing w:line="240" w:lineRule="auto"/>
        <w:ind w:firstLine="709"/>
        <w:jc w:val="both"/>
        <w:rPr>
          <w:sz w:val="28"/>
          <w:szCs w:val="28"/>
        </w:rPr>
      </w:pPr>
      <w:r w:rsidRPr="00EF301D">
        <w:rPr>
          <w:rStyle w:val="a3"/>
          <w:sz w:val="28"/>
          <w:szCs w:val="28"/>
        </w:rPr>
        <w:t>Принятие решения о предоставлении (отказе в предоставлении) Услуги осуществляется в срок:</w:t>
      </w:r>
    </w:p>
    <w:p w14:paraId="46FBFD44" w14:textId="77777777" w:rsidR="007C2075" w:rsidRPr="00EF301D" w:rsidRDefault="002A14C1" w:rsidP="00EF301D">
      <w:pPr>
        <w:pStyle w:val="11"/>
        <w:numPr>
          <w:ilvl w:val="3"/>
          <w:numId w:val="21"/>
        </w:numPr>
        <w:tabs>
          <w:tab w:val="left" w:pos="1720"/>
        </w:tabs>
        <w:spacing w:line="240" w:lineRule="auto"/>
        <w:ind w:firstLine="709"/>
        <w:jc w:val="both"/>
        <w:rPr>
          <w:sz w:val="28"/>
          <w:szCs w:val="28"/>
        </w:rPr>
      </w:pPr>
      <w:r w:rsidRPr="00EF301D">
        <w:rPr>
          <w:rStyle w:val="a3"/>
          <w:sz w:val="28"/>
          <w:szCs w:val="28"/>
        </w:rPr>
        <w:t>В случае рассмотрения заявления о принятии решения о подготовке документации по планировке территории не более 14 рабочих дней со дня регистрации запроса в Уполномоченном органе.</w:t>
      </w:r>
    </w:p>
    <w:p w14:paraId="46FBFD45" w14:textId="77777777" w:rsidR="007C2075" w:rsidRPr="00EF301D" w:rsidRDefault="002A14C1" w:rsidP="00EF301D">
      <w:pPr>
        <w:pStyle w:val="11"/>
        <w:numPr>
          <w:ilvl w:val="3"/>
          <w:numId w:val="21"/>
        </w:numPr>
        <w:tabs>
          <w:tab w:val="left" w:pos="1720"/>
        </w:tabs>
        <w:spacing w:line="240" w:lineRule="auto"/>
        <w:ind w:firstLine="709"/>
        <w:jc w:val="both"/>
        <w:rPr>
          <w:sz w:val="28"/>
          <w:szCs w:val="28"/>
        </w:rPr>
      </w:pPr>
      <w:r w:rsidRPr="00EF301D">
        <w:rPr>
          <w:rStyle w:val="a3"/>
          <w:sz w:val="28"/>
          <w:szCs w:val="28"/>
        </w:rPr>
        <w:t>В случае рассмотрения заявления об утверждении документации по планировке территории:</w:t>
      </w:r>
    </w:p>
    <w:p w14:paraId="46FBFD46" w14:textId="77777777" w:rsidR="007C2075" w:rsidRPr="00EF301D" w:rsidRDefault="002A14C1" w:rsidP="00EF301D">
      <w:pPr>
        <w:pStyle w:val="11"/>
        <w:numPr>
          <w:ilvl w:val="0"/>
          <w:numId w:val="24"/>
        </w:numPr>
        <w:tabs>
          <w:tab w:val="left" w:pos="990"/>
        </w:tabs>
        <w:spacing w:line="240" w:lineRule="auto"/>
        <w:ind w:firstLine="709"/>
        <w:jc w:val="both"/>
        <w:rPr>
          <w:sz w:val="28"/>
          <w:szCs w:val="28"/>
        </w:rPr>
      </w:pPr>
      <w:r w:rsidRPr="00EF301D">
        <w:rPr>
          <w:rStyle w:val="a3"/>
          <w:sz w:val="28"/>
          <w:szCs w:val="28"/>
        </w:rPr>
        <w:t>не более 15 рабочих дней со дня регистрации запроса в Уполномоченном органе, при отсутствии административной процедуры приостановления предоставления муниципальной услуги;</w:t>
      </w:r>
    </w:p>
    <w:p w14:paraId="46FBFD47" w14:textId="77777777" w:rsidR="007C2075" w:rsidRPr="00EF301D" w:rsidRDefault="002A14C1" w:rsidP="00EF301D">
      <w:pPr>
        <w:pStyle w:val="11"/>
        <w:numPr>
          <w:ilvl w:val="0"/>
          <w:numId w:val="24"/>
        </w:numPr>
        <w:tabs>
          <w:tab w:val="left" w:pos="990"/>
        </w:tabs>
        <w:spacing w:line="240" w:lineRule="auto"/>
        <w:ind w:firstLine="709"/>
        <w:jc w:val="both"/>
        <w:rPr>
          <w:sz w:val="28"/>
          <w:szCs w:val="28"/>
        </w:rPr>
      </w:pPr>
      <w:r w:rsidRPr="00EF301D">
        <w:rPr>
          <w:rStyle w:val="a3"/>
          <w:sz w:val="28"/>
          <w:szCs w:val="28"/>
        </w:rPr>
        <w:t>не более 13 рабочих дней со дня возобновления предоставления Услуги по одному из оснований, предусмотренных пунктом 3.5.3 настоящего административного регламента.</w:t>
      </w:r>
    </w:p>
    <w:p w14:paraId="46FBFD48" w14:textId="77777777" w:rsidR="007C2075" w:rsidRPr="00EF301D" w:rsidRDefault="002A14C1" w:rsidP="00EF301D">
      <w:pPr>
        <w:pStyle w:val="11"/>
        <w:numPr>
          <w:ilvl w:val="3"/>
          <w:numId w:val="21"/>
        </w:numPr>
        <w:tabs>
          <w:tab w:val="left" w:pos="1720"/>
        </w:tabs>
        <w:spacing w:line="240" w:lineRule="auto"/>
        <w:ind w:firstLine="709"/>
        <w:jc w:val="both"/>
        <w:rPr>
          <w:sz w:val="28"/>
          <w:szCs w:val="28"/>
        </w:rPr>
      </w:pPr>
      <w:r w:rsidRPr="00EF301D">
        <w:rPr>
          <w:rStyle w:val="a3"/>
          <w:sz w:val="28"/>
          <w:szCs w:val="28"/>
        </w:rPr>
        <w:t>В случае рассмотрения заявления о внесении изменений в документацию по планировке территории:</w:t>
      </w:r>
      <w:r w:rsidR="007764F7" w:rsidRPr="00EF301D">
        <w:rPr>
          <w:rStyle w:val="a3"/>
          <w:color w:val="000000"/>
          <w:sz w:val="28"/>
          <w:szCs w:val="28"/>
        </w:rPr>
        <w:t xml:space="preserve"> </w:t>
      </w:r>
    </w:p>
    <w:p w14:paraId="46FBFD49" w14:textId="77777777" w:rsidR="007764F7" w:rsidRPr="00EF301D" w:rsidRDefault="007764F7" w:rsidP="00EF301D">
      <w:pPr>
        <w:pStyle w:val="11"/>
        <w:numPr>
          <w:ilvl w:val="0"/>
          <w:numId w:val="25"/>
        </w:numPr>
        <w:tabs>
          <w:tab w:val="left" w:pos="1009"/>
        </w:tabs>
        <w:spacing w:line="240" w:lineRule="auto"/>
        <w:ind w:firstLine="709"/>
        <w:jc w:val="both"/>
        <w:rPr>
          <w:rStyle w:val="a3"/>
          <w:sz w:val="28"/>
          <w:szCs w:val="28"/>
        </w:rPr>
      </w:pPr>
      <w:r w:rsidRPr="00EF301D">
        <w:rPr>
          <w:rStyle w:val="a3"/>
          <w:color w:val="000000"/>
          <w:sz w:val="28"/>
          <w:szCs w:val="28"/>
        </w:rPr>
        <w:t>не более 15 рабочих дней со дня регистрации запроса в Уполномоченном органе, при отсутствии административной процедуры приостановления предоставления муниципальной услуги;</w:t>
      </w:r>
    </w:p>
    <w:p w14:paraId="46FBFD4A" w14:textId="77777777" w:rsidR="007C2075" w:rsidRPr="00EF301D" w:rsidRDefault="002A14C1" w:rsidP="00EF301D">
      <w:pPr>
        <w:pStyle w:val="11"/>
        <w:numPr>
          <w:ilvl w:val="0"/>
          <w:numId w:val="25"/>
        </w:numPr>
        <w:tabs>
          <w:tab w:val="left" w:pos="1009"/>
        </w:tabs>
        <w:spacing w:line="240" w:lineRule="auto"/>
        <w:ind w:firstLine="709"/>
        <w:jc w:val="both"/>
        <w:rPr>
          <w:sz w:val="28"/>
          <w:szCs w:val="28"/>
        </w:rPr>
      </w:pPr>
      <w:r w:rsidRPr="00EF301D">
        <w:rPr>
          <w:rStyle w:val="a3"/>
          <w:color w:val="000000"/>
          <w:sz w:val="28"/>
          <w:szCs w:val="28"/>
        </w:rPr>
        <w:t>не более 13 рабочих дней со дня возобновления предоставления Услуги по одному из оснований, предусмотренных пунктом 3.5.3 настоящего административного регламента.</w:t>
      </w:r>
    </w:p>
    <w:p w14:paraId="17DA62FE" w14:textId="5CD4E0C2" w:rsidR="008D7F8B" w:rsidRDefault="002A14C1" w:rsidP="008D7F8B">
      <w:pPr>
        <w:pStyle w:val="11"/>
        <w:numPr>
          <w:ilvl w:val="3"/>
          <w:numId w:val="21"/>
        </w:numPr>
        <w:tabs>
          <w:tab w:val="left" w:pos="1757"/>
        </w:tabs>
        <w:spacing w:line="240" w:lineRule="auto"/>
        <w:ind w:firstLine="709"/>
        <w:jc w:val="both"/>
        <w:rPr>
          <w:rStyle w:val="a3"/>
          <w:sz w:val="28"/>
          <w:szCs w:val="28"/>
        </w:rPr>
      </w:pPr>
      <w:r w:rsidRPr="00EF301D">
        <w:rPr>
          <w:rStyle w:val="a3"/>
          <w:color w:val="000000"/>
          <w:sz w:val="28"/>
          <w:szCs w:val="28"/>
        </w:rPr>
        <w:t xml:space="preserve">В случае рассмотрения обращения о признании отдельных </w:t>
      </w:r>
      <w:r w:rsidRPr="00EF301D">
        <w:rPr>
          <w:rStyle w:val="a3"/>
          <w:color w:val="000000"/>
          <w:sz w:val="28"/>
          <w:szCs w:val="28"/>
        </w:rPr>
        <w:lastRenderedPageBreak/>
        <w:t>частей документации по планировки территории не подлежащими применению не более 10 рабочих дней, со дня регистрации запроса в Уполномоченном органе.</w:t>
      </w:r>
    </w:p>
    <w:p w14:paraId="6DBF674A" w14:textId="77777777" w:rsidR="008D7F8B" w:rsidRPr="008D7F8B" w:rsidRDefault="008D7F8B" w:rsidP="008D7F8B">
      <w:pPr>
        <w:pStyle w:val="11"/>
        <w:tabs>
          <w:tab w:val="left" w:pos="1757"/>
        </w:tabs>
        <w:spacing w:line="240" w:lineRule="auto"/>
        <w:ind w:left="709" w:firstLine="0"/>
        <w:jc w:val="both"/>
        <w:rPr>
          <w:sz w:val="28"/>
          <w:szCs w:val="28"/>
        </w:rPr>
      </w:pPr>
    </w:p>
    <w:p w14:paraId="46FBFD4C" w14:textId="26083280" w:rsidR="007C2075" w:rsidRPr="008D7F8B" w:rsidRDefault="002A14C1" w:rsidP="00EF301D">
      <w:pPr>
        <w:pStyle w:val="11"/>
        <w:numPr>
          <w:ilvl w:val="1"/>
          <w:numId w:val="21"/>
        </w:numPr>
        <w:tabs>
          <w:tab w:val="left" w:pos="543"/>
        </w:tabs>
        <w:spacing w:line="240" w:lineRule="auto"/>
        <w:jc w:val="center"/>
        <w:rPr>
          <w:rStyle w:val="a3"/>
          <w:sz w:val="28"/>
          <w:szCs w:val="28"/>
        </w:rPr>
      </w:pPr>
      <w:r w:rsidRPr="00EF301D">
        <w:rPr>
          <w:rStyle w:val="a3"/>
          <w:color w:val="000000"/>
          <w:sz w:val="28"/>
          <w:szCs w:val="28"/>
        </w:rPr>
        <w:t>Предоставление результата муниципальной услуги</w:t>
      </w:r>
    </w:p>
    <w:p w14:paraId="2386212F" w14:textId="77777777" w:rsidR="008D7F8B" w:rsidRPr="00EF301D" w:rsidRDefault="008D7F8B" w:rsidP="008D7F8B">
      <w:pPr>
        <w:pStyle w:val="11"/>
        <w:tabs>
          <w:tab w:val="left" w:pos="543"/>
        </w:tabs>
        <w:spacing w:line="240" w:lineRule="auto"/>
        <w:ind w:firstLine="0"/>
        <w:rPr>
          <w:sz w:val="28"/>
          <w:szCs w:val="28"/>
        </w:rPr>
      </w:pPr>
    </w:p>
    <w:p w14:paraId="46FBFD4D" w14:textId="77777777" w:rsidR="007C2075" w:rsidRPr="00EF301D" w:rsidRDefault="002A14C1" w:rsidP="00EF301D">
      <w:pPr>
        <w:pStyle w:val="11"/>
        <w:numPr>
          <w:ilvl w:val="2"/>
          <w:numId w:val="21"/>
        </w:numPr>
        <w:tabs>
          <w:tab w:val="left" w:pos="1494"/>
        </w:tabs>
        <w:spacing w:line="240" w:lineRule="auto"/>
        <w:ind w:firstLine="709"/>
        <w:jc w:val="both"/>
        <w:rPr>
          <w:sz w:val="28"/>
          <w:szCs w:val="28"/>
        </w:rPr>
      </w:pPr>
      <w:r w:rsidRPr="00EF301D">
        <w:rPr>
          <w:rStyle w:val="a3"/>
          <w:color w:val="000000"/>
          <w:sz w:val="28"/>
          <w:szCs w:val="28"/>
        </w:rPr>
        <w:t>Предоставление результата Услуги осуществляется в срок:</w:t>
      </w:r>
    </w:p>
    <w:p w14:paraId="46FBFD4E"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не более 1 рабочего дня со дня принятия Уполномоченным органом решения о предоставлении (отказе в предоставлении) Услуги, - в случае рассмотрения заявления о принятии решения о подготовке документации по планировке территории;</w:t>
      </w:r>
    </w:p>
    <w:p w14:paraId="46FBFD4F"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не более 5 рабочих дней со дня принятия Уполномоченным органом решения о предоставлении (отказе в предоставлении) Услуги, - в случае, рассмотрения заявления об утверждении документации по планировке территории;</w:t>
      </w:r>
    </w:p>
    <w:p w14:paraId="46FBFD50"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не более 7 рабочих дней со дня принятия Уполномоченным органом решения о предоставлении (отказе в предоставлении) Услуги, - в случае рассмотрения заявления о внесении изменений в документацию по планировке территории;</w:t>
      </w:r>
    </w:p>
    <w:p w14:paraId="46FBFD51" w14:textId="63C2AA5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не более 7 дней со дня принятия Уполномоченным органом решения о предоставлении (отказе в предоставлении) Услуги, - в случае рассмотрения обращения о признании отдельных частей документации по планировк</w:t>
      </w:r>
      <w:r w:rsidR="000F6D82">
        <w:rPr>
          <w:rStyle w:val="a3"/>
          <w:color w:val="000000"/>
          <w:sz w:val="28"/>
          <w:szCs w:val="28"/>
        </w:rPr>
        <w:t>е</w:t>
      </w:r>
      <w:r w:rsidRPr="00EF301D">
        <w:rPr>
          <w:rStyle w:val="a3"/>
          <w:color w:val="000000"/>
          <w:sz w:val="28"/>
          <w:szCs w:val="28"/>
        </w:rPr>
        <w:t xml:space="preserve"> территории не подлежащими применению.</w:t>
      </w:r>
    </w:p>
    <w:p w14:paraId="46FBFD52" w14:textId="24D3431F" w:rsidR="007C2075" w:rsidRPr="00057227" w:rsidRDefault="002A14C1" w:rsidP="00EF301D">
      <w:pPr>
        <w:pStyle w:val="11"/>
        <w:numPr>
          <w:ilvl w:val="2"/>
          <w:numId w:val="21"/>
        </w:numPr>
        <w:tabs>
          <w:tab w:val="left" w:pos="1484"/>
        </w:tabs>
        <w:spacing w:line="240" w:lineRule="auto"/>
        <w:ind w:firstLine="709"/>
        <w:jc w:val="both"/>
        <w:rPr>
          <w:rStyle w:val="a3"/>
          <w:sz w:val="28"/>
          <w:szCs w:val="28"/>
        </w:rPr>
      </w:pPr>
      <w:r w:rsidRPr="00EF301D">
        <w:rPr>
          <w:rStyle w:val="a3"/>
          <w:color w:val="000000"/>
          <w:sz w:val="28"/>
          <w:szCs w:val="28"/>
        </w:rPr>
        <w:t>Возможность предоставления Уполномоченным органом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предусмотрена.</w:t>
      </w:r>
    </w:p>
    <w:p w14:paraId="57C2B0C9" w14:textId="77777777" w:rsidR="00057227" w:rsidRPr="00EF301D" w:rsidRDefault="00057227" w:rsidP="00057227">
      <w:pPr>
        <w:pStyle w:val="11"/>
        <w:tabs>
          <w:tab w:val="left" w:pos="1484"/>
        </w:tabs>
        <w:spacing w:line="240" w:lineRule="auto"/>
        <w:ind w:left="709" w:firstLine="0"/>
        <w:jc w:val="both"/>
        <w:rPr>
          <w:sz w:val="28"/>
          <w:szCs w:val="28"/>
        </w:rPr>
      </w:pPr>
    </w:p>
    <w:p w14:paraId="46FBFD53" w14:textId="5683D9CE" w:rsidR="007C2075" w:rsidRDefault="002A14C1" w:rsidP="00EF301D">
      <w:pPr>
        <w:pStyle w:val="11"/>
        <w:spacing w:line="240" w:lineRule="auto"/>
        <w:ind w:firstLine="0"/>
        <w:jc w:val="center"/>
        <w:rPr>
          <w:rStyle w:val="a3"/>
          <w:color w:val="000000"/>
          <w:sz w:val="28"/>
          <w:szCs w:val="28"/>
        </w:rPr>
      </w:pPr>
      <w:r w:rsidRPr="00EF301D">
        <w:rPr>
          <w:rStyle w:val="a3"/>
          <w:color w:val="000000"/>
          <w:sz w:val="28"/>
          <w:szCs w:val="28"/>
        </w:rPr>
        <w:t xml:space="preserve">Раздел 4. </w:t>
      </w:r>
      <w:r w:rsidR="00057227" w:rsidRPr="00EF301D">
        <w:rPr>
          <w:rStyle w:val="a3"/>
          <w:color w:val="000000"/>
          <w:sz w:val="28"/>
          <w:szCs w:val="28"/>
        </w:rPr>
        <w:t>СПОСОБЫ ИНФОРМИРОВАНИЯ ЗАЯВИТЕЛЯ ОБ ИЗМЕНЕНИИ СТАТУСА</w:t>
      </w:r>
      <w:r w:rsidR="00057227">
        <w:rPr>
          <w:rStyle w:val="a3"/>
          <w:color w:val="000000"/>
          <w:sz w:val="28"/>
          <w:szCs w:val="28"/>
        </w:rPr>
        <w:t xml:space="preserve"> </w:t>
      </w:r>
      <w:r w:rsidR="00057227" w:rsidRPr="00EF301D">
        <w:rPr>
          <w:rStyle w:val="a3"/>
          <w:color w:val="000000"/>
          <w:sz w:val="28"/>
          <w:szCs w:val="28"/>
        </w:rPr>
        <w:t>РАССМОТРЕНИЯ ЗАПРОСА О ПРЕДОСТАВЛЕНИИ МУНИЦИПАЛЬНОЙ УСЛУГИ</w:t>
      </w:r>
    </w:p>
    <w:p w14:paraId="05E69A2B" w14:textId="77777777" w:rsidR="00057227" w:rsidRPr="00EF301D" w:rsidRDefault="00057227" w:rsidP="00EF301D">
      <w:pPr>
        <w:pStyle w:val="11"/>
        <w:spacing w:line="240" w:lineRule="auto"/>
        <w:ind w:firstLine="0"/>
        <w:jc w:val="center"/>
        <w:rPr>
          <w:sz w:val="28"/>
          <w:szCs w:val="28"/>
        </w:rPr>
      </w:pPr>
    </w:p>
    <w:p w14:paraId="46FBFD54"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Информирование заявителя об изменении статуса рассмотрения запроса осуществляется Уполномоченным органом следующими способами:</w:t>
      </w:r>
    </w:p>
    <w:p w14:paraId="46FBFD55" w14:textId="77777777" w:rsidR="007C2075" w:rsidRPr="00EF301D" w:rsidRDefault="002A14C1" w:rsidP="00EF0439">
      <w:pPr>
        <w:pStyle w:val="11"/>
        <w:numPr>
          <w:ilvl w:val="0"/>
          <w:numId w:val="26"/>
        </w:numPr>
        <w:tabs>
          <w:tab w:val="left" w:pos="971"/>
        </w:tabs>
        <w:spacing w:line="240" w:lineRule="auto"/>
        <w:ind w:firstLine="709"/>
        <w:jc w:val="both"/>
        <w:rPr>
          <w:sz w:val="28"/>
          <w:szCs w:val="28"/>
        </w:rPr>
      </w:pPr>
      <w:r w:rsidRPr="00EF301D">
        <w:rPr>
          <w:rStyle w:val="a3"/>
          <w:color w:val="000000"/>
          <w:sz w:val="28"/>
          <w:szCs w:val="28"/>
        </w:rPr>
        <w:t>в устной форме в момент обращения, - в случае обращения за получением информации о ходе предоставления Услуги, во время приема</w:t>
      </w:r>
      <w:r w:rsidR="004B6FCA" w:rsidRPr="00EF301D">
        <w:rPr>
          <w:sz w:val="28"/>
          <w:szCs w:val="28"/>
        </w:rPr>
        <w:t xml:space="preserve"> </w:t>
      </w:r>
      <w:r w:rsidRPr="00EF301D">
        <w:rPr>
          <w:rStyle w:val="a3"/>
          <w:sz w:val="28"/>
          <w:szCs w:val="28"/>
        </w:rPr>
        <w:t xml:space="preserve">заявителя в Уполномоченном органе по адресу: </w:t>
      </w:r>
      <w:r w:rsidR="004B6FCA" w:rsidRPr="00EF301D">
        <w:rPr>
          <w:rStyle w:val="a3"/>
          <w:sz w:val="28"/>
          <w:szCs w:val="28"/>
        </w:rPr>
        <w:t>пгт. Ноглики, ул. Советская, 15, каб. 303</w:t>
      </w:r>
      <w:r w:rsidRPr="00EF301D">
        <w:rPr>
          <w:rStyle w:val="a3"/>
          <w:sz w:val="28"/>
          <w:szCs w:val="28"/>
        </w:rPr>
        <w:t>;</w:t>
      </w:r>
    </w:p>
    <w:p w14:paraId="46FBFD56" w14:textId="77777777" w:rsidR="007C2075" w:rsidRPr="00EF301D" w:rsidRDefault="002A14C1" w:rsidP="00EF301D">
      <w:pPr>
        <w:pStyle w:val="11"/>
        <w:numPr>
          <w:ilvl w:val="0"/>
          <w:numId w:val="26"/>
        </w:numPr>
        <w:tabs>
          <w:tab w:val="left" w:pos="1032"/>
        </w:tabs>
        <w:spacing w:line="240" w:lineRule="auto"/>
        <w:ind w:firstLine="709"/>
        <w:jc w:val="both"/>
        <w:rPr>
          <w:sz w:val="28"/>
          <w:szCs w:val="28"/>
        </w:rPr>
      </w:pPr>
      <w:r w:rsidRPr="00EF301D">
        <w:rPr>
          <w:rStyle w:val="a3"/>
          <w:sz w:val="28"/>
          <w:szCs w:val="28"/>
        </w:rPr>
        <w:t xml:space="preserve">в устной форме в момент обращения, - в случае обращения за получением информации о ходе предоставления Услуги посредством телефонной связи, по телефонам: 8 </w:t>
      </w:r>
      <w:r w:rsidR="004B6FCA" w:rsidRPr="00EF301D">
        <w:rPr>
          <w:rStyle w:val="a3"/>
          <w:sz w:val="28"/>
          <w:szCs w:val="28"/>
        </w:rPr>
        <w:t>(42444) 97169</w:t>
      </w:r>
      <w:r w:rsidRPr="00EF301D">
        <w:rPr>
          <w:rStyle w:val="a3"/>
          <w:sz w:val="28"/>
          <w:szCs w:val="28"/>
        </w:rPr>
        <w:t>;</w:t>
      </w:r>
    </w:p>
    <w:p w14:paraId="46FBFD57" w14:textId="77777777" w:rsidR="007C2075" w:rsidRPr="00EF301D" w:rsidRDefault="002A14C1" w:rsidP="00EF301D">
      <w:pPr>
        <w:pStyle w:val="11"/>
        <w:numPr>
          <w:ilvl w:val="0"/>
          <w:numId w:val="26"/>
        </w:numPr>
        <w:tabs>
          <w:tab w:val="left" w:pos="1032"/>
        </w:tabs>
        <w:spacing w:line="240" w:lineRule="auto"/>
        <w:ind w:firstLine="709"/>
        <w:jc w:val="both"/>
        <w:rPr>
          <w:sz w:val="28"/>
          <w:szCs w:val="28"/>
        </w:rPr>
      </w:pPr>
      <w:r w:rsidRPr="00EF301D">
        <w:rPr>
          <w:rStyle w:val="a3"/>
          <w:sz w:val="28"/>
          <w:szCs w:val="28"/>
        </w:rPr>
        <w:t>в электронной форме в момент изменения статуса рассмотрения запроса, - в случае подачи запроса на Региональном портале, Едином портале;</w:t>
      </w:r>
    </w:p>
    <w:p w14:paraId="46FBFD58" w14:textId="77777777" w:rsidR="007C2075" w:rsidRPr="00EF301D" w:rsidRDefault="002A14C1" w:rsidP="00EF301D">
      <w:pPr>
        <w:pStyle w:val="11"/>
        <w:numPr>
          <w:ilvl w:val="0"/>
          <w:numId w:val="26"/>
        </w:numPr>
        <w:tabs>
          <w:tab w:val="left" w:pos="1032"/>
        </w:tabs>
        <w:spacing w:line="240" w:lineRule="auto"/>
        <w:ind w:firstLine="709"/>
        <w:jc w:val="both"/>
        <w:rPr>
          <w:sz w:val="28"/>
          <w:szCs w:val="28"/>
        </w:rPr>
        <w:sectPr w:rsidR="007C2075" w:rsidRPr="00EF301D" w:rsidSect="008228C5">
          <w:headerReference w:type="even" r:id="rId8"/>
          <w:headerReference w:type="default" r:id="rId9"/>
          <w:headerReference w:type="first" r:id="rId10"/>
          <w:pgSz w:w="11900" w:h="16840"/>
          <w:pgMar w:top="1134" w:right="850" w:bottom="1134" w:left="1701" w:header="0" w:footer="1291" w:gutter="0"/>
          <w:cols w:space="720"/>
          <w:noEndnote/>
          <w:titlePg/>
          <w:docGrid w:linePitch="360"/>
        </w:sectPr>
      </w:pPr>
      <w:r w:rsidRPr="00EF301D">
        <w:rPr>
          <w:rStyle w:val="a3"/>
          <w:sz w:val="28"/>
          <w:szCs w:val="28"/>
        </w:rPr>
        <w:t xml:space="preserve">в письменной форме в сроки предоставления Услуги, установленные </w:t>
      </w:r>
      <w:r w:rsidRPr="00EF301D">
        <w:rPr>
          <w:rStyle w:val="a3"/>
          <w:sz w:val="28"/>
          <w:szCs w:val="28"/>
        </w:rPr>
        <w:lastRenderedPageBreak/>
        <w:t>подразделом 2.4 настоящего административного регламента, в случае обращения за получением информации о ходе предоставления Услуги посредством почтовой связи, факсимильной связи, электронной почты, в адрес, указанный в обращении.</w:t>
      </w:r>
    </w:p>
    <w:p w14:paraId="46FBFD59" w14:textId="6984E05E" w:rsidR="00145297" w:rsidRPr="00EF301D" w:rsidRDefault="002A14C1" w:rsidP="00EF0439">
      <w:pPr>
        <w:pStyle w:val="11"/>
        <w:spacing w:line="240" w:lineRule="auto"/>
        <w:ind w:left="4820" w:firstLine="0"/>
        <w:jc w:val="center"/>
        <w:rPr>
          <w:rStyle w:val="a3"/>
          <w:sz w:val="28"/>
          <w:szCs w:val="28"/>
        </w:rPr>
      </w:pPr>
      <w:r w:rsidRPr="00EF301D">
        <w:rPr>
          <w:rStyle w:val="a3"/>
          <w:sz w:val="28"/>
          <w:szCs w:val="28"/>
        </w:rPr>
        <w:lastRenderedPageBreak/>
        <w:t>Приложение</w:t>
      </w:r>
    </w:p>
    <w:p w14:paraId="46FBFD5A" w14:textId="4B968BFA" w:rsidR="007C2075" w:rsidRPr="00EF301D" w:rsidRDefault="002A14C1" w:rsidP="00EF0439">
      <w:pPr>
        <w:pStyle w:val="11"/>
        <w:spacing w:line="240" w:lineRule="auto"/>
        <w:ind w:left="4820" w:firstLine="0"/>
        <w:jc w:val="center"/>
        <w:rPr>
          <w:sz w:val="28"/>
          <w:szCs w:val="28"/>
        </w:rPr>
      </w:pPr>
      <w:r w:rsidRPr="00EF301D">
        <w:rPr>
          <w:rStyle w:val="a3"/>
          <w:sz w:val="28"/>
          <w:szCs w:val="28"/>
        </w:rPr>
        <w:t xml:space="preserve">к административному регламенту </w:t>
      </w:r>
      <w:r w:rsidR="00EF0439">
        <w:rPr>
          <w:rStyle w:val="a3"/>
          <w:sz w:val="28"/>
          <w:szCs w:val="28"/>
        </w:rPr>
        <w:br/>
        <w:t>предоставления муниципальной услуги</w:t>
      </w:r>
      <w:r w:rsidR="00CD7462" w:rsidRPr="00EF301D">
        <w:rPr>
          <w:rStyle w:val="a3"/>
          <w:sz w:val="28"/>
          <w:szCs w:val="28"/>
        </w:rPr>
        <w:t xml:space="preserve"> </w:t>
      </w:r>
      <w:r w:rsidRPr="00EF301D">
        <w:rPr>
          <w:rStyle w:val="a3"/>
          <w:sz w:val="28"/>
          <w:szCs w:val="28"/>
        </w:rPr>
        <w:t>«Подготовка и утверждение документации по планировке территории на основании заявлений физических и юридических лиц»</w:t>
      </w:r>
    </w:p>
    <w:p w14:paraId="6CEC8AC2" w14:textId="77777777" w:rsidR="00EF0439" w:rsidRDefault="00EF0439" w:rsidP="00EF301D">
      <w:pPr>
        <w:pStyle w:val="11"/>
        <w:spacing w:line="240" w:lineRule="auto"/>
        <w:ind w:firstLine="709"/>
        <w:jc w:val="center"/>
        <w:rPr>
          <w:rStyle w:val="a3"/>
          <w:sz w:val="28"/>
          <w:szCs w:val="28"/>
        </w:rPr>
      </w:pPr>
    </w:p>
    <w:p w14:paraId="46FBFD5B" w14:textId="7CEE136E" w:rsidR="007C2075" w:rsidRDefault="002A14C1" w:rsidP="00EF301D">
      <w:pPr>
        <w:pStyle w:val="11"/>
        <w:spacing w:line="240" w:lineRule="auto"/>
        <w:ind w:firstLine="709"/>
        <w:jc w:val="center"/>
        <w:rPr>
          <w:rStyle w:val="a3"/>
          <w:sz w:val="28"/>
          <w:szCs w:val="28"/>
        </w:rPr>
      </w:pPr>
      <w:r w:rsidRPr="00EF301D">
        <w:rPr>
          <w:rStyle w:val="a3"/>
          <w:sz w:val="28"/>
          <w:szCs w:val="28"/>
        </w:rPr>
        <w:t>Перечень условных обозначений и сокращений, идентификаторы категорий</w:t>
      </w:r>
      <w:r w:rsidR="00EF0439">
        <w:rPr>
          <w:rStyle w:val="a3"/>
          <w:sz w:val="28"/>
          <w:szCs w:val="28"/>
        </w:rPr>
        <w:t xml:space="preserve"> </w:t>
      </w:r>
      <w:r w:rsidRPr="00EF301D">
        <w:rPr>
          <w:rStyle w:val="a3"/>
          <w:sz w:val="28"/>
          <w:szCs w:val="28"/>
        </w:rPr>
        <w:t>(признаков) заявителей, исчерпывающий перечень документов, необходимых</w:t>
      </w:r>
      <w:r w:rsidR="00EF0439">
        <w:rPr>
          <w:rStyle w:val="a3"/>
          <w:sz w:val="28"/>
          <w:szCs w:val="28"/>
        </w:rPr>
        <w:t xml:space="preserve"> </w:t>
      </w:r>
      <w:r w:rsidRPr="00EF301D">
        <w:rPr>
          <w:rStyle w:val="a3"/>
          <w:sz w:val="28"/>
          <w:szCs w:val="28"/>
        </w:rPr>
        <w:t>для предоставления муниципальной услуги, исчерпывающий перечень</w:t>
      </w:r>
      <w:r w:rsidR="00EF0439">
        <w:rPr>
          <w:rStyle w:val="a3"/>
          <w:sz w:val="28"/>
          <w:szCs w:val="28"/>
        </w:rPr>
        <w:t xml:space="preserve"> </w:t>
      </w:r>
      <w:r w:rsidRPr="00EF301D">
        <w:rPr>
          <w:rStyle w:val="a3"/>
          <w:sz w:val="28"/>
          <w:szCs w:val="28"/>
        </w:rPr>
        <w:t>оснований для отказа в приеме запроса о предоставлении муниципальной</w:t>
      </w:r>
      <w:r w:rsidR="00EF0439">
        <w:rPr>
          <w:rStyle w:val="a3"/>
          <w:sz w:val="28"/>
          <w:szCs w:val="28"/>
        </w:rPr>
        <w:t xml:space="preserve"> </w:t>
      </w:r>
      <w:r w:rsidRPr="00EF301D">
        <w:rPr>
          <w:rStyle w:val="a3"/>
          <w:sz w:val="28"/>
          <w:szCs w:val="28"/>
        </w:rPr>
        <w:t>услуги и документов, необходимых для предоставления муниципальной услуги,</w:t>
      </w:r>
      <w:r w:rsidR="00EF0439">
        <w:rPr>
          <w:rStyle w:val="a3"/>
          <w:sz w:val="28"/>
          <w:szCs w:val="28"/>
        </w:rPr>
        <w:t xml:space="preserve"> </w:t>
      </w:r>
      <w:r w:rsidRPr="00EF301D">
        <w:rPr>
          <w:rStyle w:val="a3"/>
          <w:sz w:val="28"/>
          <w:szCs w:val="28"/>
        </w:rPr>
        <w:t>оснований для приостановления предоставления муниципальной услуги или</w:t>
      </w:r>
      <w:r w:rsidR="00EF0439">
        <w:rPr>
          <w:rStyle w:val="a3"/>
          <w:sz w:val="28"/>
          <w:szCs w:val="28"/>
        </w:rPr>
        <w:t xml:space="preserve"> </w:t>
      </w:r>
      <w:r w:rsidRPr="00EF301D">
        <w:rPr>
          <w:rStyle w:val="a3"/>
          <w:sz w:val="28"/>
          <w:szCs w:val="28"/>
        </w:rPr>
        <w:t>отказа в предоставлении муниципальной услуги, формы запроса о</w:t>
      </w:r>
      <w:r w:rsidR="00EF0439">
        <w:rPr>
          <w:rStyle w:val="a3"/>
          <w:sz w:val="28"/>
          <w:szCs w:val="28"/>
        </w:rPr>
        <w:t xml:space="preserve"> </w:t>
      </w:r>
      <w:r w:rsidRPr="00EF301D">
        <w:rPr>
          <w:rStyle w:val="a3"/>
          <w:sz w:val="28"/>
          <w:szCs w:val="28"/>
        </w:rPr>
        <w:t>предоставлении муниципальной услуги и документов, необходимых для</w:t>
      </w:r>
      <w:r w:rsidR="00EF0439">
        <w:rPr>
          <w:rStyle w:val="a3"/>
          <w:sz w:val="28"/>
          <w:szCs w:val="28"/>
        </w:rPr>
        <w:t xml:space="preserve"> </w:t>
      </w:r>
      <w:r w:rsidRPr="00EF301D">
        <w:rPr>
          <w:rStyle w:val="a3"/>
          <w:sz w:val="28"/>
          <w:szCs w:val="28"/>
        </w:rPr>
        <w:t>предоставления муниципальной услуги, сведения о нормативных правовых</w:t>
      </w:r>
      <w:r w:rsidR="00EF0439">
        <w:rPr>
          <w:rStyle w:val="a3"/>
          <w:sz w:val="28"/>
          <w:szCs w:val="28"/>
        </w:rPr>
        <w:t xml:space="preserve"> </w:t>
      </w:r>
      <w:r w:rsidRPr="00EF301D">
        <w:rPr>
          <w:rStyle w:val="a3"/>
          <w:sz w:val="28"/>
          <w:szCs w:val="28"/>
        </w:rPr>
        <w:t>актах, которыми утверждены формы запроса о предоставлении муниципальной</w:t>
      </w:r>
      <w:r w:rsidR="00EF0439">
        <w:rPr>
          <w:rStyle w:val="a3"/>
          <w:sz w:val="28"/>
          <w:szCs w:val="28"/>
        </w:rPr>
        <w:t xml:space="preserve"> </w:t>
      </w:r>
      <w:r w:rsidRPr="00EF301D">
        <w:rPr>
          <w:rStyle w:val="a3"/>
          <w:sz w:val="28"/>
          <w:szCs w:val="28"/>
        </w:rPr>
        <w:t>услуги и документов, необходимых для предоставления муниципальной услуги</w:t>
      </w:r>
    </w:p>
    <w:p w14:paraId="546C6749" w14:textId="77777777" w:rsidR="00EF0439" w:rsidRPr="00EF301D" w:rsidRDefault="00EF0439" w:rsidP="00EF301D">
      <w:pPr>
        <w:pStyle w:val="11"/>
        <w:spacing w:line="240" w:lineRule="auto"/>
        <w:ind w:firstLine="709"/>
        <w:jc w:val="center"/>
        <w:rPr>
          <w:sz w:val="28"/>
          <w:szCs w:val="28"/>
        </w:rPr>
      </w:pPr>
    </w:p>
    <w:p w14:paraId="46FBFD5C" w14:textId="061E0FB1" w:rsidR="007C2075" w:rsidRDefault="002A14C1" w:rsidP="00EF301D">
      <w:pPr>
        <w:pStyle w:val="11"/>
        <w:spacing w:line="240" w:lineRule="auto"/>
        <w:ind w:firstLine="709"/>
        <w:jc w:val="center"/>
        <w:rPr>
          <w:rStyle w:val="a3"/>
          <w:sz w:val="28"/>
          <w:szCs w:val="28"/>
        </w:rPr>
      </w:pPr>
      <w:r w:rsidRPr="00EF301D">
        <w:rPr>
          <w:rStyle w:val="a3"/>
          <w:sz w:val="28"/>
          <w:szCs w:val="28"/>
        </w:rPr>
        <w:t>РАЗДЕЛ 1. ПЕРЕЧЕНЬ УСЛОВНЫХ ОБОЗНАЧЕНИЙ И СОКРАЩЕНИЙ</w:t>
      </w:r>
    </w:p>
    <w:p w14:paraId="4A4CA97B" w14:textId="77777777" w:rsidR="00EF0439" w:rsidRPr="00EF301D" w:rsidRDefault="00EF0439" w:rsidP="00EF301D">
      <w:pPr>
        <w:pStyle w:val="11"/>
        <w:spacing w:line="240" w:lineRule="auto"/>
        <w:ind w:firstLine="709"/>
        <w:jc w:val="center"/>
        <w:rPr>
          <w:sz w:val="28"/>
          <w:szCs w:val="28"/>
        </w:rPr>
      </w:pPr>
    </w:p>
    <w:p w14:paraId="46FBFD5D" w14:textId="77777777" w:rsidR="007C2075" w:rsidRPr="00EF301D" w:rsidRDefault="002A14C1" w:rsidP="00EF301D">
      <w:pPr>
        <w:pStyle w:val="11"/>
        <w:spacing w:line="240" w:lineRule="auto"/>
        <w:ind w:firstLine="709"/>
        <w:jc w:val="both"/>
        <w:rPr>
          <w:sz w:val="28"/>
          <w:szCs w:val="28"/>
        </w:rPr>
      </w:pPr>
      <w:r w:rsidRPr="00EF301D">
        <w:rPr>
          <w:rStyle w:val="a3"/>
          <w:sz w:val="28"/>
          <w:szCs w:val="28"/>
        </w:rPr>
        <w:t>Правила № 112 - Правила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утвержденные постановлением Правительства РФ от 02.02.2024 № 112.</w:t>
      </w:r>
    </w:p>
    <w:p w14:paraId="46FBFD5E" w14:textId="7DFAE17B" w:rsidR="007C2075" w:rsidRPr="00EF301D" w:rsidRDefault="00EF0439" w:rsidP="00EF301D">
      <w:pPr>
        <w:pStyle w:val="11"/>
        <w:spacing w:line="240" w:lineRule="auto"/>
        <w:ind w:firstLine="709"/>
        <w:jc w:val="both"/>
        <w:rPr>
          <w:sz w:val="28"/>
          <w:szCs w:val="28"/>
        </w:rPr>
      </w:pPr>
      <w:r>
        <w:rPr>
          <w:rStyle w:val="a3"/>
          <w:sz w:val="28"/>
          <w:szCs w:val="28"/>
        </w:rPr>
        <w:t>Региональный портал -</w:t>
      </w:r>
      <w:r w:rsidR="002A14C1" w:rsidRPr="00EF301D">
        <w:rPr>
          <w:rStyle w:val="a3"/>
          <w:sz w:val="28"/>
          <w:szCs w:val="28"/>
        </w:rPr>
        <w:t xml:space="preserve"> региональная государственная информационная система «Портал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Сахалинской области».</w:t>
      </w:r>
    </w:p>
    <w:p w14:paraId="46FBFD5F" w14:textId="77777777" w:rsidR="00CD7462" w:rsidRPr="00EF301D" w:rsidRDefault="002A14C1" w:rsidP="00EF301D">
      <w:pPr>
        <w:pStyle w:val="11"/>
        <w:spacing w:line="240" w:lineRule="auto"/>
        <w:ind w:firstLine="709"/>
        <w:jc w:val="both"/>
        <w:rPr>
          <w:rStyle w:val="a3"/>
          <w:sz w:val="28"/>
          <w:szCs w:val="28"/>
        </w:rPr>
      </w:pPr>
      <w:r w:rsidRPr="00EF301D">
        <w:rPr>
          <w:rStyle w:val="a3"/>
          <w:sz w:val="28"/>
          <w:szCs w:val="28"/>
        </w:rPr>
        <w:t>Единый портал - федеральная государственная информационная система «Единый портал государственных и муниципальных услуг (функций)».</w:t>
      </w:r>
    </w:p>
    <w:p w14:paraId="46FBFD60"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 xml:space="preserve">Заявители - лица, указанные в пункте 1.2.1 настоящего </w:t>
      </w:r>
      <w:r w:rsidRPr="00EF301D">
        <w:rPr>
          <w:rStyle w:val="a3"/>
          <w:color w:val="000000"/>
          <w:sz w:val="28"/>
          <w:szCs w:val="28"/>
        </w:rPr>
        <w:lastRenderedPageBreak/>
        <w:t>административного регламента.</w:t>
      </w:r>
    </w:p>
    <w:p w14:paraId="46FBFD61" w14:textId="71B6D386" w:rsidR="007C2075" w:rsidRPr="00EF301D" w:rsidRDefault="00EF0439" w:rsidP="00EF301D">
      <w:pPr>
        <w:pStyle w:val="11"/>
        <w:spacing w:line="240" w:lineRule="auto"/>
        <w:ind w:firstLine="709"/>
        <w:jc w:val="both"/>
        <w:rPr>
          <w:sz w:val="28"/>
          <w:szCs w:val="28"/>
        </w:rPr>
      </w:pPr>
      <w:r>
        <w:rPr>
          <w:rStyle w:val="a3"/>
          <w:color w:val="000000"/>
          <w:sz w:val="28"/>
          <w:szCs w:val="28"/>
        </w:rPr>
        <w:t>Запрос -</w:t>
      </w:r>
      <w:r w:rsidR="002A14C1" w:rsidRPr="00EF301D">
        <w:rPr>
          <w:rStyle w:val="a3"/>
          <w:color w:val="000000"/>
          <w:sz w:val="28"/>
          <w:szCs w:val="28"/>
        </w:rPr>
        <w:t xml:space="preserve"> обращение заявителя (представителя) в Уполномоченный орган за предоставлением муниципальной услуги, оформленное заявлением о подготовке документации по планировке территории, заявлением об утверждении документации по планировке территории, заявлением о внесении изменений в документацию по планировке территории, обращением о признании отдельных ч</w:t>
      </w:r>
      <w:r w:rsidR="000F6D82">
        <w:rPr>
          <w:rStyle w:val="a3"/>
          <w:color w:val="000000"/>
          <w:sz w:val="28"/>
          <w:szCs w:val="28"/>
        </w:rPr>
        <w:t>астей документации по планировке</w:t>
      </w:r>
      <w:r w:rsidR="002A14C1" w:rsidRPr="00EF301D">
        <w:rPr>
          <w:rStyle w:val="a3"/>
          <w:color w:val="000000"/>
          <w:sz w:val="28"/>
          <w:szCs w:val="28"/>
        </w:rPr>
        <w:t xml:space="preserve"> территории не подлежащими применению.</w:t>
      </w:r>
    </w:p>
    <w:p w14:paraId="46FBFD62"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Представите</w:t>
      </w:r>
      <w:r w:rsidR="00145297" w:rsidRPr="00EF301D">
        <w:rPr>
          <w:rStyle w:val="a3"/>
          <w:color w:val="000000"/>
          <w:sz w:val="28"/>
          <w:szCs w:val="28"/>
        </w:rPr>
        <w:t>ли - лица, указанные в пункте 1.</w:t>
      </w:r>
      <w:r w:rsidRPr="00EF301D">
        <w:rPr>
          <w:rStyle w:val="a3"/>
          <w:color w:val="000000"/>
          <w:sz w:val="28"/>
          <w:szCs w:val="28"/>
        </w:rPr>
        <w:t>2.2 настоящего административного регламента.</w:t>
      </w:r>
    </w:p>
    <w:p w14:paraId="46FBFD63"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Официальный сайт - официа</w:t>
      </w:r>
      <w:r w:rsidR="00145297" w:rsidRPr="00EF301D">
        <w:rPr>
          <w:rStyle w:val="a3"/>
          <w:color w:val="000000"/>
          <w:sz w:val="28"/>
          <w:szCs w:val="28"/>
        </w:rPr>
        <w:t xml:space="preserve">льный сайт администрации муниципального образования Ногликский муниципальный округ Сахалинской области </w:t>
      </w:r>
      <w:r w:rsidRPr="00EF301D">
        <w:rPr>
          <w:rStyle w:val="a3"/>
          <w:color w:val="000000"/>
          <w:sz w:val="28"/>
          <w:szCs w:val="28"/>
        </w:rPr>
        <w:t xml:space="preserve">в сети информационно-телекоммуникационной сети Интернет </w:t>
      </w:r>
      <w:r w:rsidRPr="00EF301D">
        <w:rPr>
          <w:rStyle w:val="a3"/>
          <w:color w:val="000000" w:themeColor="text1"/>
          <w:sz w:val="28"/>
          <w:szCs w:val="28"/>
          <w:lang w:eastAsia="en-US"/>
        </w:rPr>
        <w:t>(</w:t>
      </w:r>
      <w:r w:rsidR="00145297" w:rsidRPr="00EF301D">
        <w:rPr>
          <w:color w:val="000000" w:themeColor="text1"/>
          <w:sz w:val="28"/>
          <w:szCs w:val="28"/>
        </w:rPr>
        <w:t>https://www.nogliki-adm.ru/</w:t>
      </w:r>
      <w:r w:rsidRPr="00EF301D">
        <w:rPr>
          <w:rStyle w:val="a3"/>
          <w:color w:val="000000" w:themeColor="text1"/>
          <w:sz w:val="28"/>
          <w:szCs w:val="28"/>
          <w:lang w:eastAsia="en-US"/>
        </w:rPr>
        <w:t>).</w:t>
      </w:r>
    </w:p>
    <w:p w14:paraId="46FBFD64"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Отказ в предоставлении муниципальной услуги - решение Уполномоченного органа, оформленное уведомлением об отказе в принятии решения о подготовке документации по планировке территории, или уведомлением об отклонении документации по планировке территории и направлении документации по планировке территории на доработку, или уведомлением об отклонении изменений в документацию по планировке территории и направлении документации по планировке территории на доработку, или уведомлением об отклонении обращения о признании отдельных частей документации по планировке территории не подлежащими применению.</w:t>
      </w:r>
    </w:p>
    <w:p w14:paraId="46FBFD65"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СМЭВ - федеральная государственная информационная система «Единая система межведомственного электронного взаимодействия».</w:t>
      </w:r>
    </w:p>
    <w:p w14:paraId="46FBFD66" w14:textId="68EDD6AC" w:rsidR="007C2075" w:rsidRPr="00EF301D" w:rsidRDefault="00EF0439" w:rsidP="00EF301D">
      <w:pPr>
        <w:pStyle w:val="11"/>
        <w:spacing w:line="240" w:lineRule="auto"/>
        <w:ind w:firstLine="709"/>
        <w:jc w:val="both"/>
        <w:rPr>
          <w:sz w:val="28"/>
          <w:szCs w:val="28"/>
        </w:rPr>
      </w:pPr>
      <w:r>
        <w:rPr>
          <w:rStyle w:val="a3"/>
          <w:color w:val="000000"/>
          <w:sz w:val="28"/>
          <w:szCs w:val="28"/>
        </w:rPr>
        <w:t>ГИСОГД -</w:t>
      </w:r>
      <w:r w:rsidR="002A14C1" w:rsidRPr="00EF301D">
        <w:rPr>
          <w:rStyle w:val="a3"/>
          <w:color w:val="000000"/>
          <w:sz w:val="28"/>
          <w:szCs w:val="28"/>
        </w:rPr>
        <w:t xml:space="preserve"> государственная информационная система обеспечения градостроительной деятельности Сахалинской области.</w:t>
      </w:r>
    </w:p>
    <w:p w14:paraId="46FBFD67"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 xml:space="preserve">Уполномоченный орган - администрация </w:t>
      </w:r>
      <w:r w:rsidR="00145297" w:rsidRPr="00EF301D">
        <w:rPr>
          <w:color w:val="000000"/>
          <w:sz w:val="28"/>
          <w:szCs w:val="28"/>
        </w:rPr>
        <w:t>муниципального образования Ногликский муниципальный округ Сахалинской области</w:t>
      </w:r>
      <w:r w:rsidRPr="00EF301D">
        <w:rPr>
          <w:rStyle w:val="a3"/>
          <w:color w:val="000000"/>
          <w:sz w:val="28"/>
          <w:szCs w:val="28"/>
        </w:rPr>
        <w:t xml:space="preserve"> в лице </w:t>
      </w:r>
      <w:r w:rsidR="00145297" w:rsidRPr="00EF301D">
        <w:rPr>
          <w:rStyle w:val="a3"/>
          <w:color w:val="000000"/>
          <w:sz w:val="28"/>
          <w:szCs w:val="28"/>
        </w:rPr>
        <w:t>отдела строительства и архитектуры</w:t>
      </w:r>
      <w:r w:rsidRPr="00EF301D">
        <w:rPr>
          <w:rStyle w:val="a3"/>
          <w:color w:val="000000"/>
          <w:sz w:val="28"/>
          <w:szCs w:val="28"/>
        </w:rPr>
        <w:t xml:space="preserve"> администрации </w:t>
      </w:r>
      <w:r w:rsidR="00145297" w:rsidRPr="00EF301D">
        <w:rPr>
          <w:color w:val="000000"/>
          <w:sz w:val="28"/>
          <w:szCs w:val="28"/>
        </w:rPr>
        <w:t>муниципального образования Ногликский муниципальный округ Сахалинской области</w:t>
      </w:r>
      <w:r w:rsidRPr="00EF301D">
        <w:rPr>
          <w:rStyle w:val="a3"/>
          <w:color w:val="000000"/>
          <w:sz w:val="28"/>
          <w:szCs w:val="28"/>
        </w:rPr>
        <w:t>.</w:t>
      </w:r>
    </w:p>
    <w:p w14:paraId="46FBFD68"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Услуга - муниципальная услуга «Подготовка и утверждение документации по планировке территории на основании заявлений физических и юридических лиц».</w:t>
      </w:r>
    </w:p>
    <w:p w14:paraId="46FBFD69"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Электронный образ документа - копия документа, изготовленного на бумажном носителе, переведенного в электронную форму с помощью средств сканирования.</w:t>
      </w:r>
    </w:p>
    <w:p w14:paraId="46FBFD6A" w14:textId="1C16E2DE" w:rsidR="007C2075" w:rsidRPr="00EF301D" w:rsidRDefault="00145297" w:rsidP="00EF301D">
      <w:pPr>
        <w:pStyle w:val="11"/>
        <w:spacing w:line="240" w:lineRule="auto"/>
        <w:ind w:firstLine="709"/>
        <w:jc w:val="both"/>
        <w:rPr>
          <w:sz w:val="28"/>
          <w:szCs w:val="28"/>
        </w:rPr>
      </w:pPr>
      <w:r w:rsidRPr="00EF301D">
        <w:rPr>
          <w:rStyle w:val="a3"/>
          <w:color w:val="000000"/>
          <w:sz w:val="28"/>
          <w:szCs w:val="28"/>
        </w:rPr>
        <w:t>Постановление № 705</w:t>
      </w:r>
      <w:r w:rsidR="002A14C1" w:rsidRPr="00EF301D">
        <w:rPr>
          <w:rStyle w:val="a3"/>
          <w:color w:val="000000"/>
          <w:sz w:val="28"/>
          <w:szCs w:val="28"/>
        </w:rPr>
        <w:t xml:space="preserve"> - постановление администрации </w:t>
      </w:r>
      <w:r w:rsidRPr="00EF301D">
        <w:rPr>
          <w:rStyle w:val="a3"/>
          <w:color w:val="000000"/>
          <w:sz w:val="28"/>
          <w:szCs w:val="28"/>
        </w:rPr>
        <w:t>муниципального образования «Городской округ Ногликский» от 19.09.2019 № 705</w:t>
      </w:r>
      <w:r w:rsidR="002A14C1" w:rsidRPr="00EF301D">
        <w:rPr>
          <w:rStyle w:val="a3"/>
          <w:color w:val="000000"/>
          <w:sz w:val="28"/>
          <w:szCs w:val="28"/>
        </w:rPr>
        <w:t xml:space="preserve"> «</w:t>
      </w:r>
      <w:r w:rsidRPr="00EF301D">
        <w:rPr>
          <w:bCs/>
          <w:color w:val="332E2D"/>
          <w:spacing w:val="2"/>
          <w:sz w:val="28"/>
          <w:szCs w:val="28"/>
          <w:shd w:val="clear" w:color="auto" w:fill="FFFFFF"/>
        </w:rPr>
        <w:t>Об утверждении Порядка проведения оценки регулирующего воздействия проектов нормативных правовых актов, экспертизы и оценки фактического воздействия нормативных правовых актов муниципального образова</w:t>
      </w:r>
      <w:r w:rsidR="00EF0439">
        <w:rPr>
          <w:bCs/>
          <w:color w:val="332E2D"/>
          <w:spacing w:val="2"/>
          <w:sz w:val="28"/>
          <w:szCs w:val="28"/>
          <w:shd w:val="clear" w:color="auto" w:fill="FFFFFF"/>
        </w:rPr>
        <w:t>ния «Городской округ Ногликский</w:t>
      </w:r>
      <w:r w:rsidR="002A14C1" w:rsidRPr="00EF301D">
        <w:rPr>
          <w:rStyle w:val="a3"/>
          <w:color w:val="000000"/>
          <w:sz w:val="28"/>
          <w:szCs w:val="28"/>
        </w:rPr>
        <w:t>».</w:t>
      </w:r>
    </w:p>
    <w:p w14:paraId="46FBFD6B"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 xml:space="preserve">Правила выполнения инженерных изысканий - Правила выполнения </w:t>
      </w:r>
      <w:r w:rsidRPr="00EF301D">
        <w:rPr>
          <w:rStyle w:val="a3"/>
          <w:color w:val="000000"/>
          <w:sz w:val="28"/>
          <w:szCs w:val="28"/>
        </w:rPr>
        <w:lastRenderedPageBreak/>
        <w:t>инженерных изысканий, необходимых для подготовки документации по</w:t>
      </w:r>
      <w:r w:rsidR="00145297" w:rsidRPr="00EF301D">
        <w:rPr>
          <w:sz w:val="28"/>
          <w:szCs w:val="28"/>
        </w:rPr>
        <w:t xml:space="preserve"> </w:t>
      </w:r>
      <w:r w:rsidRPr="00EF301D">
        <w:rPr>
          <w:rStyle w:val="a3"/>
          <w:color w:val="000000"/>
          <w:sz w:val="28"/>
          <w:szCs w:val="28"/>
        </w:rPr>
        <w:t>планировке территории, перечня видов инженерных изысканий, необходимых для подготовки документации по планировке территории, утвержденные постановлением Правительства Российской Федерации от 31.03.2017 № 402.</w:t>
      </w:r>
    </w:p>
    <w:p w14:paraId="46FBFD6C"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Согласующие органы - указанные в пункте 13 Правил № 112 органы государственной власти, органы местного самоуправления, глава поселения, глава муниципального округа, глава городского округа, глава муниципального района, обеспечивающие рассмотрение документации по планировке территории, представленной к ним на согласование.</w:t>
      </w:r>
    </w:p>
    <w:p w14:paraId="46FBFD6D"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Изменения в документацию по планировке территории - основная часть проекта планировки территории, в которую вносятся изменения, и (или)</w:t>
      </w:r>
      <w:r w:rsidR="00145297" w:rsidRPr="00EF301D">
        <w:rPr>
          <w:sz w:val="28"/>
          <w:szCs w:val="28"/>
        </w:rPr>
        <w:t xml:space="preserve"> </w:t>
      </w:r>
      <w:r w:rsidRPr="00EF301D">
        <w:rPr>
          <w:rStyle w:val="a3"/>
          <w:color w:val="000000"/>
          <w:sz w:val="28"/>
          <w:szCs w:val="28"/>
        </w:rPr>
        <w:t>основная часть проекта межевания территории, в которую вносятся изменения, а также материалы по обоснованию проекта планировки территории и (или) материалы по обоснованию проекта межевания территории.</w:t>
      </w:r>
    </w:p>
    <w:p w14:paraId="46FBFD6E"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ИНН - идентификационный номер налогоплательщика.</w:t>
      </w:r>
    </w:p>
    <w:p w14:paraId="46FBFD6F" w14:textId="77777777" w:rsidR="007C2075" w:rsidRPr="00EF301D" w:rsidRDefault="002A14C1" w:rsidP="00EF301D">
      <w:pPr>
        <w:pStyle w:val="11"/>
        <w:spacing w:line="240" w:lineRule="auto"/>
        <w:ind w:firstLine="709"/>
        <w:jc w:val="both"/>
        <w:rPr>
          <w:sz w:val="28"/>
          <w:szCs w:val="28"/>
        </w:rPr>
      </w:pPr>
      <w:r w:rsidRPr="00EF301D">
        <w:rPr>
          <w:rStyle w:val="a3"/>
          <w:color w:val="000000"/>
          <w:sz w:val="28"/>
          <w:szCs w:val="28"/>
        </w:rPr>
        <w:t>ОГРН - основной государственный регистрационный номер.</w:t>
      </w:r>
    </w:p>
    <w:p w14:paraId="2F3CF80F" w14:textId="77777777" w:rsidR="00EF0439" w:rsidRDefault="00EF0439" w:rsidP="00EF301D">
      <w:pPr>
        <w:pStyle w:val="a5"/>
        <w:jc w:val="center"/>
        <w:rPr>
          <w:rStyle w:val="a4"/>
          <w:sz w:val="28"/>
          <w:szCs w:val="28"/>
        </w:rPr>
      </w:pPr>
    </w:p>
    <w:p w14:paraId="46FBFD70" w14:textId="35D89548" w:rsidR="007C2075" w:rsidRDefault="002A14C1" w:rsidP="00EF301D">
      <w:pPr>
        <w:pStyle w:val="a5"/>
        <w:jc w:val="center"/>
        <w:rPr>
          <w:rStyle w:val="a4"/>
          <w:sz w:val="28"/>
          <w:szCs w:val="28"/>
        </w:rPr>
      </w:pPr>
      <w:r w:rsidRPr="00EF301D">
        <w:rPr>
          <w:rStyle w:val="a4"/>
          <w:sz w:val="28"/>
          <w:szCs w:val="28"/>
        </w:rPr>
        <w:t>РАЗДЕЛ 2. ИДЕНТИФИКАТОРЫ КАТЕГОРИИ (ПРИЗНАКОВ) ЗАЯВИТЕЛЕЙ</w:t>
      </w:r>
    </w:p>
    <w:p w14:paraId="50E3CC90" w14:textId="77777777" w:rsidR="00EF0439" w:rsidRPr="00EF301D" w:rsidRDefault="00EF0439" w:rsidP="00EF301D">
      <w:pPr>
        <w:pStyle w:val="a5"/>
        <w:jc w:val="center"/>
        <w:rPr>
          <w:rStyle w:val="a4"/>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5"/>
        <w:gridCol w:w="3827"/>
        <w:gridCol w:w="3969"/>
      </w:tblGrid>
      <w:tr w:rsidR="00145297" w:rsidRPr="00EF301D" w14:paraId="46FBFD74" w14:textId="77777777" w:rsidTr="00EF0439">
        <w:tc>
          <w:tcPr>
            <w:tcW w:w="1555" w:type="dxa"/>
            <w:vAlign w:val="center"/>
          </w:tcPr>
          <w:p w14:paraId="46FBFD71" w14:textId="77777777" w:rsidR="00145297" w:rsidRPr="00EF301D" w:rsidRDefault="00145297" w:rsidP="00EF301D">
            <w:pPr>
              <w:pStyle w:val="a5"/>
              <w:jc w:val="center"/>
              <w:rPr>
                <w:sz w:val="28"/>
                <w:szCs w:val="28"/>
              </w:rPr>
            </w:pPr>
            <w:r w:rsidRPr="00EF301D">
              <w:rPr>
                <w:sz w:val="28"/>
                <w:szCs w:val="28"/>
              </w:rPr>
              <w:t>Идентификатор категорий (признаков) заявителей</w:t>
            </w:r>
          </w:p>
        </w:tc>
        <w:tc>
          <w:tcPr>
            <w:tcW w:w="3827" w:type="dxa"/>
            <w:vAlign w:val="center"/>
          </w:tcPr>
          <w:p w14:paraId="46FBFD72" w14:textId="77777777" w:rsidR="00145297" w:rsidRPr="00EF301D" w:rsidRDefault="00145297" w:rsidP="00EF301D">
            <w:pPr>
              <w:pStyle w:val="a5"/>
              <w:jc w:val="center"/>
              <w:rPr>
                <w:sz w:val="28"/>
                <w:szCs w:val="28"/>
              </w:rPr>
            </w:pPr>
            <w:r w:rsidRPr="00EF301D">
              <w:rPr>
                <w:sz w:val="28"/>
                <w:szCs w:val="28"/>
              </w:rPr>
              <w:t>Отдельные признаки заявителя</w:t>
            </w:r>
          </w:p>
        </w:tc>
        <w:tc>
          <w:tcPr>
            <w:tcW w:w="3969" w:type="dxa"/>
            <w:vAlign w:val="center"/>
          </w:tcPr>
          <w:p w14:paraId="46FBFD73" w14:textId="77777777" w:rsidR="00145297" w:rsidRPr="00EF301D" w:rsidRDefault="00145297" w:rsidP="00EF301D">
            <w:pPr>
              <w:pStyle w:val="a5"/>
              <w:jc w:val="center"/>
              <w:rPr>
                <w:sz w:val="28"/>
                <w:szCs w:val="28"/>
              </w:rPr>
            </w:pPr>
            <w:r w:rsidRPr="00EF301D">
              <w:rPr>
                <w:sz w:val="28"/>
                <w:szCs w:val="28"/>
              </w:rPr>
              <w:t>Результаты предоставления муниципальной услуги</w:t>
            </w:r>
          </w:p>
        </w:tc>
      </w:tr>
      <w:tr w:rsidR="00145297" w:rsidRPr="00EF301D" w14:paraId="46FBFD79" w14:textId="77777777" w:rsidTr="00EF0439">
        <w:tc>
          <w:tcPr>
            <w:tcW w:w="1555" w:type="dxa"/>
            <w:vMerge w:val="restart"/>
            <w:vAlign w:val="center"/>
          </w:tcPr>
          <w:p w14:paraId="46FBFD75" w14:textId="77777777" w:rsidR="00145297" w:rsidRPr="00EF301D" w:rsidRDefault="00145297" w:rsidP="00EF301D">
            <w:pPr>
              <w:pStyle w:val="a5"/>
              <w:jc w:val="center"/>
              <w:rPr>
                <w:sz w:val="28"/>
                <w:szCs w:val="28"/>
              </w:rPr>
            </w:pPr>
            <w:r w:rsidRPr="00EF301D">
              <w:rPr>
                <w:sz w:val="28"/>
                <w:szCs w:val="28"/>
              </w:rPr>
              <w:t>ФЛ-1</w:t>
            </w:r>
          </w:p>
        </w:tc>
        <w:tc>
          <w:tcPr>
            <w:tcW w:w="3827" w:type="dxa"/>
            <w:vAlign w:val="center"/>
          </w:tcPr>
          <w:p w14:paraId="46FBFD76"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5">
              <w:r w:rsidRPr="00EF0439">
                <w:rPr>
                  <w:rStyle w:val="af0"/>
                  <w:color w:val="auto"/>
                  <w:sz w:val="28"/>
                  <w:szCs w:val="28"/>
                  <w:u w:val="none"/>
                </w:rPr>
                <w:t>подпункте 1.2.1.1</w:t>
              </w:r>
            </w:hyperlink>
            <w:r w:rsidRPr="00EF0439">
              <w:rPr>
                <w:color w:val="auto"/>
                <w:sz w:val="28"/>
                <w:szCs w:val="28"/>
              </w:rPr>
              <w:t xml:space="preserve"> административного регламента, является физическим лицом</w:t>
            </w:r>
          </w:p>
        </w:tc>
        <w:tc>
          <w:tcPr>
            <w:tcW w:w="3969" w:type="dxa"/>
            <w:vMerge w:val="restart"/>
            <w:vAlign w:val="center"/>
          </w:tcPr>
          <w:p w14:paraId="46FBFD77"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подготовке документации по планировке территории;</w:t>
            </w:r>
          </w:p>
          <w:p w14:paraId="46FBFD78"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отказе в принятии решения о подготовке документации по планировке территории</w:t>
            </w:r>
          </w:p>
        </w:tc>
      </w:tr>
      <w:tr w:rsidR="00145297" w:rsidRPr="00EF301D" w14:paraId="46FBFD7D" w14:textId="77777777" w:rsidTr="00EF0439">
        <w:tc>
          <w:tcPr>
            <w:tcW w:w="1555" w:type="dxa"/>
            <w:vMerge/>
            <w:vAlign w:val="center"/>
          </w:tcPr>
          <w:p w14:paraId="46FBFD7A" w14:textId="77777777" w:rsidR="00145297" w:rsidRPr="00EF301D" w:rsidRDefault="00145297" w:rsidP="00EF301D">
            <w:pPr>
              <w:pStyle w:val="a5"/>
              <w:jc w:val="center"/>
              <w:rPr>
                <w:sz w:val="28"/>
                <w:szCs w:val="28"/>
              </w:rPr>
            </w:pPr>
          </w:p>
        </w:tc>
        <w:tc>
          <w:tcPr>
            <w:tcW w:w="3827" w:type="dxa"/>
            <w:vAlign w:val="center"/>
          </w:tcPr>
          <w:p w14:paraId="46FBFD7B"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принятии решения о подготовке документации по планировке территории</w:t>
            </w:r>
          </w:p>
        </w:tc>
        <w:tc>
          <w:tcPr>
            <w:tcW w:w="3969" w:type="dxa"/>
            <w:vMerge/>
            <w:vAlign w:val="center"/>
          </w:tcPr>
          <w:p w14:paraId="46FBFD7C" w14:textId="77777777" w:rsidR="00145297" w:rsidRPr="00EF0439" w:rsidRDefault="00145297" w:rsidP="00EF301D">
            <w:pPr>
              <w:pStyle w:val="a5"/>
              <w:jc w:val="center"/>
              <w:rPr>
                <w:color w:val="auto"/>
                <w:sz w:val="28"/>
                <w:szCs w:val="28"/>
              </w:rPr>
            </w:pPr>
          </w:p>
        </w:tc>
      </w:tr>
      <w:tr w:rsidR="00145297" w:rsidRPr="00EF301D" w14:paraId="46FBFD82" w14:textId="77777777" w:rsidTr="00EF0439">
        <w:tc>
          <w:tcPr>
            <w:tcW w:w="1555" w:type="dxa"/>
            <w:vMerge w:val="restart"/>
            <w:vAlign w:val="center"/>
          </w:tcPr>
          <w:p w14:paraId="46FBFD7E" w14:textId="77777777" w:rsidR="00145297" w:rsidRPr="00EF301D" w:rsidRDefault="00145297" w:rsidP="00EF301D">
            <w:pPr>
              <w:pStyle w:val="a5"/>
              <w:jc w:val="center"/>
              <w:rPr>
                <w:sz w:val="28"/>
                <w:szCs w:val="28"/>
              </w:rPr>
            </w:pPr>
            <w:r w:rsidRPr="00EF301D">
              <w:rPr>
                <w:sz w:val="28"/>
                <w:szCs w:val="28"/>
              </w:rPr>
              <w:t>ФЛ-2</w:t>
            </w:r>
          </w:p>
        </w:tc>
        <w:tc>
          <w:tcPr>
            <w:tcW w:w="3827" w:type="dxa"/>
            <w:vAlign w:val="center"/>
          </w:tcPr>
          <w:p w14:paraId="46FBFD7F"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6">
              <w:r w:rsidRPr="00EF0439">
                <w:rPr>
                  <w:rStyle w:val="af0"/>
                  <w:color w:val="auto"/>
                  <w:sz w:val="28"/>
                  <w:szCs w:val="28"/>
                  <w:u w:val="none"/>
                </w:rPr>
                <w:t>подпункте 1.2.1.2</w:t>
              </w:r>
            </w:hyperlink>
            <w:r w:rsidRPr="00EF0439">
              <w:rPr>
                <w:color w:val="auto"/>
                <w:sz w:val="28"/>
                <w:szCs w:val="28"/>
              </w:rPr>
              <w:t xml:space="preserve"> административного регламента, является физическим лицом</w:t>
            </w:r>
          </w:p>
        </w:tc>
        <w:tc>
          <w:tcPr>
            <w:tcW w:w="3969" w:type="dxa"/>
            <w:vMerge w:val="restart"/>
            <w:vAlign w:val="center"/>
          </w:tcPr>
          <w:p w14:paraId="46FBFD80"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документации по планировке территории;</w:t>
            </w:r>
          </w:p>
          <w:p w14:paraId="46FBFD81" w14:textId="77777777" w:rsidR="00145297" w:rsidRPr="00EF0439" w:rsidRDefault="00145297" w:rsidP="00EF301D">
            <w:pPr>
              <w:pStyle w:val="a5"/>
              <w:jc w:val="center"/>
              <w:rPr>
                <w:color w:val="auto"/>
                <w:sz w:val="28"/>
                <w:szCs w:val="28"/>
              </w:rPr>
            </w:pPr>
            <w:r w:rsidRPr="00EF0439">
              <w:rPr>
                <w:color w:val="auto"/>
                <w:sz w:val="28"/>
                <w:szCs w:val="28"/>
              </w:rPr>
              <w:t xml:space="preserve">уведомление об отклонении </w:t>
            </w:r>
            <w:r w:rsidRPr="00EF0439">
              <w:rPr>
                <w:color w:val="auto"/>
                <w:sz w:val="28"/>
                <w:szCs w:val="28"/>
              </w:rPr>
              <w:lastRenderedPageBreak/>
              <w:t>документации по планировке территории и направлении документации по планировке территории на доработку</w:t>
            </w:r>
          </w:p>
        </w:tc>
      </w:tr>
      <w:tr w:rsidR="00145297" w:rsidRPr="00EF301D" w14:paraId="46FBFD86" w14:textId="77777777" w:rsidTr="00EF0439">
        <w:tc>
          <w:tcPr>
            <w:tcW w:w="1555" w:type="dxa"/>
            <w:vMerge/>
            <w:vAlign w:val="center"/>
          </w:tcPr>
          <w:p w14:paraId="46FBFD83" w14:textId="77777777" w:rsidR="00145297" w:rsidRPr="00EF301D" w:rsidRDefault="00145297" w:rsidP="00EF301D">
            <w:pPr>
              <w:pStyle w:val="a5"/>
              <w:jc w:val="center"/>
              <w:rPr>
                <w:sz w:val="28"/>
                <w:szCs w:val="28"/>
              </w:rPr>
            </w:pPr>
          </w:p>
        </w:tc>
        <w:tc>
          <w:tcPr>
            <w:tcW w:w="3827" w:type="dxa"/>
            <w:vAlign w:val="center"/>
          </w:tcPr>
          <w:p w14:paraId="46FBFD84" w14:textId="77777777" w:rsidR="00145297" w:rsidRPr="00EF0439" w:rsidRDefault="00145297" w:rsidP="00EF301D">
            <w:pPr>
              <w:pStyle w:val="a5"/>
              <w:jc w:val="center"/>
              <w:rPr>
                <w:color w:val="auto"/>
                <w:sz w:val="28"/>
                <w:szCs w:val="28"/>
              </w:rPr>
            </w:pPr>
            <w:r w:rsidRPr="00EF0439">
              <w:rPr>
                <w:color w:val="auto"/>
                <w:sz w:val="28"/>
                <w:szCs w:val="28"/>
              </w:rPr>
              <w:t xml:space="preserve">Обращение с заявлением об </w:t>
            </w:r>
            <w:r w:rsidRPr="00EF0439">
              <w:rPr>
                <w:color w:val="auto"/>
                <w:sz w:val="28"/>
                <w:szCs w:val="28"/>
              </w:rPr>
              <w:lastRenderedPageBreak/>
              <w:t>утверждении документации по планировке территории</w:t>
            </w:r>
          </w:p>
        </w:tc>
        <w:tc>
          <w:tcPr>
            <w:tcW w:w="3969" w:type="dxa"/>
            <w:vMerge/>
            <w:vAlign w:val="center"/>
          </w:tcPr>
          <w:p w14:paraId="46FBFD85" w14:textId="77777777" w:rsidR="00145297" w:rsidRPr="00EF0439" w:rsidRDefault="00145297" w:rsidP="00EF301D">
            <w:pPr>
              <w:pStyle w:val="a5"/>
              <w:jc w:val="center"/>
              <w:rPr>
                <w:color w:val="auto"/>
                <w:sz w:val="28"/>
                <w:szCs w:val="28"/>
              </w:rPr>
            </w:pPr>
          </w:p>
        </w:tc>
      </w:tr>
      <w:tr w:rsidR="00145297" w:rsidRPr="00EF301D" w14:paraId="46FBFD8B" w14:textId="77777777" w:rsidTr="00EF0439">
        <w:tc>
          <w:tcPr>
            <w:tcW w:w="1555" w:type="dxa"/>
            <w:vMerge w:val="restart"/>
            <w:vAlign w:val="center"/>
          </w:tcPr>
          <w:p w14:paraId="46FBFD87" w14:textId="77777777" w:rsidR="00145297" w:rsidRPr="00EF301D" w:rsidRDefault="00145297" w:rsidP="00EF301D">
            <w:pPr>
              <w:pStyle w:val="a5"/>
              <w:jc w:val="center"/>
              <w:rPr>
                <w:sz w:val="28"/>
                <w:szCs w:val="28"/>
              </w:rPr>
            </w:pPr>
            <w:r w:rsidRPr="00EF301D">
              <w:rPr>
                <w:sz w:val="28"/>
                <w:szCs w:val="28"/>
              </w:rPr>
              <w:lastRenderedPageBreak/>
              <w:t>ФЛ-3</w:t>
            </w:r>
          </w:p>
        </w:tc>
        <w:tc>
          <w:tcPr>
            <w:tcW w:w="3827" w:type="dxa"/>
            <w:vAlign w:val="center"/>
          </w:tcPr>
          <w:p w14:paraId="46FBFD88"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7">
              <w:r w:rsidRPr="00EF0439">
                <w:rPr>
                  <w:rStyle w:val="af0"/>
                  <w:color w:val="auto"/>
                  <w:sz w:val="28"/>
                  <w:szCs w:val="28"/>
                  <w:u w:val="none"/>
                </w:rPr>
                <w:t>подпункте 1.2.1.3</w:t>
              </w:r>
            </w:hyperlink>
            <w:r w:rsidRPr="00EF0439">
              <w:rPr>
                <w:color w:val="auto"/>
                <w:sz w:val="28"/>
                <w:szCs w:val="28"/>
              </w:rPr>
              <w:t xml:space="preserve"> административного регламента, является физическим лицом</w:t>
            </w:r>
          </w:p>
        </w:tc>
        <w:tc>
          <w:tcPr>
            <w:tcW w:w="3969" w:type="dxa"/>
            <w:vMerge w:val="restart"/>
            <w:vAlign w:val="center"/>
          </w:tcPr>
          <w:p w14:paraId="46FBFD89"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изменений в документацию по планировке территории;</w:t>
            </w:r>
          </w:p>
          <w:p w14:paraId="46FBFD8A"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изменений в документацию по планировке территории и направлении документации по планировке территории на доработку</w:t>
            </w:r>
          </w:p>
        </w:tc>
      </w:tr>
      <w:tr w:rsidR="00145297" w:rsidRPr="00EF301D" w14:paraId="46FBFD8F" w14:textId="77777777" w:rsidTr="00EF0439">
        <w:tc>
          <w:tcPr>
            <w:tcW w:w="1555" w:type="dxa"/>
            <w:vMerge/>
            <w:vAlign w:val="center"/>
          </w:tcPr>
          <w:p w14:paraId="46FBFD8C" w14:textId="77777777" w:rsidR="00145297" w:rsidRPr="00EF301D" w:rsidRDefault="00145297" w:rsidP="00EF301D">
            <w:pPr>
              <w:pStyle w:val="a5"/>
              <w:jc w:val="center"/>
              <w:rPr>
                <w:sz w:val="28"/>
                <w:szCs w:val="28"/>
              </w:rPr>
            </w:pPr>
          </w:p>
        </w:tc>
        <w:tc>
          <w:tcPr>
            <w:tcW w:w="3827" w:type="dxa"/>
            <w:vAlign w:val="center"/>
          </w:tcPr>
          <w:p w14:paraId="46FBFD8D"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внесении изменений в документацию по планировке территории</w:t>
            </w:r>
          </w:p>
        </w:tc>
        <w:tc>
          <w:tcPr>
            <w:tcW w:w="3969" w:type="dxa"/>
            <w:vMerge/>
            <w:vAlign w:val="center"/>
          </w:tcPr>
          <w:p w14:paraId="46FBFD8E" w14:textId="77777777" w:rsidR="00145297" w:rsidRPr="00EF0439" w:rsidRDefault="00145297" w:rsidP="00EF301D">
            <w:pPr>
              <w:pStyle w:val="a5"/>
              <w:jc w:val="center"/>
              <w:rPr>
                <w:color w:val="auto"/>
                <w:sz w:val="28"/>
                <w:szCs w:val="28"/>
              </w:rPr>
            </w:pPr>
          </w:p>
        </w:tc>
      </w:tr>
      <w:tr w:rsidR="00145297" w:rsidRPr="00EF301D" w14:paraId="46FBFD94" w14:textId="77777777" w:rsidTr="00EF0439">
        <w:tc>
          <w:tcPr>
            <w:tcW w:w="1555" w:type="dxa"/>
            <w:vMerge w:val="restart"/>
            <w:vAlign w:val="center"/>
          </w:tcPr>
          <w:p w14:paraId="46FBFD90" w14:textId="77777777" w:rsidR="00145297" w:rsidRPr="00EF301D" w:rsidRDefault="00145297" w:rsidP="00EF301D">
            <w:pPr>
              <w:pStyle w:val="a5"/>
              <w:jc w:val="center"/>
              <w:rPr>
                <w:sz w:val="28"/>
                <w:szCs w:val="28"/>
              </w:rPr>
            </w:pPr>
            <w:r w:rsidRPr="00EF301D">
              <w:rPr>
                <w:sz w:val="28"/>
                <w:szCs w:val="28"/>
              </w:rPr>
              <w:t>ФЛ-4</w:t>
            </w:r>
          </w:p>
        </w:tc>
        <w:tc>
          <w:tcPr>
            <w:tcW w:w="3827" w:type="dxa"/>
            <w:vAlign w:val="center"/>
          </w:tcPr>
          <w:p w14:paraId="46FBFD91"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8">
              <w:r w:rsidRPr="00EF0439">
                <w:rPr>
                  <w:rStyle w:val="af0"/>
                  <w:color w:val="auto"/>
                  <w:sz w:val="28"/>
                  <w:szCs w:val="28"/>
                  <w:u w:val="none"/>
                </w:rPr>
                <w:t>подпункте 1.2.1.4</w:t>
              </w:r>
            </w:hyperlink>
            <w:r w:rsidRPr="00EF0439">
              <w:rPr>
                <w:color w:val="auto"/>
                <w:sz w:val="28"/>
                <w:szCs w:val="28"/>
              </w:rPr>
              <w:t xml:space="preserve"> административного регламента, является физическим лицом</w:t>
            </w:r>
          </w:p>
        </w:tc>
        <w:tc>
          <w:tcPr>
            <w:tcW w:w="3969" w:type="dxa"/>
            <w:vMerge w:val="restart"/>
            <w:vAlign w:val="center"/>
          </w:tcPr>
          <w:p w14:paraId="46FBFD92"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D93"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D98" w14:textId="77777777" w:rsidTr="00EF0439">
        <w:tc>
          <w:tcPr>
            <w:tcW w:w="1555" w:type="dxa"/>
            <w:vMerge/>
            <w:vAlign w:val="center"/>
          </w:tcPr>
          <w:p w14:paraId="46FBFD95" w14:textId="77777777" w:rsidR="00145297" w:rsidRPr="00EF301D" w:rsidRDefault="00145297" w:rsidP="00EF301D">
            <w:pPr>
              <w:pStyle w:val="a5"/>
              <w:jc w:val="center"/>
              <w:rPr>
                <w:sz w:val="28"/>
                <w:szCs w:val="28"/>
              </w:rPr>
            </w:pPr>
          </w:p>
        </w:tc>
        <w:tc>
          <w:tcPr>
            <w:tcW w:w="3827" w:type="dxa"/>
            <w:vAlign w:val="center"/>
          </w:tcPr>
          <w:p w14:paraId="46FBFD96"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D97" w14:textId="77777777" w:rsidR="00145297" w:rsidRPr="00EF0439" w:rsidRDefault="00145297" w:rsidP="00EF301D">
            <w:pPr>
              <w:pStyle w:val="a5"/>
              <w:jc w:val="center"/>
              <w:rPr>
                <w:color w:val="auto"/>
                <w:sz w:val="28"/>
                <w:szCs w:val="28"/>
              </w:rPr>
            </w:pPr>
          </w:p>
        </w:tc>
      </w:tr>
      <w:tr w:rsidR="00145297" w:rsidRPr="00EF301D" w14:paraId="46FBFD9D" w14:textId="77777777" w:rsidTr="00EF0439">
        <w:tc>
          <w:tcPr>
            <w:tcW w:w="1555" w:type="dxa"/>
            <w:vMerge w:val="restart"/>
            <w:vAlign w:val="center"/>
          </w:tcPr>
          <w:p w14:paraId="46FBFD99" w14:textId="77777777" w:rsidR="00145297" w:rsidRPr="00EF301D" w:rsidRDefault="00145297" w:rsidP="00EF301D">
            <w:pPr>
              <w:pStyle w:val="a5"/>
              <w:jc w:val="center"/>
              <w:rPr>
                <w:sz w:val="28"/>
                <w:szCs w:val="28"/>
              </w:rPr>
            </w:pPr>
            <w:r w:rsidRPr="00EF301D">
              <w:rPr>
                <w:sz w:val="28"/>
                <w:szCs w:val="28"/>
              </w:rPr>
              <w:t>ФЛ-5</w:t>
            </w:r>
          </w:p>
        </w:tc>
        <w:tc>
          <w:tcPr>
            <w:tcW w:w="3827" w:type="dxa"/>
            <w:vAlign w:val="center"/>
          </w:tcPr>
          <w:p w14:paraId="46FBFD9A"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9">
              <w:r w:rsidRPr="00EF0439">
                <w:rPr>
                  <w:rStyle w:val="af0"/>
                  <w:color w:val="auto"/>
                  <w:sz w:val="28"/>
                  <w:szCs w:val="28"/>
                  <w:u w:val="none"/>
                </w:rPr>
                <w:t>подпункте 1.2.1.5</w:t>
              </w:r>
            </w:hyperlink>
            <w:r w:rsidRPr="00EF0439">
              <w:rPr>
                <w:color w:val="auto"/>
                <w:sz w:val="28"/>
                <w:szCs w:val="28"/>
              </w:rPr>
              <w:t xml:space="preserve"> административного регламента, является физическим лицом</w:t>
            </w:r>
          </w:p>
        </w:tc>
        <w:tc>
          <w:tcPr>
            <w:tcW w:w="3969" w:type="dxa"/>
            <w:vMerge w:val="restart"/>
            <w:vAlign w:val="center"/>
          </w:tcPr>
          <w:p w14:paraId="46FBFD9B"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D9C" w14:textId="77777777" w:rsidR="00145297" w:rsidRPr="00EF0439" w:rsidRDefault="00145297" w:rsidP="00EF301D">
            <w:pPr>
              <w:pStyle w:val="a5"/>
              <w:jc w:val="center"/>
              <w:rPr>
                <w:color w:val="auto"/>
                <w:sz w:val="28"/>
                <w:szCs w:val="28"/>
              </w:rPr>
            </w:pPr>
            <w:r w:rsidRPr="00EF0439">
              <w:rPr>
                <w:color w:val="auto"/>
                <w:sz w:val="28"/>
                <w:szCs w:val="28"/>
              </w:rPr>
              <w:t xml:space="preserve">уведомление об отклонении обращения о признании отдельных частей </w:t>
            </w:r>
            <w:r w:rsidRPr="00EF0439">
              <w:rPr>
                <w:color w:val="auto"/>
                <w:sz w:val="28"/>
                <w:szCs w:val="28"/>
              </w:rPr>
              <w:lastRenderedPageBreak/>
              <w:t>документации по планировке территории не подлежащими применению</w:t>
            </w:r>
          </w:p>
        </w:tc>
      </w:tr>
      <w:tr w:rsidR="00145297" w:rsidRPr="00EF301D" w14:paraId="46FBFDA1" w14:textId="77777777" w:rsidTr="00EF0439">
        <w:tc>
          <w:tcPr>
            <w:tcW w:w="1555" w:type="dxa"/>
            <w:vMerge/>
            <w:vAlign w:val="center"/>
          </w:tcPr>
          <w:p w14:paraId="46FBFD9E" w14:textId="77777777" w:rsidR="00145297" w:rsidRPr="00EF301D" w:rsidRDefault="00145297" w:rsidP="00EF301D">
            <w:pPr>
              <w:pStyle w:val="a5"/>
              <w:jc w:val="center"/>
              <w:rPr>
                <w:sz w:val="28"/>
                <w:szCs w:val="28"/>
              </w:rPr>
            </w:pPr>
          </w:p>
        </w:tc>
        <w:tc>
          <w:tcPr>
            <w:tcW w:w="3827" w:type="dxa"/>
            <w:vAlign w:val="center"/>
          </w:tcPr>
          <w:p w14:paraId="46FBFD9F"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DA0" w14:textId="77777777" w:rsidR="00145297" w:rsidRPr="00EF0439" w:rsidRDefault="00145297" w:rsidP="00EF301D">
            <w:pPr>
              <w:pStyle w:val="a5"/>
              <w:jc w:val="center"/>
              <w:rPr>
                <w:color w:val="auto"/>
                <w:sz w:val="28"/>
                <w:szCs w:val="28"/>
              </w:rPr>
            </w:pPr>
          </w:p>
        </w:tc>
      </w:tr>
      <w:tr w:rsidR="00145297" w:rsidRPr="00EF301D" w14:paraId="46FBFDA6" w14:textId="77777777" w:rsidTr="00EF0439">
        <w:tc>
          <w:tcPr>
            <w:tcW w:w="1555" w:type="dxa"/>
            <w:vMerge w:val="restart"/>
            <w:vAlign w:val="center"/>
          </w:tcPr>
          <w:p w14:paraId="46FBFDA2" w14:textId="77777777" w:rsidR="00145297" w:rsidRPr="00EF301D" w:rsidRDefault="00145297" w:rsidP="00EF301D">
            <w:pPr>
              <w:pStyle w:val="a5"/>
              <w:jc w:val="center"/>
              <w:rPr>
                <w:sz w:val="28"/>
                <w:szCs w:val="28"/>
              </w:rPr>
            </w:pPr>
            <w:r w:rsidRPr="00EF301D">
              <w:rPr>
                <w:sz w:val="28"/>
                <w:szCs w:val="28"/>
              </w:rPr>
              <w:lastRenderedPageBreak/>
              <w:t>ЮЛБД-1</w:t>
            </w:r>
          </w:p>
        </w:tc>
        <w:tc>
          <w:tcPr>
            <w:tcW w:w="3827" w:type="dxa"/>
            <w:vAlign w:val="center"/>
          </w:tcPr>
          <w:p w14:paraId="46FBFDA3"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5">
              <w:r w:rsidRPr="00EF0439">
                <w:rPr>
                  <w:rStyle w:val="af0"/>
                  <w:color w:val="auto"/>
                  <w:sz w:val="28"/>
                  <w:szCs w:val="28"/>
                  <w:u w:val="none"/>
                </w:rPr>
                <w:t>подпункте 1.2.1.1</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имеющего право действовать от имени этого юридического лица без доверенности</w:t>
            </w:r>
          </w:p>
        </w:tc>
        <w:tc>
          <w:tcPr>
            <w:tcW w:w="3969" w:type="dxa"/>
            <w:vMerge w:val="restart"/>
            <w:vAlign w:val="center"/>
          </w:tcPr>
          <w:p w14:paraId="46FBFDA4"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 xml:space="preserve">муниципального образования Ногликский муниципальный округ Сахалинской области </w:t>
            </w:r>
            <w:r w:rsidRPr="00EF0439">
              <w:rPr>
                <w:color w:val="auto"/>
                <w:sz w:val="28"/>
                <w:szCs w:val="28"/>
              </w:rPr>
              <w:t>о подготовке документации по планировке территории;</w:t>
            </w:r>
          </w:p>
          <w:p w14:paraId="46FBFDA5"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отказе в принятии решения о подготовке документации по планировке территории</w:t>
            </w:r>
          </w:p>
        </w:tc>
      </w:tr>
      <w:tr w:rsidR="00145297" w:rsidRPr="00EF301D" w14:paraId="46FBFDAA" w14:textId="77777777" w:rsidTr="00EF0439">
        <w:tc>
          <w:tcPr>
            <w:tcW w:w="1555" w:type="dxa"/>
            <w:vMerge/>
            <w:vAlign w:val="center"/>
          </w:tcPr>
          <w:p w14:paraId="46FBFDA7" w14:textId="77777777" w:rsidR="00145297" w:rsidRPr="00EF301D" w:rsidRDefault="00145297" w:rsidP="00EF301D">
            <w:pPr>
              <w:pStyle w:val="a5"/>
              <w:jc w:val="center"/>
              <w:rPr>
                <w:sz w:val="28"/>
                <w:szCs w:val="28"/>
              </w:rPr>
            </w:pPr>
          </w:p>
        </w:tc>
        <w:tc>
          <w:tcPr>
            <w:tcW w:w="3827" w:type="dxa"/>
            <w:vAlign w:val="center"/>
          </w:tcPr>
          <w:p w14:paraId="46FBFDA8"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принятии решения о подготовке документации по планировке территории</w:t>
            </w:r>
          </w:p>
        </w:tc>
        <w:tc>
          <w:tcPr>
            <w:tcW w:w="3969" w:type="dxa"/>
            <w:vMerge/>
            <w:vAlign w:val="center"/>
          </w:tcPr>
          <w:p w14:paraId="46FBFDA9" w14:textId="77777777" w:rsidR="00145297" w:rsidRPr="00EF0439" w:rsidRDefault="00145297" w:rsidP="00EF301D">
            <w:pPr>
              <w:pStyle w:val="a5"/>
              <w:jc w:val="center"/>
              <w:rPr>
                <w:color w:val="auto"/>
                <w:sz w:val="28"/>
                <w:szCs w:val="28"/>
              </w:rPr>
            </w:pPr>
          </w:p>
        </w:tc>
      </w:tr>
      <w:tr w:rsidR="00145297" w:rsidRPr="00EF301D" w14:paraId="46FBFDAF" w14:textId="77777777" w:rsidTr="00EF0439">
        <w:tc>
          <w:tcPr>
            <w:tcW w:w="1555" w:type="dxa"/>
            <w:vMerge w:val="restart"/>
            <w:vAlign w:val="center"/>
          </w:tcPr>
          <w:p w14:paraId="46FBFDAB" w14:textId="77777777" w:rsidR="00145297" w:rsidRPr="00EF301D" w:rsidRDefault="00145297" w:rsidP="00EF301D">
            <w:pPr>
              <w:pStyle w:val="a5"/>
              <w:jc w:val="center"/>
              <w:rPr>
                <w:sz w:val="28"/>
                <w:szCs w:val="28"/>
              </w:rPr>
            </w:pPr>
            <w:r w:rsidRPr="00EF301D">
              <w:rPr>
                <w:sz w:val="28"/>
                <w:szCs w:val="28"/>
              </w:rPr>
              <w:t>ЮЛБД-2</w:t>
            </w:r>
          </w:p>
        </w:tc>
        <w:tc>
          <w:tcPr>
            <w:tcW w:w="3827" w:type="dxa"/>
            <w:vAlign w:val="center"/>
          </w:tcPr>
          <w:p w14:paraId="46FBFDAC"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6">
              <w:r w:rsidRPr="00EF0439">
                <w:rPr>
                  <w:rStyle w:val="af0"/>
                  <w:color w:val="auto"/>
                  <w:sz w:val="28"/>
                  <w:szCs w:val="28"/>
                  <w:u w:val="none"/>
                </w:rPr>
                <w:t>подпункте 1.2.1.2</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имеющего право действовать от имени этого юридического лица без доверенности</w:t>
            </w:r>
          </w:p>
        </w:tc>
        <w:tc>
          <w:tcPr>
            <w:tcW w:w="3969" w:type="dxa"/>
            <w:vMerge w:val="restart"/>
            <w:vAlign w:val="center"/>
          </w:tcPr>
          <w:p w14:paraId="46FBFDAD"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документации по планировке территории;</w:t>
            </w:r>
          </w:p>
          <w:p w14:paraId="46FBFDAE"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документации по планировке территории и направлении документации по планировке территории на доработку</w:t>
            </w:r>
          </w:p>
        </w:tc>
      </w:tr>
      <w:tr w:rsidR="00145297" w:rsidRPr="00EF301D" w14:paraId="46FBFDB3" w14:textId="77777777" w:rsidTr="00EF0439">
        <w:tc>
          <w:tcPr>
            <w:tcW w:w="1555" w:type="dxa"/>
            <w:vMerge/>
            <w:vAlign w:val="center"/>
          </w:tcPr>
          <w:p w14:paraId="46FBFDB0" w14:textId="77777777" w:rsidR="00145297" w:rsidRPr="00EF301D" w:rsidRDefault="00145297" w:rsidP="00EF301D">
            <w:pPr>
              <w:pStyle w:val="a5"/>
              <w:jc w:val="center"/>
              <w:rPr>
                <w:sz w:val="28"/>
                <w:szCs w:val="28"/>
              </w:rPr>
            </w:pPr>
          </w:p>
        </w:tc>
        <w:tc>
          <w:tcPr>
            <w:tcW w:w="3827" w:type="dxa"/>
            <w:vAlign w:val="center"/>
          </w:tcPr>
          <w:p w14:paraId="46FBFDB1"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об утверждении документации по планировке территории</w:t>
            </w:r>
          </w:p>
        </w:tc>
        <w:tc>
          <w:tcPr>
            <w:tcW w:w="3969" w:type="dxa"/>
            <w:vMerge/>
            <w:vAlign w:val="center"/>
          </w:tcPr>
          <w:p w14:paraId="46FBFDB2" w14:textId="77777777" w:rsidR="00145297" w:rsidRPr="00EF0439" w:rsidRDefault="00145297" w:rsidP="00EF301D">
            <w:pPr>
              <w:pStyle w:val="a5"/>
              <w:jc w:val="center"/>
              <w:rPr>
                <w:color w:val="auto"/>
                <w:sz w:val="28"/>
                <w:szCs w:val="28"/>
              </w:rPr>
            </w:pPr>
          </w:p>
        </w:tc>
      </w:tr>
      <w:tr w:rsidR="00145297" w:rsidRPr="00EF301D" w14:paraId="46FBFDB8" w14:textId="77777777" w:rsidTr="00EF0439">
        <w:tc>
          <w:tcPr>
            <w:tcW w:w="1555" w:type="dxa"/>
            <w:vMerge w:val="restart"/>
            <w:vAlign w:val="center"/>
          </w:tcPr>
          <w:p w14:paraId="46FBFDB4" w14:textId="77777777" w:rsidR="00145297" w:rsidRPr="00EF301D" w:rsidRDefault="00145297" w:rsidP="00EF301D">
            <w:pPr>
              <w:pStyle w:val="a5"/>
              <w:jc w:val="center"/>
              <w:rPr>
                <w:sz w:val="28"/>
                <w:szCs w:val="28"/>
              </w:rPr>
            </w:pPr>
            <w:r w:rsidRPr="00EF301D">
              <w:rPr>
                <w:sz w:val="28"/>
                <w:szCs w:val="28"/>
              </w:rPr>
              <w:t>ЮЛБД-3</w:t>
            </w:r>
          </w:p>
        </w:tc>
        <w:tc>
          <w:tcPr>
            <w:tcW w:w="3827" w:type="dxa"/>
            <w:vAlign w:val="center"/>
          </w:tcPr>
          <w:p w14:paraId="46FBFDB5"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7">
              <w:r w:rsidRPr="00EF0439">
                <w:rPr>
                  <w:rStyle w:val="af0"/>
                  <w:color w:val="auto"/>
                  <w:sz w:val="28"/>
                  <w:szCs w:val="28"/>
                  <w:u w:val="none"/>
                </w:rPr>
                <w:t>подпункте 1.2.1.3</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имеющего право действовать </w:t>
            </w:r>
            <w:r w:rsidRPr="00EF0439">
              <w:rPr>
                <w:color w:val="auto"/>
                <w:sz w:val="28"/>
                <w:szCs w:val="28"/>
              </w:rPr>
              <w:lastRenderedPageBreak/>
              <w:t>от имени этого юридического лица без доверенности</w:t>
            </w:r>
          </w:p>
        </w:tc>
        <w:tc>
          <w:tcPr>
            <w:tcW w:w="3969" w:type="dxa"/>
            <w:vMerge w:val="restart"/>
            <w:vAlign w:val="center"/>
          </w:tcPr>
          <w:p w14:paraId="46FBFDB6" w14:textId="77777777" w:rsidR="00145297" w:rsidRPr="00EF0439" w:rsidRDefault="00145297" w:rsidP="00EF301D">
            <w:pPr>
              <w:pStyle w:val="a5"/>
              <w:jc w:val="center"/>
              <w:rPr>
                <w:color w:val="auto"/>
                <w:sz w:val="28"/>
                <w:szCs w:val="28"/>
              </w:rPr>
            </w:pPr>
            <w:r w:rsidRPr="00EF0439">
              <w:rPr>
                <w:color w:val="auto"/>
                <w:sz w:val="28"/>
                <w:szCs w:val="28"/>
              </w:rPr>
              <w:lastRenderedPageBreak/>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изменений в документацию по планировке территории;</w:t>
            </w:r>
          </w:p>
          <w:p w14:paraId="46FBFDB7" w14:textId="77777777" w:rsidR="00145297" w:rsidRPr="00EF0439" w:rsidRDefault="00145297" w:rsidP="00EF301D">
            <w:pPr>
              <w:pStyle w:val="a5"/>
              <w:jc w:val="center"/>
              <w:rPr>
                <w:color w:val="auto"/>
                <w:sz w:val="28"/>
                <w:szCs w:val="28"/>
              </w:rPr>
            </w:pPr>
            <w:r w:rsidRPr="00EF0439">
              <w:rPr>
                <w:color w:val="auto"/>
                <w:sz w:val="28"/>
                <w:szCs w:val="28"/>
              </w:rPr>
              <w:t xml:space="preserve">уведомление об отклонении изменений в документацию по </w:t>
            </w:r>
            <w:r w:rsidRPr="00EF0439">
              <w:rPr>
                <w:color w:val="auto"/>
                <w:sz w:val="28"/>
                <w:szCs w:val="28"/>
              </w:rPr>
              <w:lastRenderedPageBreak/>
              <w:t>планировке территории и направлении документации по планировке территории на доработку</w:t>
            </w:r>
          </w:p>
        </w:tc>
      </w:tr>
      <w:tr w:rsidR="00145297" w:rsidRPr="00EF301D" w14:paraId="46FBFDBC" w14:textId="77777777" w:rsidTr="00EF0439">
        <w:tc>
          <w:tcPr>
            <w:tcW w:w="1555" w:type="dxa"/>
            <w:vMerge/>
            <w:vAlign w:val="center"/>
          </w:tcPr>
          <w:p w14:paraId="46FBFDB9" w14:textId="77777777" w:rsidR="00145297" w:rsidRPr="00EF301D" w:rsidRDefault="00145297" w:rsidP="00EF301D">
            <w:pPr>
              <w:pStyle w:val="a5"/>
              <w:jc w:val="center"/>
              <w:rPr>
                <w:sz w:val="28"/>
                <w:szCs w:val="28"/>
              </w:rPr>
            </w:pPr>
          </w:p>
        </w:tc>
        <w:tc>
          <w:tcPr>
            <w:tcW w:w="3827" w:type="dxa"/>
            <w:vAlign w:val="center"/>
          </w:tcPr>
          <w:p w14:paraId="46FBFDBA"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внесении изменений в документацию по планировке территории</w:t>
            </w:r>
          </w:p>
        </w:tc>
        <w:tc>
          <w:tcPr>
            <w:tcW w:w="3969" w:type="dxa"/>
            <w:vMerge/>
            <w:vAlign w:val="center"/>
          </w:tcPr>
          <w:p w14:paraId="46FBFDBB" w14:textId="77777777" w:rsidR="00145297" w:rsidRPr="00EF0439" w:rsidRDefault="00145297" w:rsidP="00EF301D">
            <w:pPr>
              <w:pStyle w:val="a5"/>
              <w:jc w:val="center"/>
              <w:rPr>
                <w:color w:val="auto"/>
                <w:sz w:val="28"/>
                <w:szCs w:val="28"/>
              </w:rPr>
            </w:pPr>
          </w:p>
        </w:tc>
      </w:tr>
      <w:tr w:rsidR="00145297" w:rsidRPr="00EF301D" w14:paraId="46FBFDC1" w14:textId="77777777" w:rsidTr="00EF0439">
        <w:tc>
          <w:tcPr>
            <w:tcW w:w="1555" w:type="dxa"/>
            <w:vMerge w:val="restart"/>
            <w:vAlign w:val="center"/>
          </w:tcPr>
          <w:p w14:paraId="46FBFDBD" w14:textId="77777777" w:rsidR="00145297" w:rsidRPr="00EF301D" w:rsidRDefault="00145297" w:rsidP="00EF301D">
            <w:pPr>
              <w:pStyle w:val="a5"/>
              <w:jc w:val="center"/>
              <w:rPr>
                <w:sz w:val="28"/>
                <w:szCs w:val="28"/>
              </w:rPr>
            </w:pPr>
            <w:r w:rsidRPr="00EF301D">
              <w:rPr>
                <w:sz w:val="28"/>
                <w:szCs w:val="28"/>
              </w:rPr>
              <w:t>ЮЛБД-4</w:t>
            </w:r>
          </w:p>
        </w:tc>
        <w:tc>
          <w:tcPr>
            <w:tcW w:w="3827" w:type="dxa"/>
            <w:vAlign w:val="center"/>
          </w:tcPr>
          <w:p w14:paraId="46FBFDBE"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8">
              <w:r w:rsidRPr="00EF0439">
                <w:rPr>
                  <w:rStyle w:val="af0"/>
                  <w:color w:val="auto"/>
                  <w:sz w:val="28"/>
                  <w:szCs w:val="28"/>
                  <w:u w:val="none"/>
                </w:rPr>
                <w:t>подпункте 1.2.1.4</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имеющего право действовать от имени этого юридического лица без доверенности</w:t>
            </w:r>
          </w:p>
        </w:tc>
        <w:tc>
          <w:tcPr>
            <w:tcW w:w="3969" w:type="dxa"/>
            <w:vMerge w:val="restart"/>
            <w:vAlign w:val="center"/>
          </w:tcPr>
          <w:p w14:paraId="46FBFDBF"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DC0"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DC5" w14:textId="77777777" w:rsidTr="00EF0439">
        <w:tc>
          <w:tcPr>
            <w:tcW w:w="1555" w:type="dxa"/>
            <w:vMerge/>
            <w:vAlign w:val="center"/>
          </w:tcPr>
          <w:p w14:paraId="46FBFDC2" w14:textId="77777777" w:rsidR="00145297" w:rsidRPr="00EF301D" w:rsidRDefault="00145297" w:rsidP="00EF301D">
            <w:pPr>
              <w:pStyle w:val="a5"/>
              <w:jc w:val="center"/>
              <w:rPr>
                <w:sz w:val="28"/>
                <w:szCs w:val="28"/>
              </w:rPr>
            </w:pPr>
          </w:p>
        </w:tc>
        <w:tc>
          <w:tcPr>
            <w:tcW w:w="3827" w:type="dxa"/>
            <w:vAlign w:val="center"/>
          </w:tcPr>
          <w:p w14:paraId="46FBFDC3"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DC4" w14:textId="77777777" w:rsidR="00145297" w:rsidRPr="00EF0439" w:rsidRDefault="00145297" w:rsidP="00EF301D">
            <w:pPr>
              <w:pStyle w:val="a5"/>
              <w:jc w:val="center"/>
              <w:rPr>
                <w:color w:val="auto"/>
                <w:sz w:val="28"/>
                <w:szCs w:val="28"/>
              </w:rPr>
            </w:pPr>
          </w:p>
        </w:tc>
      </w:tr>
      <w:tr w:rsidR="00145297" w:rsidRPr="00EF301D" w14:paraId="46FBFDCA" w14:textId="77777777" w:rsidTr="00EF0439">
        <w:tc>
          <w:tcPr>
            <w:tcW w:w="1555" w:type="dxa"/>
            <w:vMerge w:val="restart"/>
            <w:vAlign w:val="center"/>
          </w:tcPr>
          <w:p w14:paraId="46FBFDC6" w14:textId="77777777" w:rsidR="00145297" w:rsidRPr="00EF301D" w:rsidRDefault="00145297" w:rsidP="00EF301D">
            <w:pPr>
              <w:pStyle w:val="a5"/>
              <w:jc w:val="center"/>
              <w:rPr>
                <w:sz w:val="28"/>
                <w:szCs w:val="28"/>
              </w:rPr>
            </w:pPr>
            <w:r w:rsidRPr="00EF301D">
              <w:rPr>
                <w:sz w:val="28"/>
                <w:szCs w:val="28"/>
              </w:rPr>
              <w:t>ЮЛБД-5</w:t>
            </w:r>
          </w:p>
        </w:tc>
        <w:tc>
          <w:tcPr>
            <w:tcW w:w="3827" w:type="dxa"/>
            <w:vAlign w:val="center"/>
          </w:tcPr>
          <w:p w14:paraId="46FBFDC7"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9">
              <w:r w:rsidRPr="00EF0439">
                <w:rPr>
                  <w:rStyle w:val="af0"/>
                  <w:color w:val="auto"/>
                  <w:sz w:val="28"/>
                  <w:szCs w:val="28"/>
                  <w:u w:val="none"/>
                </w:rPr>
                <w:t>подпункте 1.2.1.5</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имеющего право действовать от имени этого юридического лица без доверенности</w:t>
            </w:r>
          </w:p>
        </w:tc>
        <w:tc>
          <w:tcPr>
            <w:tcW w:w="3969" w:type="dxa"/>
            <w:vMerge w:val="restart"/>
            <w:vAlign w:val="center"/>
          </w:tcPr>
          <w:p w14:paraId="46FBFDC8"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DC9"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DCE" w14:textId="77777777" w:rsidTr="00EF0439">
        <w:tc>
          <w:tcPr>
            <w:tcW w:w="1555" w:type="dxa"/>
            <w:vMerge/>
            <w:vAlign w:val="center"/>
          </w:tcPr>
          <w:p w14:paraId="46FBFDCB" w14:textId="77777777" w:rsidR="00145297" w:rsidRPr="00EF301D" w:rsidRDefault="00145297" w:rsidP="00EF301D">
            <w:pPr>
              <w:pStyle w:val="a5"/>
              <w:jc w:val="center"/>
              <w:rPr>
                <w:sz w:val="28"/>
                <w:szCs w:val="28"/>
              </w:rPr>
            </w:pPr>
          </w:p>
        </w:tc>
        <w:tc>
          <w:tcPr>
            <w:tcW w:w="3827" w:type="dxa"/>
            <w:vAlign w:val="center"/>
          </w:tcPr>
          <w:p w14:paraId="46FBFDCC"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DCD" w14:textId="77777777" w:rsidR="00145297" w:rsidRPr="00EF0439" w:rsidRDefault="00145297" w:rsidP="00EF301D">
            <w:pPr>
              <w:pStyle w:val="a5"/>
              <w:jc w:val="center"/>
              <w:rPr>
                <w:color w:val="auto"/>
                <w:sz w:val="28"/>
                <w:szCs w:val="28"/>
              </w:rPr>
            </w:pPr>
          </w:p>
        </w:tc>
      </w:tr>
      <w:tr w:rsidR="00145297" w:rsidRPr="00EF301D" w14:paraId="46FBFDD3" w14:textId="77777777" w:rsidTr="00EF0439">
        <w:tc>
          <w:tcPr>
            <w:tcW w:w="1555" w:type="dxa"/>
            <w:vMerge w:val="restart"/>
            <w:vAlign w:val="center"/>
          </w:tcPr>
          <w:p w14:paraId="46FBFDCF" w14:textId="77777777" w:rsidR="00145297" w:rsidRPr="00EF301D" w:rsidRDefault="00145297" w:rsidP="00EF301D">
            <w:pPr>
              <w:pStyle w:val="a5"/>
              <w:jc w:val="center"/>
              <w:rPr>
                <w:sz w:val="28"/>
                <w:szCs w:val="28"/>
              </w:rPr>
            </w:pPr>
            <w:r w:rsidRPr="00EF301D">
              <w:rPr>
                <w:sz w:val="28"/>
                <w:szCs w:val="28"/>
              </w:rPr>
              <w:t>ЮЛПД-1</w:t>
            </w:r>
          </w:p>
        </w:tc>
        <w:tc>
          <w:tcPr>
            <w:tcW w:w="3827" w:type="dxa"/>
            <w:vAlign w:val="center"/>
          </w:tcPr>
          <w:p w14:paraId="46FBFDD0"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5">
              <w:r w:rsidRPr="00EF0439">
                <w:rPr>
                  <w:rStyle w:val="af0"/>
                  <w:color w:val="auto"/>
                  <w:sz w:val="28"/>
                  <w:szCs w:val="28"/>
                  <w:u w:val="none"/>
                </w:rPr>
                <w:t>подпункте 1.2.1.1</w:t>
              </w:r>
            </w:hyperlink>
            <w:r w:rsidRPr="00EF0439">
              <w:rPr>
                <w:color w:val="auto"/>
                <w:sz w:val="28"/>
                <w:szCs w:val="28"/>
              </w:rPr>
              <w:t xml:space="preserve"> </w:t>
            </w:r>
            <w:r w:rsidRPr="00EF0439">
              <w:rPr>
                <w:color w:val="auto"/>
                <w:sz w:val="28"/>
                <w:szCs w:val="28"/>
              </w:rPr>
              <w:lastRenderedPageBreak/>
              <w:t>административного регламента, является юридическим лицом, обратившимся за предоставлением Услуги через представителя, действующего на основании доверенности, выданной этим юридическим лицом</w:t>
            </w:r>
          </w:p>
        </w:tc>
        <w:tc>
          <w:tcPr>
            <w:tcW w:w="3969" w:type="dxa"/>
            <w:vMerge w:val="restart"/>
            <w:vAlign w:val="center"/>
          </w:tcPr>
          <w:p w14:paraId="46FBFDD1" w14:textId="77777777" w:rsidR="00145297" w:rsidRPr="00EF0439" w:rsidRDefault="00145297" w:rsidP="00EF301D">
            <w:pPr>
              <w:pStyle w:val="a5"/>
              <w:jc w:val="center"/>
              <w:rPr>
                <w:color w:val="auto"/>
                <w:sz w:val="28"/>
                <w:szCs w:val="28"/>
              </w:rPr>
            </w:pPr>
            <w:r w:rsidRPr="00EF0439">
              <w:rPr>
                <w:color w:val="auto"/>
                <w:sz w:val="28"/>
                <w:szCs w:val="28"/>
              </w:rPr>
              <w:lastRenderedPageBreak/>
              <w:t xml:space="preserve">постановление администрации </w:t>
            </w:r>
            <w:r w:rsidR="008C369B" w:rsidRPr="00EF0439">
              <w:rPr>
                <w:color w:val="auto"/>
                <w:sz w:val="28"/>
                <w:szCs w:val="28"/>
              </w:rPr>
              <w:t xml:space="preserve">муниципального образования </w:t>
            </w:r>
            <w:r w:rsidR="008C369B" w:rsidRPr="00EF0439">
              <w:rPr>
                <w:color w:val="auto"/>
                <w:sz w:val="28"/>
                <w:szCs w:val="28"/>
              </w:rPr>
              <w:lastRenderedPageBreak/>
              <w:t>Ногликский муниципальный округ Сахалинской области</w:t>
            </w:r>
            <w:r w:rsidRPr="00EF0439">
              <w:rPr>
                <w:color w:val="auto"/>
                <w:sz w:val="28"/>
                <w:szCs w:val="28"/>
              </w:rPr>
              <w:t xml:space="preserve"> о подготовке документации по планировке территории;</w:t>
            </w:r>
          </w:p>
          <w:p w14:paraId="46FBFDD2"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отказе в принятии решения о подготовке документации по планировке территории</w:t>
            </w:r>
          </w:p>
        </w:tc>
      </w:tr>
      <w:tr w:rsidR="00145297" w:rsidRPr="00EF301D" w14:paraId="46FBFDD7" w14:textId="77777777" w:rsidTr="00EF0439">
        <w:tc>
          <w:tcPr>
            <w:tcW w:w="1555" w:type="dxa"/>
            <w:vMerge/>
            <w:vAlign w:val="center"/>
          </w:tcPr>
          <w:p w14:paraId="46FBFDD4" w14:textId="77777777" w:rsidR="00145297" w:rsidRPr="00EF301D" w:rsidRDefault="00145297" w:rsidP="00EF301D">
            <w:pPr>
              <w:pStyle w:val="a5"/>
              <w:jc w:val="center"/>
              <w:rPr>
                <w:sz w:val="28"/>
                <w:szCs w:val="28"/>
              </w:rPr>
            </w:pPr>
          </w:p>
        </w:tc>
        <w:tc>
          <w:tcPr>
            <w:tcW w:w="3827" w:type="dxa"/>
            <w:vAlign w:val="center"/>
          </w:tcPr>
          <w:p w14:paraId="46FBFDD5"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принятии решения о подготовке документации по планировке территории</w:t>
            </w:r>
          </w:p>
        </w:tc>
        <w:tc>
          <w:tcPr>
            <w:tcW w:w="3969" w:type="dxa"/>
            <w:vMerge/>
            <w:vAlign w:val="center"/>
          </w:tcPr>
          <w:p w14:paraId="46FBFDD6" w14:textId="77777777" w:rsidR="00145297" w:rsidRPr="00EF0439" w:rsidRDefault="00145297" w:rsidP="00EF301D">
            <w:pPr>
              <w:pStyle w:val="a5"/>
              <w:jc w:val="center"/>
              <w:rPr>
                <w:color w:val="auto"/>
                <w:sz w:val="28"/>
                <w:szCs w:val="28"/>
              </w:rPr>
            </w:pPr>
          </w:p>
        </w:tc>
      </w:tr>
      <w:tr w:rsidR="00145297" w:rsidRPr="00EF301D" w14:paraId="46FBFDDC" w14:textId="77777777" w:rsidTr="00EF0439">
        <w:tc>
          <w:tcPr>
            <w:tcW w:w="1555" w:type="dxa"/>
            <w:vMerge w:val="restart"/>
            <w:vAlign w:val="center"/>
          </w:tcPr>
          <w:p w14:paraId="46FBFDD8" w14:textId="77777777" w:rsidR="00145297" w:rsidRPr="00EF301D" w:rsidRDefault="00145297" w:rsidP="00EF301D">
            <w:pPr>
              <w:pStyle w:val="a5"/>
              <w:jc w:val="center"/>
              <w:rPr>
                <w:sz w:val="28"/>
                <w:szCs w:val="28"/>
              </w:rPr>
            </w:pPr>
            <w:r w:rsidRPr="00EF301D">
              <w:rPr>
                <w:sz w:val="28"/>
                <w:szCs w:val="28"/>
              </w:rPr>
              <w:t>ЮЛПД-2</w:t>
            </w:r>
          </w:p>
        </w:tc>
        <w:tc>
          <w:tcPr>
            <w:tcW w:w="3827" w:type="dxa"/>
            <w:vAlign w:val="center"/>
          </w:tcPr>
          <w:p w14:paraId="46FBFDD9"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6">
              <w:r w:rsidRPr="00EF0439">
                <w:rPr>
                  <w:rStyle w:val="af0"/>
                  <w:color w:val="auto"/>
                  <w:sz w:val="28"/>
                  <w:szCs w:val="28"/>
                  <w:u w:val="none"/>
                </w:rPr>
                <w:t>подпункте 1.2.1.2</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действующего на основании доверенности, выданной этим юридическим лицом</w:t>
            </w:r>
          </w:p>
        </w:tc>
        <w:tc>
          <w:tcPr>
            <w:tcW w:w="3969" w:type="dxa"/>
            <w:vMerge w:val="restart"/>
            <w:vAlign w:val="center"/>
          </w:tcPr>
          <w:p w14:paraId="46FBFDDA"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 xml:space="preserve">муниципального образования Ногликский муниципальный округ Сахалинской области </w:t>
            </w:r>
            <w:r w:rsidRPr="00EF0439">
              <w:rPr>
                <w:color w:val="auto"/>
                <w:sz w:val="28"/>
                <w:szCs w:val="28"/>
              </w:rPr>
              <w:t>об утверждении документации по планировке территории;</w:t>
            </w:r>
          </w:p>
          <w:p w14:paraId="46FBFDDB"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документации по планировке территории и направлении документации по планировке территории на доработку</w:t>
            </w:r>
          </w:p>
        </w:tc>
      </w:tr>
      <w:tr w:rsidR="00145297" w:rsidRPr="00EF301D" w14:paraId="46FBFDE0" w14:textId="77777777" w:rsidTr="00EF0439">
        <w:tc>
          <w:tcPr>
            <w:tcW w:w="1555" w:type="dxa"/>
            <w:vMerge/>
            <w:vAlign w:val="center"/>
          </w:tcPr>
          <w:p w14:paraId="46FBFDDD" w14:textId="77777777" w:rsidR="00145297" w:rsidRPr="00EF301D" w:rsidRDefault="00145297" w:rsidP="00EF301D">
            <w:pPr>
              <w:pStyle w:val="a5"/>
              <w:jc w:val="center"/>
              <w:rPr>
                <w:sz w:val="28"/>
                <w:szCs w:val="28"/>
              </w:rPr>
            </w:pPr>
          </w:p>
        </w:tc>
        <w:tc>
          <w:tcPr>
            <w:tcW w:w="3827" w:type="dxa"/>
            <w:vAlign w:val="center"/>
          </w:tcPr>
          <w:p w14:paraId="46FBFDDE"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об утверждении документации по планировке территории</w:t>
            </w:r>
          </w:p>
        </w:tc>
        <w:tc>
          <w:tcPr>
            <w:tcW w:w="3969" w:type="dxa"/>
            <w:vMerge/>
            <w:vAlign w:val="center"/>
          </w:tcPr>
          <w:p w14:paraId="46FBFDDF" w14:textId="77777777" w:rsidR="00145297" w:rsidRPr="00EF0439" w:rsidRDefault="00145297" w:rsidP="00EF301D">
            <w:pPr>
              <w:pStyle w:val="a5"/>
              <w:jc w:val="center"/>
              <w:rPr>
                <w:color w:val="auto"/>
                <w:sz w:val="28"/>
                <w:szCs w:val="28"/>
              </w:rPr>
            </w:pPr>
          </w:p>
        </w:tc>
      </w:tr>
      <w:tr w:rsidR="00145297" w:rsidRPr="00EF301D" w14:paraId="46FBFDE5" w14:textId="77777777" w:rsidTr="00EF0439">
        <w:tc>
          <w:tcPr>
            <w:tcW w:w="1555" w:type="dxa"/>
            <w:vMerge w:val="restart"/>
            <w:vAlign w:val="center"/>
          </w:tcPr>
          <w:p w14:paraId="46FBFDE1" w14:textId="77777777" w:rsidR="00145297" w:rsidRPr="00EF301D" w:rsidRDefault="00145297" w:rsidP="00EF301D">
            <w:pPr>
              <w:pStyle w:val="a5"/>
              <w:jc w:val="center"/>
              <w:rPr>
                <w:sz w:val="28"/>
                <w:szCs w:val="28"/>
              </w:rPr>
            </w:pPr>
            <w:r w:rsidRPr="00EF301D">
              <w:rPr>
                <w:sz w:val="28"/>
                <w:szCs w:val="28"/>
              </w:rPr>
              <w:t>ЮЛПД-3</w:t>
            </w:r>
          </w:p>
        </w:tc>
        <w:tc>
          <w:tcPr>
            <w:tcW w:w="3827" w:type="dxa"/>
            <w:vAlign w:val="center"/>
          </w:tcPr>
          <w:p w14:paraId="46FBFDE2"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7">
              <w:r w:rsidRPr="00EF0439">
                <w:rPr>
                  <w:rStyle w:val="af0"/>
                  <w:color w:val="auto"/>
                  <w:sz w:val="28"/>
                  <w:szCs w:val="28"/>
                  <w:u w:val="none"/>
                </w:rPr>
                <w:t>подпункте 1.2.1.3</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действующего на основании доверенности, выданной этим юридическим лицом</w:t>
            </w:r>
          </w:p>
        </w:tc>
        <w:tc>
          <w:tcPr>
            <w:tcW w:w="3969" w:type="dxa"/>
            <w:vMerge w:val="restart"/>
            <w:vAlign w:val="center"/>
          </w:tcPr>
          <w:p w14:paraId="46FBFDE3"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изменений в документацию по планировке территории;</w:t>
            </w:r>
          </w:p>
          <w:p w14:paraId="46FBFDE4"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изменений в документацию по планировке территории и направлении документации по планировке территории на доработку</w:t>
            </w:r>
          </w:p>
        </w:tc>
      </w:tr>
      <w:tr w:rsidR="00145297" w:rsidRPr="00EF301D" w14:paraId="46FBFDE9" w14:textId="77777777" w:rsidTr="00EF0439">
        <w:tc>
          <w:tcPr>
            <w:tcW w:w="1555" w:type="dxa"/>
            <w:vMerge/>
            <w:vAlign w:val="center"/>
          </w:tcPr>
          <w:p w14:paraId="46FBFDE6" w14:textId="77777777" w:rsidR="00145297" w:rsidRPr="00EF301D" w:rsidRDefault="00145297" w:rsidP="00EF301D">
            <w:pPr>
              <w:pStyle w:val="a5"/>
              <w:jc w:val="center"/>
              <w:rPr>
                <w:sz w:val="28"/>
                <w:szCs w:val="28"/>
              </w:rPr>
            </w:pPr>
          </w:p>
        </w:tc>
        <w:tc>
          <w:tcPr>
            <w:tcW w:w="3827" w:type="dxa"/>
            <w:vAlign w:val="center"/>
          </w:tcPr>
          <w:p w14:paraId="46FBFDE7" w14:textId="77777777" w:rsidR="00145297" w:rsidRPr="00EF0439" w:rsidRDefault="00145297" w:rsidP="00EF301D">
            <w:pPr>
              <w:pStyle w:val="a5"/>
              <w:jc w:val="center"/>
              <w:rPr>
                <w:color w:val="auto"/>
                <w:sz w:val="28"/>
                <w:szCs w:val="28"/>
              </w:rPr>
            </w:pPr>
            <w:r w:rsidRPr="00EF0439">
              <w:rPr>
                <w:color w:val="auto"/>
                <w:sz w:val="28"/>
                <w:szCs w:val="28"/>
              </w:rPr>
              <w:t xml:space="preserve">Обращение с заявлением о внесении изменений в документацию по планировке </w:t>
            </w:r>
            <w:r w:rsidRPr="00EF0439">
              <w:rPr>
                <w:color w:val="auto"/>
                <w:sz w:val="28"/>
                <w:szCs w:val="28"/>
              </w:rPr>
              <w:lastRenderedPageBreak/>
              <w:t>территории</w:t>
            </w:r>
          </w:p>
        </w:tc>
        <w:tc>
          <w:tcPr>
            <w:tcW w:w="3969" w:type="dxa"/>
            <w:vMerge/>
            <w:vAlign w:val="center"/>
          </w:tcPr>
          <w:p w14:paraId="46FBFDE8" w14:textId="77777777" w:rsidR="00145297" w:rsidRPr="00EF0439" w:rsidRDefault="00145297" w:rsidP="00EF301D">
            <w:pPr>
              <w:pStyle w:val="a5"/>
              <w:jc w:val="center"/>
              <w:rPr>
                <w:color w:val="auto"/>
                <w:sz w:val="28"/>
                <w:szCs w:val="28"/>
              </w:rPr>
            </w:pPr>
          </w:p>
        </w:tc>
      </w:tr>
      <w:tr w:rsidR="00145297" w:rsidRPr="00EF301D" w14:paraId="46FBFDEE" w14:textId="77777777" w:rsidTr="00EF0439">
        <w:tc>
          <w:tcPr>
            <w:tcW w:w="1555" w:type="dxa"/>
            <w:vMerge w:val="restart"/>
            <w:vAlign w:val="center"/>
          </w:tcPr>
          <w:p w14:paraId="46FBFDEA" w14:textId="77777777" w:rsidR="00145297" w:rsidRPr="00EF301D" w:rsidRDefault="00145297" w:rsidP="00EF301D">
            <w:pPr>
              <w:pStyle w:val="a5"/>
              <w:jc w:val="center"/>
              <w:rPr>
                <w:sz w:val="28"/>
                <w:szCs w:val="28"/>
              </w:rPr>
            </w:pPr>
            <w:r w:rsidRPr="00EF301D">
              <w:rPr>
                <w:sz w:val="28"/>
                <w:szCs w:val="28"/>
              </w:rPr>
              <w:lastRenderedPageBreak/>
              <w:t>ЮЛПД-4</w:t>
            </w:r>
          </w:p>
        </w:tc>
        <w:tc>
          <w:tcPr>
            <w:tcW w:w="3827" w:type="dxa"/>
            <w:vAlign w:val="center"/>
          </w:tcPr>
          <w:p w14:paraId="46FBFDEB"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8">
              <w:r w:rsidRPr="00EF0439">
                <w:rPr>
                  <w:rStyle w:val="af0"/>
                  <w:color w:val="auto"/>
                  <w:sz w:val="28"/>
                  <w:szCs w:val="28"/>
                  <w:u w:val="none"/>
                </w:rPr>
                <w:t>подпункте 1.2.1.4</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действующего на основании доверенности, выданной этим юридическим лицом</w:t>
            </w:r>
          </w:p>
        </w:tc>
        <w:tc>
          <w:tcPr>
            <w:tcW w:w="3969" w:type="dxa"/>
            <w:vMerge w:val="restart"/>
            <w:vAlign w:val="center"/>
          </w:tcPr>
          <w:p w14:paraId="46FBFDEC"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DED"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DF2" w14:textId="77777777" w:rsidTr="00EF0439">
        <w:tc>
          <w:tcPr>
            <w:tcW w:w="1555" w:type="dxa"/>
            <w:vMerge/>
            <w:vAlign w:val="center"/>
          </w:tcPr>
          <w:p w14:paraId="46FBFDEF" w14:textId="77777777" w:rsidR="00145297" w:rsidRPr="00EF301D" w:rsidRDefault="00145297" w:rsidP="00EF301D">
            <w:pPr>
              <w:pStyle w:val="a5"/>
              <w:jc w:val="center"/>
              <w:rPr>
                <w:sz w:val="28"/>
                <w:szCs w:val="28"/>
              </w:rPr>
            </w:pPr>
          </w:p>
        </w:tc>
        <w:tc>
          <w:tcPr>
            <w:tcW w:w="3827" w:type="dxa"/>
            <w:vAlign w:val="center"/>
          </w:tcPr>
          <w:p w14:paraId="46FBFDF0"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DF1" w14:textId="77777777" w:rsidR="00145297" w:rsidRPr="00EF0439" w:rsidRDefault="00145297" w:rsidP="00EF301D">
            <w:pPr>
              <w:pStyle w:val="a5"/>
              <w:jc w:val="center"/>
              <w:rPr>
                <w:color w:val="auto"/>
                <w:sz w:val="28"/>
                <w:szCs w:val="28"/>
              </w:rPr>
            </w:pPr>
          </w:p>
        </w:tc>
      </w:tr>
      <w:tr w:rsidR="00145297" w:rsidRPr="00EF301D" w14:paraId="46FBFDF7" w14:textId="77777777" w:rsidTr="00EF0439">
        <w:tc>
          <w:tcPr>
            <w:tcW w:w="1555" w:type="dxa"/>
            <w:vMerge w:val="restart"/>
            <w:vAlign w:val="center"/>
          </w:tcPr>
          <w:p w14:paraId="46FBFDF3" w14:textId="77777777" w:rsidR="00145297" w:rsidRPr="00EF301D" w:rsidRDefault="00145297" w:rsidP="00EF301D">
            <w:pPr>
              <w:pStyle w:val="a5"/>
              <w:jc w:val="center"/>
              <w:rPr>
                <w:sz w:val="28"/>
                <w:szCs w:val="28"/>
              </w:rPr>
            </w:pPr>
            <w:r w:rsidRPr="00EF301D">
              <w:rPr>
                <w:sz w:val="28"/>
                <w:szCs w:val="28"/>
              </w:rPr>
              <w:t>ЮЛПД-5</w:t>
            </w:r>
          </w:p>
        </w:tc>
        <w:tc>
          <w:tcPr>
            <w:tcW w:w="3827" w:type="dxa"/>
            <w:vAlign w:val="center"/>
          </w:tcPr>
          <w:p w14:paraId="46FBFDF4" w14:textId="77777777" w:rsidR="00145297" w:rsidRPr="00EF0439" w:rsidRDefault="00145297" w:rsidP="00EF301D">
            <w:pPr>
              <w:pStyle w:val="a5"/>
              <w:jc w:val="center"/>
              <w:rPr>
                <w:color w:val="auto"/>
                <w:sz w:val="28"/>
                <w:szCs w:val="28"/>
              </w:rPr>
            </w:pPr>
            <w:r w:rsidRPr="00EF0439">
              <w:rPr>
                <w:color w:val="auto"/>
                <w:sz w:val="28"/>
                <w:szCs w:val="28"/>
              </w:rPr>
              <w:t xml:space="preserve">Заявитель, указанный в </w:t>
            </w:r>
            <w:hyperlink w:anchor="P59">
              <w:r w:rsidRPr="00EF0439">
                <w:rPr>
                  <w:rStyle w:val="af0"/>
                  <w:color w:val="auto"/>
                  <w:sz w:val="28"/>
                  <w:szCs w:val="28"/>
                  <w:u w:val="none"/>
                </w:rPr>
                <w:t>подпункте 1.2.1.5</w:t>
              </w:r>
            </w:hyperlink>
            <w:r w:rsidRPr="00EF0439">
              <w:rPr>
                <w:color w:val="auto"/>
                <w:sz w:val="28"/>
                <w:szCs w:val="28"/>
              </w:rPr>
              <w:t xml:space="preserve"> административного регламента, является юридическим лицом, обратившимся за предоставлением Услуги через представителя, действующего на основании доверенности, выданной этим юридическим лицом</w:t>
            </w:r>
          </w:p>
        </w:tc>
        <w:tc>
          <w:tcPr>
            <w:tcW w:w="3969" w:type="dxa"/>
            <w:vMerge w:val="restart"/>
            <w:vAlign w:val="center"/>
          </w:tcPr>
          <w:p w14:paraId="46FBFDF5"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 xml:space="preserve">муниципального образования Ногликский муниципальный округ Сахалинской области </w:t>
            </w:r>
            <w:r w:rsidRPr="00EF0439">
              <w:rPr>
                <w:color w:val="auto"/>
                <w:sz w:val="28"/>
                <w:szCs w:val="28"/>
              </w:rPr>
              <w:t>о признании отдельных частей документации по планировке территории не подлежащими применению;</w:t>
            </w:r>
          </w:p>
          <w:p w14:paraId="46FBFDF6"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DFB" w14:textId="77777777" w:rsidTr="00EF0439">
        <w:tc>
          <w:tcPr>
            <w:tcW w:w="1555" w:type="dxa"/>
            <w:vMerge/>
            <w:vAlign w:val="center"/>
          </w:tcPr>
          <w:p w14:paraId="46FBFDF8" w14:textId="77777777" w:rsidR="00145297" w:rsidRPr="00EF301D" w:rsidRDefault="00145297" w:rsidP="00EF301D">
            <w:pPr>
              <w:pStyle w:val="a5"/>
              <w:jc w:val="center"/>
              <w:rPr>
                <w:sz w:val="28"/>
                <w:szCs w:val="28"/>
              </w:rPr>
            </w:pPr>
          </w:p>
        </w:tc>
        <w:tc>
          <w:tcPr>
            <w:tcW w:w="3827" w:type="dxa"/>
            <w:vAlign w:val="center"/>
          </w:tcPr>
          <w:p w14:paraId="46FBFDF9"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DFA" w14:textId="77777777" w:rsidR="00145297" w:rsidRPr="00EF0439" w:rsidRDefault="00145297" w:rsidP="00EF301D">
            <w:pPr>
              <w:pStyle w:val="a5"/>
              <w:jc w:val="center"/>
              <w:rPr>
                <w:color w:val="auto"/>
                <w:sz w:val="28"/>
                <w:szCs w:val="28"/>
              </w:rPr>
            </w:pPr>
          </w:p>
        </w:tc>
      </w:tr>
      <w:tr w:rsidR="00145297" w:rsidRPr="00EF301D" w14:paraId="46FBFE00" w14:textId="77777777" w:rsidTr="00EF0439">
        <w:tc>
          <w:tcPr>
            <w:tcW w:w="1555" w:type="dxa"/>
            <w:vMerge w:val="restart"/>
            <w:vAlign w:val="center"/>
          </w:tcPr>
          <w:p w14:paraId="46FBFDFC" w14:textId="77777777" w:rsidR="00145297" w:rsidRPr="00EF301D" w:rsidRDefault="00145297" w:rsidP="00EF301D">
            <w:pPr>
              <w:pStyle w:val="a5"/>
              <w:jc w:val="center"/>
              <w:rPr>
                <w:sz w:val="28"/>
                <w:szCs w:val="28"/>
              </w:rPr>
            </w:pPr>
            <w:r w:rsidRPr="00EF301D">
              <w:rPr>
                <w:sz w:val="28"/>
                <w:szCs w:val="28"/>
              </w:rPr>
              <w:t>ПФЛ-1</w:t>
            </w:r>
          </w:p>
        </w:tc>
        <w:tc>
          <w:tcPr>
            <w:tcW w:w="3827" w:type="dxa"/>
            <w:vAlign w:val="center"/>
          </w:tcPr>
          <w:p w14:paraId="46FBFDFD" w14:textId="77777777" w:rsidR="00145297" w:rsidRPr="00EF0439" w:rsidRDefault="00145297" w:rsidP="00EF301D">
            <w:pPr>
              <w:pStyle w:val="a5"/>
              <w:jc w:val="center"/>
              <w:rPr>
                <w:color w:val="auto"/>
                <w:sz w:val="28"/>
                <w:szCs w:val="28"/>
              </w:rPr>
            </w:pPr>
            <w:r w:rsidRPr="00EF0439">
              <w:rPr>
                <w:color w:val="auto"/>
                <w:sz w:val="28"/>
                <w:szCs w:val="28"/>
              </w:rPr>
              <w:t xml:space="preserve">Представитель заявителя, указанного в </w:t>
            </w:r>
            <w:hyperlink w:anchor="P55">
              <w:r w:rsidRPr="00EF0439">
                <w:rPr>
                  <w:rStyle w:val="af0"/>
                  <w:color w:val="auto"/>
                  <w:sz w:val="28"/>
                  <w:szCs w:val="28"/>
                  <w:u w:val="none"/>
                </w:rPr>
                <w:t>подпункте 1.2.1.1</w:t>
              </w:r>
            </w:hyperlink>
            <w:r w:rsidRPr="00EF0439">
              <w:rPr>
                <w:color w:val="auto"/>
                <w:sz w:val="28"/>
                <w:szCs w:val="28"/>
              </w:rPr>
              <w:t xml:space="preserve"> административного регламента, являющегося физическим лицом, действующий на основании доверенности</w:t>
            </w:r>
          </w:p>
        </w:tc>
        <w:tc>
          <w:tcPr>
            <w:tcW w:w="3969" w:type="dxa"/>
            <w:vMerge w:val="restart"/>
            <w:vAlign w:val="center"/>
          </w:tcPr>
          <w:p w14:paraId="46FBFDFE"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подготовке документации по планировке территории;</w:t>
            </w:r>
          </w:p>
          <w:p w14:paraId="46FBFDFF" w14:textId="77777777" w:rsidR="00145297" w:rsidRPr="00EF0439" w:rsidRDefault="00145297" w:rsidP="00EF301D">
            <w:pPr>
              <w:pStyle w:val="a5"/>
              <w:jc w:val="center"/>
              <w:rPr>
                <w:color w:val="auto"/>
                <w:sz w:val="28"/>
                <w:szCs w:val="28"/>
              </w:rPr>
            </w:pPr>
            <w:r w:rsidRPr="00EF0439">
              <w:rPr>
                <w:color w:val="auto"/>
                <w:sz w:val="28"/>
                <w:szCs w:val="28"/>
              </w:rPr>
              <w:t xml:space="preserve">уведомление об отказе в </w:t>
            </w:r>
            <w:r w:rsidRPr="00EF0439">
              <w:rPr>
                <w:color w:val="auto"/>
                <w:sz w:val="28"/>
                <w:szCs w:val="28"/>
              </w:rPr>
              <w:lastRenderedPageBreak/>
              <w:t>принятии решения о подготовке документации по планировке территории</w:t>
            </w:r>
          </w:p>
        </w:tc>
      </w:tr>
      <w:tr w:rsidR="00145297" w:rsidRPr="00EF301D" w14:paraId="46FBFE04" w14:textId="77777777" w:rsidTr="00EF0439">
        <w:tc>
          <w:tcPr>
            <w:tcW w:w="1555" w:type="dxa"/>
            <w:vMerge/>
            <w:vAlign w:val="center"/>
          </w:tcPr>
          <w:p w14:paraId="46FBFE01" w14:textId="77777777" w:rsidR="00145297" w:rsidRPr="00EF301D" w:rsidRDefault="00145297" w:rsidP="00EF301D">
            <w:pPr>
              <w:pStyle w:val="a5"/>
              <w:jc w:val="center"/>
              <w:rPr>
                <w:sz w:val="28"/>
                <w:szCs w:val="28"/>
              </w:rPr>
            </w:pPr>
          </w:p>
        </w:tc>
        <w:tc>
          <w:tcPr>
            <w:tcW w:w="3827" w:type="dxa"/>
            <w:vAlign w:val="center"/>
          </w:tcPr>
          <w:p w14:paraId="46FBFE02"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принятии решения о подготовке документации по планировке территории</w:t>
            </w:r>
          </w:p>
        </w:tc>
        <w:tc>
          <w:tcPr>
            <w:tcW w:w="3969" w:type="dxa"/>
            <w:vMerge/>
            <w:vAlign w:val="center"/>
          </w:tcPr>
          <w:p w14:paraId="46FBFE03" w14:textId="77777777" w:rsidR="00145297" w:rsidRPr="00EF0439" w:rsidRDefault="00145297" w:rsidP="00EF301D">
            <w:pPr>
              <w:pStyle w:val="a5"/>
              <w:jc w:val="center"/>
              <w:rPr>
                <w:color w:val="auto"/>
                <w:sz w:val="28"/>
                <w:szCs w:val="28"/>
              </w:rPr>
            </w:pPr>
          </w:p>
        </w:tc>
      </w:tr>
      <w:tr w:rsidR="00145297" w:rsidRPr="00EF301D" w14:paraId="46FBFE09" w14:textId="77777777" w:rsidTr="00EF0439">
        <w:tc>
          <w:tcPr>
            <w:tcW w:w="1555" w:type="dxa"/>
            <w:vMerge w:val="restart"/>
            <w:vAlign w:val="center"/>
          </w:tcPr>
          <w:p w14:paraId="46FBFE05" w14:textId="77777777" w:rsidR="00145297" w:rsidRPr="00EF301D" w:rsidRDefault="00145297" w:rsidP="00EF301D">
            <w:pPr>
              <w:pStyle w:val="a5"/>
              <w:jc w:val="center"/>
              <w:rPr>
                <w:sz w:val="28"/>
                <w:szCs w:val="28"/>
              </w:rPr>
            </w:pPr>
            <w:r w:rsidRPr="00EF301D">
              <w:rPr>
                <w:sz w:val="28"/>
                <w:szCs w:val="28"/>
              </w:rPr>
              <w:lastRenderedPageBreak/>
              <w:t>ПФЛ-2</w:t>
            </w:r>
          </w:p>
        </w:tc>
        <w:tc>
          <w:tcPr>
            <w:tcW w:w="3827" w:type="dxa"/>
            <w:vAlign w:val="center"/>
          </w:tcPr>
          <w:p w14:paraId="46FBFE06" w14:textId="77777777" w:rsidR="00145297" w:rsidRPr="00EF0439" w:rsidRDefault="00145297" w:rsidP="00EF301D">
            <w:pPr>
              <w:pStyle w:val="a5"/>
              <w:jc w:val="center"/>
              <w:rPr>
                <w:color w:val="auto"/>
                <w:sz w:val="28"/>
                <w:szCs w:val="28"/>
              </w:rPr>
            </w:pPr>
            <w:r w:rsidRPr="00EF0439">
              <w:rPr>
                <w:color w:val="auto"/>
                <w:sz w:val="28"/>
                <w:szCs w:val="28"/>
              </w:rPr>
              <w:t xml:space="preserve">Представитель заявителя, указанного в </w:t>
            </w:r>
            <w:hyperlink w:anchor="P56">
              <w:r w:rsidRPr="00EF0439">
                <w:rPr>
                  <w:rStyle w:val="af0"/>
                  <w:color w:val="auto"/>
                  <w:sz w:val="28"/>
                  <w:szCs w:val="28"/>
                  <w:u w:val="none"/>
                </w:rPr>
                <w:t>подпункте 1.2.1.2</w:t>
              </w:r>
            </w:hyperlink>
            <w:r w:rsidRPr="00EF0439">
              <w:rPr>
                <w:color w:val="auto"/>
                <w:sz w:val="28"/>
                <w:szCs w:val="28"/>
              </w:rPr>
              <w:t xml:space="preserve"> административного регламента, являющегося физическим лицом, действующий на основании доверенности</w:t>
            </w:r>
          </w:p>
        </w:tc>
        <w:tc>
          <w:tcPr>
            <w:tcW w:w="3969" w:type="dxa"/>
            <w:vMerge w:val="restart"/>
            <w:vAlign w:val="center"/>
          </w:tcPr>
          <w:p w14:paraId="46FBFE07"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документации по планировке территории;</w:t>
            </w:r>
          </w:p>
          <w:p w14:paraId="46FBFE08"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документации по планировке территории и направлении документации по планировке территории на доработку</w:t>
            </w:r>
          </w:p>
        </w:tc>
      </w:tr>
      <w:tr w:rsidR="00145297" w:rsidRPr="00EF301D" w14:paraId="46FBFE0D" w14:textId="77777777" w:rsidTr="00EF0439">
        <w:tc>
          <w:tcPr>
            <w:tcW w:w="1555" w:type="dxa"/>
            <w:vMerge/>
            <w:vAlign w:val="center"/>
          </w:tcPr>
          <w:p w14:paraId="46FBFE0A" w14:textId="77777777" w:rsidR="00145297" w:rsidRPr="00EF301D" w:rsidRDefault="00145297" w:rsidP="00EF301D">
            <w:pPr>
              <w:pStyle w:val="a5"/>
              <w:jc w:val="center"/>
              <w:rPr>
                <w:sz w:val="28"/>
                <w:szCs w:val="28"/>
              </w:rPr>
            </w:pPr>
          </w:p>
        </w:tc>
        <w:tc>
          <w:tcPr>
            <w:tcW w:w="3827" w:type="dxa"/>
            <w:vAlign w:val="center"/>
          </w:tcPr>
          <w:p w14:paraId="46FBFE0B"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об утверждении документации по планировке территории</w:t>
            </w:r>
          </w:p>
        </w:tc>
        <w:tc>
          <w:tcPr>
            <w:tcW w:w="3969" w:type="dxa"/>
            <w:vMerge/>
            <w:vAlign w:val="center"/>
          </w:tcPr>
          <w:p w14:paraId="46FBFE0C" w14:textId="77777777" w:rsidR="00145297" w:rsidRPr="00EF0439" w:rsidRDefault="00145297" w:rsidP="00EF301D">
            <w:pPr>
              <w:pStyle w:val="a5"/>
              <w:jc w:val="center"/>
              <w:rPr>
                <w:color w:val="auto"/>
                <w:sz w:val="28"/>
                <w:szCs w:val="28"/>
              </w:rPr>
            </w:pPr>
          </w:p>
        </w:tc>
      </w:tr>
      <w:tr w:rsidR="00145297" w:rsidRPr="00EF301D" w14:paraId="46FBFE12" w14:textId="77777777" w:rsidTr="00EF0439">
        <w:tc>
          <w:tcPr>
            <w:tcW w:w="1555" w:type="dxa"/>
            <w:vMerge w:val="restart"/>
            <w:vAlign w:val="center"/>
          </w:tcPr>
          <w:p w14:paraId="46FBFE0E" w14:textId="77777777" w:rsidR="00145297" w:rsidRPr="00EF301D" w:rsidRDefault="00145297" w:rsidP="00EF301D">
            <w:pPr>
              <w:pStyle w:val="a5"/>
              <w:jc w:val="center"/>
              <w:rPr>
                <w:sz w:val="28"/>
                <w:szCs w:val="28"/>
              </w:rPr>
            </w:pPr>
            <w:r w:rsidRPr="00EF301D">
              <w:rPr>
                <w:sz w:val="28"/>
                <w:szCs w:val="28"/>
              </w:rPr>
              <w:t>ПФЛ-3</w:t>
            </w:r>
          </w:p>
        </w:tc>
        <w:tc>
          <w:tcPr>
            <w:tcW w:w="3827" w:type="dxa"/>
            <w:vAlign w:val="center"/>
          </w:tcPr>
          <w:p w14:paraId="46FBFE0F" w14:textId="77777777" w:rsidR="00145297" w:rsidRPr="00EF0439" w:rsidRDefault="00145297" w:rsidP="00EF301D">
            <w:pPr>
              <w:pStyle w:val="a5"/>
              <w:jc w:val="center"/>
              <w:rPr>
                <w:color w:val="auto"/>
                <w:sz w:val="28"/>
                <w:szCs w:val="28"/>
              </w:rPr>
            </w:pPr>
            <w:r w:rsidRPr="00EF0439">
              <w:rPr>
                <w:color w:val="auto"/>
                <w:sz w:val="28"/>
                <w:szCs w:val="28"/>
              </w:rPr>
              <w:t xml:space="preserve">Представитель заявителя, указанного в </w:t>
            </w:r>
            <w:hyperlink w:anchor="P57">
              <w:r w:rsidRPr="00EF0439">
                <w:rPr>
                  <w:rStyle w:val="af0"/>
                  <w:color w:val="auto"/>
                  <w:sz w:val="28"/>
                  <w:szCs w:val="28"/>
                  <w:u w:val="none"/>
                </w:rPr>
                <w:t>подпункте 1.2.1.3</w:t>
              </w:r>
            </w:hyperlink>
            <w:r w:rsidRPr="00EF0439">
              <w:rPr>
                <w:color w:val="auto"/>
                <w:sz w:val="28"/>
                <w:szCs w:val="28"/>
              </w:rPr>
              <w:t xml:space="preserve"> административного регламента, являющегося физическим лицом, действующий на основании доверенности</w:t>
            </w:r>
          </w:p>
        </w:tc>
        <w:tc>
          <w:tcPr>
            <w:tcW w:w="3969" w:type="dxa"/>
            <w:vMerge w:val="restart"/>
            <w:vAlign w:val="center"/>
          </w:tcPr>
          <w:p w14:paraId="46FBFE10"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изменений в документацию по планировке территории;</w:t>
            </w:r>
          </w:p>
          <w:p w14:paraId="46FBFE11"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изменений в документацию по планировке территории и направлении документации по планировке территории на доработку</w:t>
            </w:r>
          </w:p>
        </w:tc>
      </w:tr>
      <w:tr w:rsidR="00145297" w:rsidRPr="00EF301D" w14:paraId="46FBFE16" w14:textId="77777777" w:rsidTr="00EF0439">
        <w:tc>
          <w:tcPr>
            <w:tcW w:w="1555" w:type="dxa"/>
            <w:vMerge/>
            <w:vAlign w:val="center"/>
          </w:tcPr>
          <w:p w14:paraId="46FBFE13" w14:textId="77777777" w:rsidR="00145297" w:rsidRPr="00EF301D" w:rsidRDefault="00145297" w:rsidP="00EF301D">
            <w:pPr>
              <w:pStyle w:val="a5"/>
              <w:jc w:val="center"/>
              <w:rPr>
                <w:sz w:val="28"/>
                <w:szCs w:val="28"/>
              </w:rPr>
            </w:pPr>
          </w:p>
        </w:tc>
        <w:tc>
          <w:tcPr>
            <w:tcW w:w="3827" w:type="dxa"/>
            <w:vAlign w:val="center"/>
          </w:tcPr>
          <w:p w14:paraId="46FBFE14"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внесении изменений в документацию по планировке территории</w:t>
            </w:r>
          </w:p>
        </w:tc>
        <w:tc>
          <w:tcPr>
            <w:tcW w:w="3969" w:type="dxa"/>
            <w:vMerge/>
            <w:vAlign w:val="center"/>
          </w:tcPr>
          <w:p w14:paraId="46FBFE15" w14:textId="77777777" w:rsidR="00145297" w:rsidRPr="00EF0439" w:rsidRDefault="00145297" w:rsidP="00EF301D">
            <w:pPr>
              <w:pStyle w:val="a5"/>
              <w:jc w:val="center"/>
              <w:rPr>
                <w:color w:val="auto"/>
                <w:sz w:val="28"/>
                <w:szCs w:val="28"/>
              </w:rPr>
            </w:pPr>
          </w:p>
        </w:tc>
      </w:tr>
      <w:tr w:rsidR="00145297" w:rsidRPr="00EF301D" w14:paraId="46FBFE1B" w14:textId="77777777" w:rsidTr="00EF0439">
        <w:tc>
          <w:tcPr>
            <w:tcW w:w="1555" w:type="dxa"/>
            <w:vMerge w:val="restart"/>
            <w:vAlign w:val="center"/>
          </w:tcPr>
          <w:p w14:paraId="46FBFE17" w14:textId="77777777" w:rsidR="00145297" w:rsidRPr="00EF301D" w:rsidRDefault="00145297" w:rsidP="00EF301D">
            <w:pPr>
              <w:pStyle w:val="a5"/>
              <w:jc w:val="center"/>
              <w:rPr>
                <w:sz w:val="28"/>
                <w:szCs w:val="28"/>
              </w:rPr>
            </w:pPr>
            <w:r w:rsidRPr="00EF301D">
              <w:rPr>
                <w:sz w:val="28"/>
                <w:szCs w:val="28"/>
              </w:rPr>
              <w:t>ПФЛ-4</w:t>
            </w:r>
          </w:p>
        </w:tc>
        <w:tc>
          <w:tcPr>
            <w:tcW w:w="3827" w:type="dxa"/>
            <w:vAlign w:val="center"/>
          </w:tcPr>
          <w:p w14:paraId="46FBFE18" w14:textId="77777777" w:rsidR="00145297" w:rsidRPr="00EF0439" w:rsidRDefault="00145297" w:rsidP="00EF301D">
            <w:pPr>
              <w:pStyle w:val="a5"/>
              <w:jc w:val="center"/>
              <w:rPr>
                <w:color w:val="auto"/>
                <w:sz w:val="28"/>
                <w:szCs w:val="28"/>
              </w:rPr>
            </w:pPr>
            <w:r w:rsidRPr="00EF0439">
              <w:rPr>
                <w:color w:val="auto"/>
                <w:sz w:val="28"/>
                <w:szCs w:val="28"/>
              </w:rPr>
              <w:t xml:space="preserve">Представитель заявителя, указанного в </w:t>
            </w:r>
            <w:hyperlink w:anchor="P58">
              <w:r w:rsidRPr="00EF0439">
                <w:rPr>
                  <w:rStyle w:val="af0"/>
                  <w:color w:val="auto"/>
                  <w:sz w:val="28"/>
                  <w:szCs w:val="28"/>
                  <w:u w:val="none"/>
                </w:rPr>
                <w:t>подпункте 1.2.1.4</w:t>
              </w:r>
            </w:hyperlink>
            <w:r w:rsidRPr="00EF0439">
              <w:rPr>
                <w:color w:val="auto"/>
                <w:sz w:val="28"/>
                <w:szCs w:val="28"/>
              </w:rPr>
              <w:t xml:space="preserve"> административного регламента, являющегося физическим лицом, действующий на основании доверенности</w:t>
            </w:r>
          </w:p>
        </w:tc>
        <w:tc>
          <w:tcPr>
            <w:tcW w:w="3969" w:type="dxa"/>
            <w:vMerge w:val="restart"/>
            <w:vAlign w:val="center"/>
          </w:tcPr>
          <w:p w14:paraId="46FBFE19"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E1A"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E1F" w14:textId="77777777" w:rsidTr="00EF0439">
        <w:tc>
          <w:tcPr>
            <w:tcW w:w="1555" w:type="dxa"/>
            <w:vMerge/>
            <w:vAlign w:val="center"/>
          </w:tcPr>
          <w:p w14:paraId="46FBFE1C" w14:textId="77777777" w:rsidR="00145297" w:rsidRPr="00EF301D" w:rsidRDefault="00145297" w:rsidP="00EF301D">
            <w:pPr>
              <w:pStyle w:val="a5"/>
              <w:jc w:val="center"/>
              <w:rPr>
                <w:sz w:val="28"/>
                <w:szCs w:val="28"/>
              </w:rPr>
            </w:pPr>
          </w:p>
        </w:tc>
        <w:tc>
          <w:tcPr>
            <w:tcW w:w="3827" w:type="dxa"/>
            <w:vAlign w:val="center"/>
          </w:tcPr>
          <w:p w14:paraId="46FBFE1D"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E1E" w14:textId="77777777" w:rsidR="00145297" w:rsidRPr="00EF0439" w:rsidRDefault="00145297" w:rsidP="00EF301D">
            <w:pPr>
              <w:pStyle w:val="a5"/>
              <w:jc w:val="center"/>
              <w:rPr>
                <w:color w:val="auto"/>
                <w:sz w:val="28"/>
                <w:szCs w:val="28"/>
              </w:rPr>
            </w:pPr>
          </w:p>
        </w:tc>
      </w:tr>
      <w:tr w:rsidR="00145297" w:rsidRPr="00EF301D" w14:paraId="46FBFE24" w14:textId="77777777" w:rsidTr="00EF0439">
        <w:tc>
          <w:tcPr>
            <w:tcW w:w="1555" w:type="dxa"/>
            <w:vMerge w:val="restart"/>
            <w:vAlign w:val="center"/>
          </w:tcPr>
          <w:p w14:paraId="46FBFE20" w14:textId="77777777" w:rsidR="00145297" w:rsidRPr="00EF301D" w:rsidRDefault="00145297" w:rsidP="00EF301D">
            <w:pPr>
              <w:pStyle w:val="a5"/>
              <w:jc w:val="center"/>
              <w:rPr>
                <w:sz w:val="28"/>
                <w:szCs w:val="28"/>
              </w:rPr>
            </w:pPr>
            <w:r w:rsidRPr="00EF301D">
              <w:rPr>
                <w:sz w:val="28"/>
                <w:szCs w:val="28"/>
              </w:rPr>
              <w:lastRenderedPageBreak/>
              <w:t>ПФЛ-5</w:t>
            </w:r>
          </w:p>
        </w:tc>
        <w:tc>
          <w:tcPr>
            <w:tcW w:w="3827" w:type="dxa"/>
            <w:vAlign w:val="center"/>
          </w:tcPr>
          <w:p w14:paraId="46FBFE21" w14:textId="77777777" w:rsidR="00145297" w:rsidRPr="00EF0439" w:rsidRDefault="00145297" w:rsidP="00EF301D">
            <w:pPr>
              <w:pStyle w:val="a5"/>
              <w:jc w:val="center"/>
              <w:rPr>
                <w:color w:val="auto"/>
                <w:sz w:val="28"/>
                <w:szCs w:val="28"/>
              </w:rPr>
            </w:pPr>
            <w:r w:rsidRPr="00EF0439">
              <w:rPr>
                <w:color w:val="auto"/>
                <w:sz w:val="28"/>
                <w:szCs w:val="28"/>
              </w:rPr>
              <w:t xml:space="preserve">Представитель заявителя, указанного в </w:t>
            </w:r>
            <w:hyperlink w:anchor="P59">
              <w:r w:rsidRPr="00EF0439">
                <w:rPr>
                  <w:rStyle w:val="af0"/>
                  <w:color w:val="auto"/>
                  <w:sz w:val="28"/>
                  <w:szCs w:val="28"/>
                  <w:u w:val="none"/>
                </w:rPr>
                <w:t>подпункте 1.2.1.5</w:t>
              </w:r>
            </w:hyperlink>
            <w:r w:rsidRPr="00EF0439">
              <w:rPr>
                <w:color w:val="auto"/>
                <w:sz w:val="28"/>
                <w:szCs w:val="28"/>
              </w:rPr>
              <w:t xml:space="preserve"> административного регламента, являющегося физическим лицом, действующий на основании доверенности</w:t>
            </w:r>
          </w:p>
        </w:tc>
        <w:tc>
          <w:tcPr>
            <w:tcW w:w="3969" w:type="dxa"/>
            <w:vMerge w:val="restart"/>
            <w:vAlign w:val="center"/>
          </w:tcPr>
          <w:p w14:paraId="46FBFE22"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E23"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E28" w14:textId="77777777" w:rsidTr="00EF0439">
        <w:tc>
          <w:tcPr>
            <w:tcW w:w="1555" w:type="dxa"/>
            <w:vMerge/>
            <w:vAlign w:val="center"/>
          </w:tcPr>
          <w:p w14:paraId="46FBFE25" w14:textId="77777777" w:rsidR="00145297" w:rsidRPr="00EF301D" w:rsidRDefault="00145297" w:rsidP="00EF301D">
            <w:pPr>
              <w:pStyle w:val="a5"/>
              <w:jc w:val="center"/>
              <w:rPr>
                <w:sz w:val="28"/>
                <w:szCs w:val="28"/>
              </w:rPr>
            </w:pPr>
          </w:p>
        </w:tc>
        <w:tc>
          <w:tcPr>
            <w:tcW w:w="3827" w:type="dxa"/>
            <w:vAlign w:val="center"/>
          </w:tcPr>
          <w:p w14:paraId="46FBFE26"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E27" w14:textId="77777777" w:rsidR="00145297" w:rsidRPr="00EF0439" w:rsidRDefault="00145297" w:rsidP="00EF301D">
            <w:pPr>
              <w:pStyle w:val="a5"/>
              <w:jc w:val="center"/>
              <w:rPr>
                <w:color w:val="auto"/>
                <w:sz w:val="28"/>
                <w:szCs w:val="28"/>
              </w:rPr>
            </w:pPr>
          </w:p>
        </w:tc>
      </w:tr>
      <w:tr w:rsidR="00145297" w:rsidRPr="00EF301D" w14:paraId="46FBFE2D" w14:textId="77777777" w:rsidTr="00EF0439">
        <w:tc>
          <w:tcPr>
            <w:tcW w:w="1555" w:type="dxa"/>
            <w:vMerge w:val="restart"/>
            <w:vAlign w:val="center"/>
          </w:tcPr>
          <w:p w14:paraId="46FBFE29" w14:textId="77777777" w:rsidR="00145297" w:rsidRPr="00EF301D" w:rsidRDefault="00145297" w:rsidP="00EF301D">
            <w:pPr>
              <w:pStyle w:val="a5"/>
              <w:jc w:val="center"/>
              <w:rPr>
                <w:sz w:val="28"/>
                <w:szCs w:val="28"/>
              </w:rPr>
            </w:pPr>
            <w:r w:rsidRPr="00EF301D">
              <w:rPr>
                <w:sz w:val="28"/>
                <w:szCs w:val="28"/>
              </w:rPr>
              <w:t>ОПФЛ-1</w:t>
            </w:r>
          </w:p>
        </w:tc>
        <w:tc>
          <w:tcPr>
            <w:tcW w:w="3827" w:type="dxa"/>
            <w:vAlign w:val="center"/>
          </w:tcPr>
          <w:p w14:paraId="46FBFE2A" w14:textId="77777777" w:rsidR="00145297" w:rsidRPr="00EF0439" w:rsidRDefault="00145297" w:rsidP="00EF301D">
            <w:pPr>
              <w:pStyle w:val="a5"/>
              <w:jc w:val="center"/>
              <w:rPr>
                <w:color w:val="auto"/>
                <w:sz w:val="28"/>
                <w:szCs w:val="28"/>
              </w:rPr>
            </w:pPr>
            <w:r w:rsidRPr="00EF0439">
              <w:rPr>
                <w:color w:val="auto"/>
                <w:sz w:val="28"/>
                <w:szCs w:val="28"/>
              </w:rPr>
              <w:t xml:space="preserve">Опекун (попечитель) заявителя, указанного в </w:t>
            </w:r>
            <w:hyperlink w:anchor="P55">
              <w:r w:rsidRPr="00EF0439">
                <w:rPr>
                  <w:rStyle w:val="af0"/>
                  <w:color w:val="auto"/>
                  <w:sz w:val="28"/>
                  <w:szCs w:val="28"/>
                  <w:u w:val="none"/>
                </w:rPr>
                <w:t>подпункте 1.2.1.1</w:t>
              </w:r>
            </w:hyperlink>
            <w:r w:rsidRPr="00EF0439">
              <w:rPr>
                <w:color w:val="auto"/>
                <w:sz w:val="28"/>
                <w:szCs w:val="28"/>
              </w:rPr>
              <w:t xml:space="preserve"> административного регламента, являющегося физическим лицом</w:t>
            </w:r>
          </w:p>
        </w:tc>
        <w:tc>
          <w:tcPr>
            <w:tcW w:w="3969" w:type="dxa"/>
            <w:vMerge w:val="restart"/>
            <w:vAlign w:val="center"/>
          </w:tcPr>
          <w:p w14:paraId="46FBFE2B"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подготовке документации по планировке территории;</w:t>
            </w:r>
          </w:p>
          <w:p w14:paraId="46FBFE2C"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отказе в принятии решения о подготовке документации по планировке территории</w:t>
            </w:r>
          </w:p>
        </w:tc>
      </w:tr>
      <w:tr w:rsidR="00145297" w:rsidRPr="00EF301D" w14:paraId="46FBFE31" w14:textId="77777777" w:rsidTr="00EF0439">
        <w:tc>
          <w:tcPr>
            <w:tcW w:w="1555" w:type="dxa"/>
            <w:vMerge/>
            <w:vAlign w:val="center"/>
          </w:tcPr>
          <w:p w14:paraId="46FBFE2E" w14:textId="77777777" w:rsidR="00145297" w:rsidRPr="00EF301D" w:rsidRDefault="00145297" w:rsidP="00EF301D">
            <w:pPr>
              <w:pStyle w:val="a5"/>
              <w:jc w:val="center"/>
              <w:rPr>
                <w:sz w:val="28"/>
                <w:szCs w:val="28"/>
              </w:rPr>
            </w:pPr>
          </w:p>
        </w:tc>
        <w:tc>
          <w:tcPr>
            <w:tcW w:w="3827" w:type="dxa"/>
            <w:vAlign w:val="center"/>
          </w:tcPr>
          <w:p w14:paraId="46FBFE2F"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принятии решения о подготовке документации по планировке территории</w:t>
            </w:r>
          </w:p>
        </w:tc>
        <w:tc>
          <w:tcPr>
            <w:tcW w:w="3969" w:type="dxa"/>
            <w:vMerge/>
            <w:vAlign w:val="center"/>
          </w:tcPr>
          <w:p w14:paraId="46FBFE30" w14:textId="77777777" w:rsidR="00145297" w:rsidRPr="00EF0439" w:rsidRDefault="00145297" w:rsidP="00EF301D">
            <w:pPr>
              <w:pStyle w:val="a5"/>
              <w:jc w:val="center"/>
              <w:rPr>
                <w:color w:val="auto"/>
                <w:sz w:val="28"/>
                <w:szCs w:val="28"/>
              </w:rPr>
            </w:pPr>
          </w:p>
        </w:tc>
      </w:tr>
      <w:tr w:rsidR="00145297" w:rsidRPr="00EF301D" w14:paraId="46FBFE36" w14:textId="77777777" w:rsidTr="00EF0439">
        <w:tc>
          <w:tcPr>
            <w:tcW w:w="1555" w:type="dxa"/>
            <w:vMerge w:val="restart"/>
            <w:vAlign w:val="center"/>
          </w:tcPr>
          <w:p w14:paraId="46FBFE32" w14:textId="77777777" w:rsidR="00145297" w:rsidRPr="00EF301D" w:rsidRDefault="00145297" w:rsidP="00EF301D">
            <w:pPr>
              <w:pStyle w:val="a5"/>
              <w:jc w:val="center"/>
              <w:rPr>
                <w:sz w:val="28"/>
                <w:szCs w:val="28"/>
              </w:rPr>
            </w:pPr>
            <w:r w:rsidRPr="00EF301D">
              <w:rPr>
                <w:sz w:val="28"/>
                <w:szCs w:val="28"/>
              </w:rPr>
              <w:t>ОПФЛ-2</w:t>
            </w:r>
          </w:p>
        </w:tc>
        <w:tc>
          <w:tcPr>
            <w:tcW w:w="3827" w:type="dxa"/>
            <w:vAlign w:val="center"/>
          </w:tcPr>
          <w:p w14:paraId="46FBFE33" w14:textId="77777777" w:rsidR="00145297" w:rsidRPr="00EF0439" w:rsidRDefault="00145297" w:rsidP="00EF301D">
            <w:pPr>
              <w:pStyle w:val="a5"/>
              <w:jc w:val="center"/>
              <w:rPr>
                <w:color w:val="auto"/>
                <w:sz w:val="28"/>
                <w:szCs w:val="28"/>
              </w:rPr>
            </w:pPr>
            <w:r w:rsidRPr="00EF0439">
              <w:rPr>
                <w:color w:val="auto"/>
                <w:sz w:val="28"/>
                <w:szCs w:val="28"/>
              </w:rPr>
              <w:t xml:space="preserve">Опекун (попечитель) заявителя, указанного в </w:t>
            </w:r>
            <w:hyperlink w:anchor="P56">
              <w:r w:rsidRPr="00EF0439">
                <w:rPr>
                  <w:rStyle w:val="af0"/>
                  <w:color w:val="auto"/>
                  <w:sz w:val="28"/>
                  <w:szCs w:val="28"/>
                  <w:u w:val="none"/>
                </w:rPr>
                <w:t>подпункте 1.2.1.2</w:t>
              </w:r>
            </w:hyperlink>
            <w:r w:rsidRPr="00EF0439">
              <w:rPr>
                <w:color w:val="auto"/>
                <w:sz w:val="28"/>
                <w:szCs w:val="28"/>
              </w:rPr>
              <w:t xml:space="preserve"> административного регламента, являющегося физическим лицом</w:t>
            </w:r>
          </w:p>
        </w:tc>
        <w:tc>
          <w:tcPr>
            <w:tcW w:w="3969" w:type="dxa"/>
            <w:vMerge w:val="restart"/>
            <w:vAlign w:val="center"/>
          </w:tcPr>
          <w:p w14:paraId="46FBFE34"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документации по планировке территории;</w:t>
            </w:r>
          </w:p>
          <w:p w14:paraId="46FBFE35"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документации по планировке территории и направлении документации по планировке территории на доработку</w:t>
            </w:r>
          </w:p>
        </w:tc>
      </w:tr>
      <w:tr w:rsidR="00145297" w:rsidRPr="00EF301D" w14:paraId="46FBFE3A" w14:textId="77777777" w:rsidTr="00EF0439">
        <w:tc>
          <w:tcPr>
            <w:tcW w:w="1555" w:type="dxa"/>
            <w:vMerge/>
            <w:vAlign w:val="center"/>
          </w:tcPr>
          <w:p w14:paraId="46FBFE37" w14:textId="77777777" w:rsidR="00145297" w:rsidRPr="00EF301D" w:rsidRDefault="00145297" w:rsidP="00EF301D">
            <w:pPr>
              <w:pStyle w:val="a5"/>
              <w:jc w:val="center"/>
              <w:rPr>
                <w:sz w:val="28"/>
                <w:szCs w:val="28"/>
              </w:rPr>
            </w:pPr>
          </w:p>
        </w:tc>
        <w:tc>
          <w:tcPr>
            <w:tcW w:w="3827" w:type="dxa"/>
            <w:vAlign w:val="center"/>
          </w:tcPr>
          <w:p w14:paraId="46FBFE38"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об утверждении документации по планировке территории</w:t>
            </w:r>
          </w:p>
        </w:tc>
        <w:tc>
          <w:tcPr>
            <w:tcW w:w="3969" w:type="dxa"/>
            <w:vMerge/>
            <w:vAlign w:val="center"/>
          </w:tcPr>
          <w:p w14:paraId="46FBFE39" w14:textId="77777777" w:rsidR="00145297" w:rsidRPr="00EF0439" w:rsidRDefault="00145297" w:rsidP="00EF301D">
            <w:pPr>
              <w:pStyle w:val="a5"/>
              <w:jc w:val="center"/>
              <w:rPr>
                <w:color w:val="auto"/>
                <w:sz w:val="28"/>
                <w:szCs w:val="28"/>
              </w:rPr>
            </w:pPr>
          </w:p>
        </w:tc>
      </w:tr>
      <w:tr w:rsidR="00145297" w:rsidRPr="00EF301D" w14:paraId="46FBFE3F" w14:textId="77777777" w:rsidTr="00EF0439">
        <w:tc>
          <w:tcPr>
            <w:tcW w:w="1555" w:type="dxa"/>
            <w:vMerge w:val="restart"/>
            <w:vAlign w:val="center"/>
          </w:tcPr>
          <w:p w14:paraId="46FBFE3B" w14:textId="77777777" w:rsidR="00145297" w:rsidRPr="00EF301D" w:rsidRDefault="00145297" w:rsidP="00EF301D">
            <w:pPr>
              <w:pStyle w:val="a5"/>
              <w:jc w:val="center"/>
              <w:rPr>
                <w:sz w:val="28"/>
                <w:szCs w:val="28"/>
              </w:rPr>
            </w:pPr>
            <w:r w:rsidRPr="00EF301D">
              <w:rPr>
                <w:sz w:val="28"/>
                <w:szCs w:val="28"/>
              </w:rPr>
              <w:t>ОПФЛ-3</w:t>
            </w:r>
          </w:p>
        </w:tc>
        <w:tc>
          <w:tcPr>
            <w:tcW w:w="3827" w:type="dxa"/>
            <w:vAlign w:val="center"/>
          </w:tcPr>
          <w:p w14:paraId="46FBFE3C" w14:textId="77777777" w:rsidR="00145297" w:rsidRPr="00EF0439" w:rsidRDefault="00145297" w:rsidP="00EF301D">
            <w:pPr>
              <w:pStyle w:val="a5"/>
              <w:jc w:val="center"/>
              <w:rPr>
                <w:color w:val="auto"/>
                <w:sz w:val="28"/>
                <w:szCs w:val="28"/>
              </w:rPr>
            </w:pPr>
            <w:r w:rsidRPr="00EF0439">
              <w:rPr>
                <w:color w:val="auto"/>
                <w:sz w:val="28"/>
                <w:szCs w:val="28"/>
              </w:rPr>
              <w:t xml:space="preserve">Опекун (попечитель) заявителя, указанного в </w:t>
            </w:r>
            <w:hyperlink w:anchor="P57">
              <w:r w:rsidRPr="00EF0439">
                <w:rPr>
                  <w:rStyle w:val="af0"/>
                  <w:color w:val="auto"/>
                  <w:sz w:val="28"/>
                  <w:szCs w:val="28"/>
                  <w:u w:val="none"/>
                </w:rPr>
                <w:t>подпункте 1.2.1.3</w:t>
              </w:r>
            </w:hyperlink>
            <w:r w:rsidRPr="00EF0439">
              <w:rPr>
                <w:color w:val="auto"/>
                <w:sz w:val="28"/>
                <w:szCs w:val="28"/>
              </w:rPr>
              <w:t xml:space="preserve"> административного регламента, являющегося физическим лицом</w:t>
            </w:r>
          </w:p>
        </w:tc>
        <w:tc>
          <w:tcPr>
            <w:tcW w:w="3969" w:type="dxa"/>
            <w:vMerge w:val="restart"/>
            <w:vAlign w:val="center"/>
          </w:tcPr>
          <w:p w14:paraId="46FBFE3D"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изменений в документацию по планировке </w:t>
            </w:r>
            <w:r w:rsidRPr="00EF0439">
              <w:rPr>
                <w:color w:val="auto"/>
                <w:sz w:val="28"/>
                <w:szCs w:val="28"/>
              </w:rPr>
              <w:lastRenderedPageBreak/>
              <w:t>территории;</w:t>
            </w:r>
          </w:p>
          <w:p w14:paraId="46FBFE3E"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изменений в документацию по планировке территории и направлении документации по планировке территории на доработку</w:t>
            </w:r>
          </w:p>
        </w:tc>
      </w:tr>
      <w:tr w:rsidR="00145297" w:rsidRPr="00EF301D" w14:paraId="46FBFE43" w14:textId="77777777" w:rsidTr="00EF0439">
        <w:tc>
          <w:tcPr>
            <w:tcW w:w="1555" w:type="dxa"/>
            <w:vMerge/>
            <w:vAlign w:val="center"/>
          </w:tcPr>
          <w:p w14:paraId="46FBFE40" w14:textId="77777777" w:rsidR="00145297" w:rsidRPr="00EF301D" w:rsidRDefault="00145297" w:rsidP="00EF301D">
            <w:pPr>
              <w:pStyle w:val="a5"/>
              <w:jc w:val="center"/>
              <w:rPr>
                <w:sz w:val="28"/>
                <w:szCs w:val="28"/>
              </w:rPr>
            </w:pPr>
          </w:p>
        </w:tc>
        <w:tc>
          <w:tcPr>
            <w:tcW w:w="3827" w:type="dxa"/>
            <w:vAlign w:val="center"/>
          </w:tcPr>
          <w:p w14:paraId="46FBFE41"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внесении изменений в документацию по планировке территории</w:t>
            </w:r>
          </w:p>
        </w:tc>
        <w:tc>
          <w:tcPr>
            <w:tcW w:w="3969" w:type="dxa"/>
            <w:vMerge/>
            <w:vAlign w:val="center"/>
          </w:tcPr>
          <w:p w14:paraId="46FBFE42" w14:textId="77777777" w:rsidR="00145297" w:rsidRPr="00EF0439" w:rsidRDefault="00145297" w:rsidP="00EF301D">
            <w:pPr>
              <w:pStyle w:val="a5"/>
              <w:jc w:val="center"/>
              <w:rPr>
                <w:color w:val="auto"/>
                <w:sz w:val="28"/>
                <w:szCs w:val="28"/>
              </w:rPr>
            </w:pPr>
          </w:p>
        </w:tc>
      </w:tr>
      <w:tr w:rsidR="00145297" w:rsidRPr="00EF301D" w14:paraId="46FBFE48" w14:textId="77777777" w:rsidTr="00EF0439">
        <w:tc>
          <w:tcPr>
            <w:tcW w:w="1555" w:type="dxa"/>
            <w:vMerge w:val="restart"/>
            <w:vAlign w:val="center"/>
          </w:tcPr>
          <w:p w14:paraId="46FBFE44" w14:textId="77777777" w:rsidR="00145297" w:rsidRPr="00EF301D" w:rsidRDefault="00145297" w:rsidP="00EF301D">
            <w:pPr>
              <w:pStyle w:val="a5"/>
              <w:jc w:val="center"/>
              <w:rPr>
                <w:sz w:val="28"/>
                <w:szCs w:val="28"/>
              </w:rPr>
            </w:pPr>
            <w:r w:rsidRPr="00EF301D">
              <w:rPr>
                <w:sz w:val="28"/>
                <w:szCs w:val="28"/>
              </w:rPr>
              <w:lastRenderedPageBreak/>
              <w:t>ОПФЛ-4</w:t>
            </w:r>
          </w:p>
        </w:tc>
        <w:tc>
          <w:tcPr>
            <w:tcW w:w="3827" w:type="dxa"/>
            <w:vAlign w:val="center"/>
          </w:tcPr>
          <w:p w14:paraId="46FBFE45" w14:textId="77777777" w:rsidR="00145297" w:rsidRPr="00EF0439" w:rsidRDefault="00145297" w:rsidP="00EF301D">
            <w:pPr>
              <w:pStyle w:val="a5"/>
              <w:jc w:val="center"/>
              <w:rPr>
                <w:color w:val="auto"/>
                <w:sz w:val="28"/>
                <w:szCs w:val="28"/>
              </w:rPr>
            </w:pPr>
            <w:r w:rsidRPr="00EF0439">
              <w:rPr>
                <w:color w:val="auto"/>
                <w:sz w:val="28"/>
                <w:szCs w:val="28"/>
              </w:rPr>
              <w:t xml:space="preserve">Опекун (попечитель) заявителя, указанного в </w:t>
            </w:r>
            <w:hyperlink w:anchor="P58">
              <w:r w:rsidRPr="00EF0439">
                <w:rPr>
                  <w:rStyle w:val="af0"/>
                  <w:color w:val="auto"/>
                  <w:sz w:val="28"/>
                  <w:szCs w:val="28"/>
                  <w:u w:val="none"/>
                </w:rPr>
                <w:t>подпункте 1.2.1.4</w:t>
              </w:r>
            </w:hyperlink>
            <w:r w:rsidRPr="00EF0439">
              <w:rPr>
                <w:color w:val="auto"/>
                <w:sz w:val="28"/>
                <w:szCs w:val="28"/>
              </w:rPr>
              <w:t xml:space="preserve"> административного регламента, являющегося физическим лицом</w:t>
            </w:r>
          </w:p>
        </w:tc>
        <w:tc>
          <w:tcPr>
            <w:tcW w:w="3969" w:type="dxa"/>
            <w:vMerge w:val="restart"/>
            <w:vAlign w:val="center"/>
          </w:tcPr>
          <w:p w14:paraId="46FBFE46"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E47"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E4C" w14:textId="77777777" w:rsidTr="00EF0439">
        <w:tc>
          <w:tcPr>
            <w:tcW w:w="1555" w:type="dxa"/>
            <w:vMerge/>
            <w:vAlign w:val="center"/>
          </w:tcPr>
          <w:p w14:paraId="46FBFE49" w14:textId="77777777" w:rsidR="00145297" w:rsidRPr="00EF301D" w:rsidRDefault="00145297" w:rsidP="00EF301D">
            <w:pPr>
              <w:pStyle w:val="a5"/>
              <w:jc w:val="center"/>
              <w:rPr>
                <w:sz w:val="28"/>
                <w:szCs w:val="28"/>
              </w:rPr>
            </w:pPr>
          </w:p>
        </w:tc>
        <w:tc>
          <w:tcPr>
            <w:tcW w:w="3827" w:type="dxa"/>
            <w:vAlign w:val="center"/>
          </w:tcPr>
          <w:p w14:paraId="46FBFE4A"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E4B" w14:textId="77777777" w:rsidR="00145297" w:rsidRPr="00EF0439" w:rsidRDefault="00145297" w:rsidP="00EF301D">
            <w:pPr>
              <w:pStyle w:val="a5"/>
              <w:jc w:val="center"/>
              <w:rPr>
                <w:color w:val="auto"/>
                <w:sz w:val="28"/>
                <w:szCs w:val="28"/>
              </w:rPr>
            </w:pPr>
          </w:p>
        </w:tc>
      </w:tr>
      <w:tr w:rsidR="00145297" w:rsidRPr="00EF301D" w14:paraId="46FBFE51" w14:textId="77777777" w:rsidTr="00EF0439">
        <w:tc>
          <w:tcPr>
            <w:tcW w:w="1555" w:type="dxa"/>
            <w:vMerge w:val="restart"/>
            <w:vAlign w:val="center"/>
          </w:tcPr>
          <w:p w14:paraId="46FBFE4D" w14:textId="77777777" w:rsidR="00145297" w:rsidRPr="00EF301D" w:rsidRDefault="00145297" w:rsidP="00EF301D">
            <w:pPr>
              <w:pStyle w:val="a5"/>
              <w:jc w:val="center"/>
              <w:rPr>
                <w:sz w:val="28"/>
                <w:szCs w:val="28"/>
              </w:rPr>
            </w:pPr>
            <w:r w:rsidRPr="00EF301D">
              <w:rPr>
                <w:sz w:val="28"/>
                <w:szCs w:val="28"/>
              </w:rPr>
              <w:t>ОПФЛ-5</w:t>
            </w:r>
          </w:p>
        </w:tc>
        <w:tc>
          <w:tcPr>
            <w:tcW w:w="3827" w:type="dxa"/>
            <w:vAlign w:val="center"/>
          </w:tcPr>
          <w:p w14:paraId="46FBFE4E" w14:textId="77777777" w:rsidR="00145297" w:rsidRPr="00EF0439" w:rsidRDefault="00145297" w:rsidP="00EF301D">
            <w:pPr>
              <w:pStyle w:val="a5"/>
              <w:jc w:val="center"/>
              <w:rPr>
                <w:color w:val="auto"/>
                <w:sz w:val="28"/>
                <w:szCs w:val="28"/>
              </w:rPr>
            </w:pPr>
            <w:r w:rsidRPr="00EF0439">
              <w:rPr>
                <w:color w:val="auto"/>
                <w:sz w:val="28"/>
                <w:szCs w:val="28"/>
              </w:rPr>
              <w:t xml:space="preserve">Опекун (попечитель) заявителя, указанного в </w:t>
            </w:r>
            <w:hyperlink w:anchor="P59">
              <w:r w:rsidRPr="00EF0439">
                <w:rPr>
                  <w:rStyle w:val="af0"/>
                  <w:color w:val="auto"/>
                  <w:sz w:val="28"/>
                  <w:szCs w:val="28"/>
                  <w:u w:val="none"/>
                </w:rPr>
                <w:t>подпункте 1.2.1.5</w:t>
              </w:r>
            </w:hyperlink>
            <w:r w:rsidRPr="00EF0439">
              <w:rPr>
                <w:color w:val="auto"/>
                <w:sz w:val="28"/>
                <w:szCs w:val="28"/>
              </w:rPr>
              <w:t xml:space="preserve"> административного регламента, являющегося физическим лицом</w:t>
            </w:r>
          </w:p>
        </w:tc>
        <w:tc>
          <w:tcPr>
            <w:tcW w:w="3969" w:type="dxa"/>
            <w:vMerge w:val="restart"/>
            <w:vAlign w:val="center"/>
          </w:tcPr>
          <w:p w14:paraId="46FBFE4F"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E50"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E55" w14:textId="77777777" w:rsidTr="00EF0439">
        <w:tc>
          <w:tcPr>
            <w:tcW w:w="1555" w:type="dxa"/>
            <w:vMerge/>
            <w:vAlign w:val="center"/>
          </w:tcPr>
          <w:p w14:paraId="46FBFE52" w14:textId="77777777" w:rsidR="00145297" w:rsidRPr="00EF301D" w:rsidRDefault="00145297" w:rsidP="00EF301D">
            <w:pPr>
              <w:pStyle w:val="a5"/>
              <w:jc w:val="center"/>
              <w:rPr>
                <w:sz w:val="28"/>
                <w:szCs w:val="28"/>
              </w:rPr>
            </w:pPr>
          </w:p>
        </w:tc>
        <w:tc>
          <w:tcPr>
            <w:tcW w:w="3827" w:type="dxa"/>
            <w:vAlign w:val="center"/>
          </w:tcPr>
          <w:p w14:paraId="46FBFE53"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E54" w14:textId="77777777" w:rsidR="00145297" w:rsidRPr="00EF0439" w:rsidRDefault="00145297" w:rsidP="00EF301D">
            <w:pPr>
              <w:pStyle w:val="a5"/>
              <w:jc w:val="center"/>
              <w:rPr>
                <w:color w:val="auto"/>
                <w:sz w:val="28"/>
                <w:szCs w:val="28"/>
              </w:rPr>
            </w:pPr>
          </w:p>
        </w:tc>
      </w:tr>
      <w:tr w:rsidR="00145297" w:rsidRPr="00EF301D" w14:paraId="46FBFE5A" w14:textId="77777777" w:rsidTr="00EF0439">
        <w:tc>
          <w:tcPr>
            <w:tcW w:w="1555" w:type="dxa"/>
            <w:vMerge w:val="restart"/>
            <w:vAlign w:val="center"/>
          </w:tcPr>
          <w:p w14:paraId="46FBFE56" w14:textId="77777777" w:rsidR="00145297" w:rsidRPr="00EF301D" w:rsidRDefault="00145297" w:rsidP="00EF301D">
            <w:pPr>
              <w:pStyle w:val="a5"/>
              <w:jc w:val="center"/>
              <w:rPr>
                <w:sz w:val="28"/>
                <w:szCs w:val="28"/>
              </w:rPr>
            </w:pPr>
            <w:r w:rsidRPr="00EF301D">
              <w:rPr>
                <w:sz w:val="28"/>
                <w:szCs w:val="28"/>
              </w:rPr>
              <w:t>ЗПН-1</w:t>
            </w:r>
          </w:p>
        </w:tc>
        <w:tc>
          <w:tcPr>
            <w:tcW w:w="3827" w:type="dxa"/>
            <w:vAlign w:val="center"/>
          </w:tcPr>
          <w:p w14:paraId="46FBFE57" w14:textId="77777777" w:rsidR="00145297" w:rsidRPr="00EF0439" w:rsidRDefault="00145297" w:rsidP="00EF301D">
            <w:pPr>
              <w:pStyle w:val="a5"/>
              <w:jc w:val="center"/>
              <w:rPr>
                <w:color w:val="auto"/>
                <w:sz w:val="28"/>
                <w:szCs w:val="28"/>
              </w:rPr>
            </w:pPr>
            <w:r w:rsidRPr="00EF0439">
              <w:rPr>
                <w:color w:val="auto"/>
                <w:sz w:val="28"/>
                <w:szCs w:val="28"/>
              </w:rPr>
              <w:t xml:space="preserve">Законный представитель заявителя, указанного в </w:t>
            </w:r>
            <w:hyperlink w:anchor="P55">
              <w:r w:rsidRPr="00EF0439">
                <w:rPr>
                  <w:rStyle w:val="af0"/>
                  <w:color w:val="auto"/>
                  <w:sz w:val="28"/>
                  <w:szCs w:val="28"/>
                  <w:u w:val="none"/>
                </w:rPr>
                <w:t>подпункте 1.2.1.1</w:t>
              </w:r>
            </w:hyperlink>
            <w:r w:rsidRPr="00EF0439">
              <w:rPr>
                <w:color w:val="auto"/>
                <w:sz w:val="28"/>
                <w:szCs w:val="28"/>
              </w:rPr>
              <w:t xml:space="preserve"> административного регламента, являющегося несовершеннолетним</w:t>
            </w:r>
          </w:p>
        </w:tc>
        <w:tc>
          <w:tcPr>
            <w:tcW w:w="3969" w:type="dxa"/>
            <w:vMerge w:val="restart"/>
            <w:vAlign w:val="center"/>
          </w:tcPr>
          <w:p w14:paraId="46FBFE58"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подготовке документации по планировке территории;</w:t>
            </w:r>
          </w:p>
          <w:p w14:paraId="46FBFE59" w14:textId="77777777" w:rsidR="00145297" w:rsidRPr="00EF0439" w:rsidRDefault="00145297" w:rsidP="00EF301D">
            <w:pPr>
              <w:pStyle w:val="a5"/>
              <w:jc w:val="center"/>
              <w:rPr>
                <w:color w:val="auto"/>
                <w:sz w:val="28"/>
                <w:szCs w:val="28"/>
              </w:rPr>
            </w:pPr>
            <w:r w:rsidRPr="00EF0439">
              <w:rPr>
                <w:color w:val="auto"/>
                <w:sz w:val="28"/>
                <w:szCs w:val="28"/>
              </w:rPr>
              <w:lastRenderedPageBreak/>
              <w:t>уведомление об отказе в принятии решения о подготовке документации по планировке территории</w:t>
            </w:r>
          </w:p>
        </w:tc>
      </w:tr>
      <w:tr w:rsidR="00145297" w:rsidRPr="00EF301D" w14:paraId="46FBFE5E" w14:textId="77777777" w:rsidTr="00EF0439">
        <w:tc>
          <w:tcPr>
            <w:tcW w:w="1555" w:type="dxa"/>
            <w:vMerge/>
            <w:vAlign w:val="center"/>
          </w:tcPr>
          <w:p w14:paraId="46FBFE5B" w14:textId="77777777" w:rsidR="00145297" w:rsidRPr="00EF301D" w:rsidRDefault="00145297" w:rsidP="00EF301D">
            <w:pPr>
              <w:pStyle w:val="a5"/>
              <w:jc w:val="center"/>
              <w:rPr>
                <w:sz w:val="28"/>
                <w:szCs w:val="28"/>
              </w:rPr>
            </w:pPr>
          </w:p>
        </w:tc>
        <w:tc>
          <w:tcPr>
            <w:tcW w:w="3827" w:type="dxa"/>
            <w:vAlign w:val="center"/>
          </w:tcPr>
          <w:p w14:paraId="46FBFE5C"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принятии решения о подготовке документации по планировке территории</w:t>
            </w:r>
          </w:p>
        </w:tc>
        <w:tc>
          <w:tcPr>
            <w:tcW w:w="3969" w:type="dxa"/>
            <w:vMerge/>
            <w:vAlign w:val="center"/>
          </w:tcPr>
          <w:p w14:paraId="46FBFE5D" w14:textId="77777777" w:rsidR="00145297" w:rsidRPr="00EF0439" w:rsidRDefault="00145297" w:rsidP="00EF301D">
            <w:pPr>
              <w:pStyle w:val="a5"/>
              <w:jc w:val="center"/>
              <w:rPr>
                <w:color w:val="auto"/>
                <w:sz w:val="28"/>
                <w:szCs w:val="28"/>
              </w:rPr>
            </w:pPr>
          </w:p>
        </w:tc>
      </w:tr>
      <w:tr w:rsidR="00145297" w:rsidRPr="00EF301D" w14:paraId="46FBFE63" w14:textId="77777777" w:rsidTr="00EF0439">
        <w:tc>
          <w:tcPr>
            <w:tcW w:w="1555" w:type="dxa"/>
            <w:vMerge w:val="restart"/>
            <w:vAlign w:val="center"/>
          </w:tcPr>
          <w:p w14:paraId="46FBFE5F" w14:textId="77777777" w:rsidR="00145297" w:rsidRPr="00EF301D" w:rsidRDefault="00145297" w:rsidP="00EF301D">
            <w:pPr>
              <w:pStyle w:val="a5"/>
              <w:jc w:val="center"/>
              <w:rPr>
                <w:sz w:val="28"/>
                <w:szCs w:val="28"/>
              </w:rPr>
            </w:pPr>
            <w:r w:rsidRPr="00EF301D">
              <w:rPr>
                <w:sz w:val="28"/>
                <w:szCs w:val="28"/>
              </w:rPr>
              <w:lastRenderedPageBreak/>
              <w:t>ЗПН-2</w:t>
            </w:r>
          </w:p>
        </w:tc>
        <w:tc>
          <w:tcPr>
            <w:tcW w:w="3827" w:type="dxa"/>
            <w:vAlign w:val="center"/>
          </w:tcPr>
          <w:p w14:paraId="46FBFE60" w14:textId="77777777" w:rsidR="00145297" w:rsidRPr="00EF0439" w:rsidRDefault="00145297" w:rsidP="00EF301D">
            <w:pPr>
              <w:pStyle w:val="a5"/>
              <w:jc w:val="center"/>
              <w:rPr>
                <w:color w:val="auto"/>
                <w:sz w:val="28"/>
                <w:szCs w:val="28"/>
              </w:rPr>
            </w:pPr>
            <w:r w:rsidRPr="00EF0439">
              <w:rPr>
                <w:color w:val="auto"/>
                <w:sz w:val="28"/>
                <w:szCs w:val="28"/>
              </w:rPr>
              <w:t xml:space="preserve">Законный представитель заявителя, указанного в </w:t>
            </w:r>
            <w:hyperlink w:anchor="P56">
              <w:r w:rsidRPr="00EF0439">
                <w:rPr>
                  <w:rStyle w:val="af0"/>
                  <w:color w:val="auto"/>
                  <w:sz w:val="28"/>
                  <w:szCs w:val="28"/>
                  <w:u w:val="none"/>
                </w:rPr>
                <w:t>подпункте 1.2.1.2</w:t>
              </w:r>
            </w:hyperlink>
            <w:r w:rsidRPr="00EF0439">
              <w:rPr>
                <w:color w:val="auto"/>
                <w:sz w:val="28"/>
                <w:szCs w:val="28"/>
              </w:rPr>
              <w:t xml:space="preserve"> административного регламента, являющегося несовершеннолетним</w:t>
            </w:r>
          </w:p>
        </w:tc>
        <w:tc>
          <w:tcPr>
            <w:tcW w:w="3969" w:type="dxa"/>
            <w:vMerge w:val="restart"/>
            <w:vAlign w:val="center"/>
          </w:tcPr>
          <w:p w14:paraId="46FBFE61"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документации по планировке территории;</w:t>
            </w:r>
          </w:p>
          <w:p w14:paraId="46FBFE62"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документации по планировке территории и направлении документации по планировке территории на доработку</w:t>
            </w:r>
          </w:p>
        </w:tc>
      </w:tr>
      <w:tr w:rsidR="00145297" w:rsidRPr="00EF301D" w14:paraId="46FBFE67" w14:textId="77777777" w:rsidTr="00EF0439">
        <w:tc>
          <w:tcPr>
            <w:tcW w:w="1555" w:type="dxa"/>
            <w:vMerge/>
            <w:vAlign w:val="center"/>
          </w:tcPr>
          <w:p w14:paraId="46FBFE64" w14:textId="77777777" w:rsidR="00145297" w:rsidRPr="00EF301D" w:rsidRDefault="00145297" w:rsidP="00EF301D">
            <w:pPr>
              <w:pStyle w:val="a5"/>
              <w:jc w:val="center"/>
              <w:rPr>
                <w:sz w:val="28"/>
                <w:szCs w:val="28"/>
              </w:rPr>
            </w:pPr>
          </w:p>
        </w:tc>
        <w:tc>
          <w:tcPr>
            <w:tcW w:w="3827" w:type="dxa"/>
            <w:vAlign w:val="center"/>
          </w:tcPr>
          <w:p w14:paraId="46FBFE65"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об утверждении документации по планировке территории</w:t>
            </w:r>
          </w:p>
        </w:tc>
        <w:tc>
          <w:tcPr>
            <w:tcW w:w="3969" w:type="dxa"/>
            <w:vMerge/>
            <w:vAlign w:val="center"/>
          </w:tcPr>
          <w:p w14:paraId="46FBFE66" w14:textId="77777777" w:rsidR="00145297" w:rsidRPr="00EF0439" w:rsidRDefault="00145297" w:rsidP="00EF301D">
            <w:pPr>
              <w:pStyle w:val="a5"/>
              <w:jc w:val="center"/>
              <w:rPr>
                <w:color w:val="auto"/>
                <w:sz w:val="28"/>
                <w:szCs w:val="28"/>
              </w:rPr>
            </w:pPr>
          </w:p>
        </w:tc>
      </w:tr>
      <w:tr w:rsidR="00145297" w:rsidRPr="00EF301D" w14:paraId="46FBFE6C" w14:textId="77777777" w:rsidTr="00EF0439">
        <w:tc>
          <w:tcPr>
            <w:tcW w:w="1555" w:type="dxa"/>
            <w:vMerge w:val="restart"/>
            <w:vAlign w:val="center"/>
          </w:tcPr>
          <w:p w14:paraId="46FBFE68" w14:textId="77777777" w:rsidR="00145297" w:rsidRPr="00EF301D" w:rsidRDefault="00145297" w:rsidP="00EF301D">
            <w:pPr>
              <w:pStyle w:val="a5"/>
              <w:jc w:val="center"/>
              <w:rPr>
                <w:sz w:val="28"/>
                <w:szCs w:val="28"/>
              </w:rPr>
            </w:pPr>
            <w:r w:rsidRPr="00EF301D">
              <w:rPr>
                <w:sz w:val="28"/>
                <w:szCs w:val="28"/>
              </w:rPr>
              <w:t>ЗПН-3</w:t>
            </w:r>
          </w:p>
        </w:tc>
        <w:tc>
          <w:tcPr>
            <w:tcW w:w="3827" w:type="dxa"/>
            <w:vAlign w:val="center"/>
          </w:tcPr>
          <w:p w14:paraId="46FBFE69" w14:textId="77777777" w:rsidR="00145297" w:rsidRPr="00EF0439" w:rsidRDefault="00145297" w:rsidP="00EF301D">
            <w:pPr>
              <w:pStyle w:val="a5"/>
              <w:jc w:val="center"/>
              <w:rPr>
                <w:color w:val="auto"/>
                <w:sz w:val="28"/>
                <w:szCs w:val="28"/>
              </w:rPr>
            </w:pPr>
            <w:r w:rsidRPr="00EF0439">
              <w:rPr>
                <w:color w:val="auto"/>
                <w:sz w:val="28"/>
                <w:szCs w:val="28"/>
              </w:rPr>
              <w:t xml:space="preserve">Законный представитель заявителя, указанного в </w:t>
            </w:r>
            <w:hyperlink w:anchor="P57">
              <w:r w:rsidRPr="00EF0439">
                <w:rPr>
                  <w:rStyle w:val="af0"/>
                  <w:color w:val="auto"/>
                  <w:sz w:val="28"/>
                  <w:szCs w:val="28"/>
                  <w:u w:val="none"/>
                </w:rPr>
                <w:t>подпункте 1.2.1.3</w:t>
              </w:r>
            </w:hyperlink>
            <w:r w:rsidRPr="00EF0439">
              <w:rPr>
                <w:color w:val="auto"/>
                <w:sz w:val="28"/>
                <w:szCs w:val="28"/>
              </w:rPr>
              <w:t xml:space="preserve"> административного регламента, являющегося несовершеннолетним</w:t>
            </w:r>
          </w:p>
        </w:tc>
        <w:tc>
          <w:tcPr>
            <w:tcW w:w="3969" w:type="dxa"/>
            <w:vMerge w:val="restart"/>
            <w:vAlign w:val="center"/>
          </w:tcPr>
          <w:p w14:paraId="46FBFE6A"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об утверждении изменений в документацию по планировке территории;</w:t>
            </w:r>
          </w:p>
          <w:p w14:paraId="46FBFE6B"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изменений в документацию по планировке территории и направлении документации по планировке территории на доработку</w:t>
            </w:r>
          </w:p>
        </w:tc>
      </w:tr>
      <w:tr w:rsidR="00145297" w:rsidRPr="00EF301D" w14:paraId="46FBFE70" w14:textId="77777777" w:rsidTr="00EF0439">
        <w:tc>
          <w:tcPr>
            <w:tcW w:w="1555" w:type="dxa"/>
            <w:vMerge/>
            <w:vAlign w:val="center"/>
          </w:tcPr>
          <w:p w14:paraId="46FBFE6D" w14:textId="77777777" w:rsidR="00145297" w:rsidRPr="00EF301D" w:rsidRDefault="00145297" w:rsidP="00EF301D">
            <w:pPr>
              <w:pStyle w:val="a5"/>
              <w:jc w:val="center"/>
              <w:rPr>
                <w:sz w:val="28"/>
                <w:szCs w:val="28"/>
              </w:rPr>
            </w:pPr>
          </w:p>
        </w:tc>
        <w:tc>
          <w:tcPr>
            <w:tcW w:w="3827" w:type="dxa"/>
            <w:vAlign w:val="center"/>
          </w:tcPr>
          <w:p w14:paraId="46FBFE6E" w14:textId="77777777" w:rsidR="00145297" w:rsidRPr="00EF0439" w:rsidRDefault="00145297" w:rsidP="00EF301D">
            <w:pPr>
              <w:pStyle w:val="a5"/>
              <w:jc w:val="center"/>
              <w:rPr>
                <w:color w:val="auto"/>
                <w:sz w:val="28"/>
                <w:szCs w:val="28"/>
              </w:rPr>
            </w:pPr>
            <w:r w:rsidRPr="00EF0439">
              <w:rPr>
                <w:color w:val="auto"/>
                <w:sz w:val="28"/>
                <w:szCs w:val="28"/>
              </w:rPr>
              <w:t>Обращение с заявлением о внесении изменений в документацию по планировке территории</w:t>
            </w:r>
          </w:p>
        </w:tc>
        <w:tc>
          <w:tcPr>
            <w:tcW w:w="3969" w:type="dxa"/>
            <w:vMerge/>
            <w:vAlign w:val="center"/>
          </w:tcPr>
          <w:p w14:paraId="46FBFE6F" w14:textId="77777777" w:rsidR="00145297" w:rsidRPr="00EF0439" w:rsidRDefault="00145297" w:rsidP="00EF301D">
            <w:pPr>
              <w:pStyle w:val="a5"/>
              <w:jc w:val="center"/>
              <w:rPr>
                <w:color w:val="auto"/>
                <w:sz w:val="28"/>
                <w:szCs w:val="28"/>
              </w:rPr>
            </w:pPr>
          </w:p>
        </w:tc>
      </w:tr>
      <w:tr w:rsidR="00145297" w:rsidRPr="00EF301D" w14:paraId="46FBFE75" w14:textId="77777777" w:rsidTr="00EF0439">
        <w:tc>
          <w:tcPr>
            <w:tcW w:w="1555" w:type="dxa"/>
            <w:vMerge w:val="restart"/>
            <w:vAlign w:val="center"/>
          </w:tcPr>
          <w:p w14:paraId="46FBFE71" w14:textId="77777777" w:rsidR="00145297" w:rsidRPr="00EF301D" w:rsidRDefault="00145297" w:rsidP="00EF301D">
            <w:pPr>
              <w:pStyle w:val="a5"/>
              <w:jc w:val="center"/>
              <w:rPr>
                <w:sz w:val="28"/>
                <w:szCs w:val="28"/>
              </w:rPr>
            </w:pPr>
            <w:r w:rsidRPr="00EF301D">
              <w:rPr>
                <w:sz w:val="28"/>
                <w:szCs w:val="28"/>
              </w:rPr>
              <w:t>ЗПН-4</w:t>
            </w:r>
          </w:p>
        </w:tc>
        <w:tc>
          <w:tcPr>
            <w:tcW w:w="3827" w:type="dxa"/>
            <w:vAlign w:val="center"/>
          </w:tcPr>
          <w:p w14:paraId="46FBFE72" w14:textId="77777777" w:rsidR="00145297" w:rsidRPr="00EF0439" w:rsidRDefault="00145297" w:rsidP="00EF301D">
            <w:pPr>
              <w:pStyle w:val="a5"/>
              <w:jc w:val="center"/>
              <w:rPr>
                <w:color w:val="auto"/>
                <w:sz w:val="28"/>
                <w:szCs w:val="28"/>
              </w:rPr>
            </w:pPr>
            <w:r w:rsidRPr="00EF0439">
              <w:rPr>
                <w:color w:val="auto"/>
                <w:sz w:val="28"/>
                <w:szCs w:val="28"/>
              </w:rPr>
              <w:t xml:space="preserve">Законный представитель заявителя, указанного в </w:t>
            </w:r>
            <w:hyperlink w:anchor="P58">
              <w:r w:rsidRPr="00EF0439">
                <w:rPr>
                  <w:rStyle w:val="af0"/>
                  <w:color w:val="auto"/>
                  <w:sz w:val="28"/>
                  <w:szCs w:val="28"/>
                  <w:u w:val="none"/>
                </w:rPr>
                <w:t>подпункте 1.2.1.4</w:t>
              </w:r>
            </w:hyperlink>
            <w:r w:rsidRPr="00EF0439">
              <w:rPr>
                <w:color w:val="auto"/>
                <w:sz w:val="28"/>
                <w:szCs w:val="28"/>
              </w:rPr>
              <w:t xml:space="preserve"> административного регламента, являющегося несовершеннолетним</w:t>
            </w:r>
          </w:p>
        </w:tc>
        <w:tc>
          <w:tcPr>
            <w:tcW w:w="3969" w:type="dxa"/>
            <w:vMerge w:val="restart"/>
            <w:vAlign w:val="center"/>
          </w:tcPr>
          <w:p w14:paraId="46FBFE73"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E74"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E79" w14:textId="77777777" w:rsidTr="00EF0439">
        <w:tc>
          <w:tcPr>
            <w:tcW w:w="1555" w:type="dxa"/>
            <w:vMerge/>
            <w:vAlign w:val="center"/>
          </w:tcPr>
          <w:p w14:paraId="46FBFE76" w14:textId="77777777" w:rsidR="00145297" w:rsidRPr="00EF301D" w:rsidRDefault="00145297" w:rsidP="00EF301D">
            <w:pPr>
              <w:pStyle w:val="a5"/>
              <w:jc w:val="center"/>
              <w:rPr>
                <w:sz w:val="28"/>
                <w:szCs w:val="28"/>
              </w:rPr>
            </w:pPr>
          </w:p>
        </w:tc>
        <w:tc>
          <w:tcPr>
            <w:tcW w:w="3827" w:type="dxa"/>
            <w:vAlign w:val="center"/>
          </w:tcPr>
          <w:p w14:paraId="46FBFE77" w14:textId="77777777" w:rsidR="00145297" w:rsidRPr="00EF0439" w:rsidRDefault="00145297" w:rsidP="00EF301D">
            <w:pPr>
              <w:pStyle w:val="a5"/>
              <w:jc w:val="center"/>
              <w:rPr>
                <w:color w:val="auto"/>
                <w:sz w:val="28"/>
                <w:szCs w:val="28"/>
              </w:rPr>
            </w:pPr>
            <w:r w:rsidRPr="00EF0439">
              <w:rPr>
                <w:color w:val="auto"/>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E78" w14:textId="77777777" w:rsidR="00145297" w:rsidRPr="00EF0439" w:rsidRDefault="00145297" w:rsidP="00EF301D">
            <w:pPr>
              <w:pStyle w:val="a5"/>
              <w:jc w:val="center"/>
              <w:rPr>
                <w:color w:val="auto"/>
                <w:sz w:val="28"/>
                <w:szCs w:val="28"/>
              </w:rPr>
            </w:pPr>
          </w:p>
        </w:tc>
      </w:tr>
      <w:tr w:rsidR="00145297" w:rsidRPr="00EF301D" w14:paraId="46FBFE7E" w14:textId="77777777" w:rsidTr="00EF0439">
        <w:tc>
          <w:tcPr>
            <w:tcW w:w="1555" w:type="dxa"/>
            <w:vMerge w:val="restart"/>
            <w:vAlign w:val="center"/>
          </w:tcPr>
          <w:p w14:paraId="46FBFE7A" w14:textId="77777777" w:rsidR="00145297" w:rsidRPr="00EF301D" w:rsidRDefault="00145297" w:rsidP="00EF301D">
            <w:pPr>
              <w:pStyle w:val="a5"/>
              <w:jc w:val="center"/>
              <w:rPr>
                <w:sz w:val="28"/>
                <w:szCs w:val="28"/>
              </w:rPr>
            </w:pPr>
            <w:r w:rsidRPr="00EF301D">
              <w:rPr>
                <w:sz w:val="28"/>
                <w:szCs w:val="28"/>
              </w:rPr>
              <w:lastRenderedPageBreak/>
              <w:t>ЗПН-5</w:t>
            </w:r>
          </w:p>
        </w:tc>
        <w:tc>
          <w:tcPr>
            <w:tcW w:w="3827" w:type="dxa"/>
            <w:vAlign w:val="center"/>
          </w:tcPr>
          <w:p w14:paraId="46FBFE7B" w14:textId="77777777" w:rsidR="00145297" w:rsidRPr="00EF0439" w:rsidRDefault="00145297" w:rsidP="00EF301D">
            <w:pPr>
              <w:pStyle w:val="a5"/>
              <w:jc w:val="center"/>
              <w:rPr>
                <w:color w:val="auto"/>
                <w:sz w:val="28"/>
                <w:szCs w:val="28"/>
              </w:rPr>
            </w:pPr>
            <w:r w:rsidRPr="00EF0439">
              <w:rPr>
                <w:color w:val="auto"/>
                <w:sz w:val="28"/>
                <w:szCs w:val="28"/>
              </w:rPr>
              <w:t xml:space="preserve">Законный представитель заявителя, указанного в </w:t>
            </w:r>
            <w:hyperlink w:anchor="P59">
              <w:r w:rsidRPr="00EF0439">
                <w:rPr>
                  <w:rStyle w:val="af0"/>
                  <w:color w:val="auto"/>
                  <w:sz w:val="28"/>
                  <w:szCs w:val="28"/>
                  <w:u w:val="none"/>
                </w:rPr>
                <w:t>подпункте 1.2.1.5</w:t>
              </w:r>
            </w:hyperlink>
            <w:r w:rsidRPr="00EF0439">
              <w:rPr>
                <w:color w:val="auto"/>
                <w:sz w:val="28"/>
                <w:szCs w:val="28"/>
              </w:rPr>
              <w:t xml:space="preserve"> административного регламента, являющегося несовершеннолетним</w:t>
            </w:r>
          </w:p>
        </w:tc>
        <w:tc>
          <w:tcPr>
            <w:tcW w:w="3969" w:type="dxa"/>
            <w:vMerge w:val="restart"/>
            <w:vAlign w:val="center"/>
          </w:tcPr>
          <w:p w14:paraId="46FBFE7C" w14:textId="77777777" w:rsidR="00145297" w:rsidRPr="00EF0439" w:rsidRDefault="00145297" w:rsidP="00EF301D">
            <w:pPr>
              <w:pStyle w:val="a5"/>
              <w:jc w:val="center"/>
              <w:rPr>
                <w:color w:val="auto"/>
                <w:sz w:val="28"/>
                <w:szCs w:val="28"/>
              </w:rPr>
            </w:pPr>
            <w:r w:rsidRPr="00EF0439">
              <w:rPr>
                <w:color w:val="auto"/>
                <w:sz w:val="28"/>
                <w:szCs w:val="28"/>
              </w:rPr>
              <w:t xml:space="preserve">постановление администрации </w:t>
            </w:r>
            <w:r w:rsidR="008C369B" w:rsidRPr="00EF0439">
              <w:rPr>
                <w:color w:val="auto"/>
                <w:sz w:val="28"/>
                <w:szCs w:val="28"/>
              </w:rPr>
              <w:t>муниципального образования Ногликский муниципальный округ Сахалинской области</w:t>
            </w:r>
            <w:r w:rsidRPr="00EF0439">
              <w:rPr>
                <w:color w:val="auto"/>
                <w:sz w:val="28"/>
                <w:szCs w:val="28"/>
              </w:rPr>
              <w:t xml:space="preserve"> о признании отдельных частей документации по планировке территории не подлежащими применению;</w:t>
            </w:r>
          </w:p>
          <w:p w14:paraId="46FBFE7D" w14:textId="77777777" w:rsidR="00145297" w:rsidRPr="00EF0439" w:rsidRDefault="00145297" w:rsidP="00EF301D">
            <w:pPr>
              <w:pStyle w:val="a5"/>
              <w:jc w:val="center"/>
              <w:rPr>
                <w:color w:val="auto"/>
                <w:sz w:val="28"/>
                <w:szCs w:val="28"/>
              </w:rPr>
            </w:pPr>
            <w:r w:rsidRPr="00EF0439">
              <w:rPr>
                <w:color w:val="auto"/>
                <w:sz w:val="28"/>
                <w:szCs w:val="28"/>
              </w:rPr>
              <w:t>уведомление об отклонении обращения о признании отдельных частей документации по планировке территории не подлежащими применению</w:t>
            </w:r>
          </w:p>
        </w:tc>
      </w:tr>
      <w:tr w:rsidR="00145297" w:rsidRPr="00EF301D" w14:paraId="46FBFE82" w14:textId="77777777" w:rsidTr="00EF0439">
        <w:tc>
          <w:tcPr>
            <w:tcW w:w="1555" w:type="dxa"/>
            <w:vMerge/>
            <w:vAlign w:val="center"/>
          </w:tcPr>
          <w:p w14:paraId="46FBFE7F" w14:textId="77777777" w:rsidR="00145297" w:rsidRPr="00EF301D" w:rsidRDefault="00145297" w:rsidP="00EF301D">
            <w:pPr>
              <w:pStyle w:val="a5"/>
              <w:jc w:val="center"/>
              <w:rPr>
                <w:sz w:val="28"/>
                <w:szCs w:val="28"/>
              </w:rPr>
            </w:pPr>
          </w:p>
        </w:tc>
        <w:tc>
          <w:tcPr>
            <w:tcW w:w="3827" w:type="dxa"/>
            <w:vAlign w:val="center"/>
          </w:tcPr>
          <w:p w14:paraId="46FBFE80" w14:textId="77777777" w:rsidR="00145297" w:rsidRPr="00EF301D" w:rsidRDefault="00145297" w:rsidP="00EF301D">
            <w:pPr>
              <w:pStyle w:val="a5"/>
              <w:jc w:val="center"/>
              <w:rPr>
                <w:sz w:val="28"/>
                <w:szCs w:val="28"/>
              </w:rPr>
            </w:pPr>
            <w:r w:rsidRPr="00EF301D">
              <w:rPr>
                <w:sz w:val="28"/>
                <w:szCs w:val="28"/>
              </w:rPr>
              <w:t>Обращение за признанием отдельных частей документации по планировке территории не подлежащими применению</w:t>
            </w:r>
          </w:p>
        </w:tc>
        <w:tc>
          <w:tcPr>
            <w:tcW w:w="3969" w:type="dxa"/>
            <w:vMerge/>
            <w:vAlign w:val="center"/>
          </w:tcPr>
          <w:p w14:paraId="46FBFE81" w14:textId="77777777" w:rsidR="00145297" w:rsidRPr="00EF301D" w:rsidRDefault="00145297" w:rsidP="00EF301D">
            <w:pPr>
              <w:pStyle w:val="a5"/>
              <w:jc w:val="center"/>
              <w:rPr>
                <w:sz w:val="28"/>
                <w:szCs w:val="28"/>
              </w:rPr>
            </w:pPr>
          </w:p>
        </w:tc>
      </w:tr>
    </w:tbl>
    <w:p w14:paraId="46FBFE83" w14:textId="77777777" w:rsidR="00145297" w:rsidRPr="00EF301D" w:rsidRDefault="00145297" w:rsidP="00EF301D">
      <w:pPr>
        <w:pStyle w:val="a5"/>
        <w:jc w:val="center"/>
        <w:rPr>
          <w:sz w:val="28"/>
          <w:szCs w:val="28"/>
        </w:rPr>
      </w:pPr>
    </w:p>
    <w:p w14:paraId="46FBFE84" w14:textId="77777777" w:rsidR="007C2075" w:rsidRPr="00EF301D" w:rsidRDefault="002A14C1" w:rsidP="00EF301D">
      <w:pPr>
        <w:rPr>
          <w:rFonts w:ascii="Times New Roman" w:hAnsi="Times New Roman" w:cs="Times New Roman"/>
          <w:sz w:val="28"/>
          <w:szCs w:val="28"/>
        </w:rPr>
      </w:pPr>
      <w:r w:rsidRPr="00EF301D">
        <w:rPr>
          <w:rFonts w:ascii="Times New Roman" w:hAnsi="Times New Roman" w:cs="Times New Roman"/>
          <w:sz w:val="28"/>
          <w:szCs w:val="28"/>
        </w:rPr>
        <w:br w:type="page"/>
      </w:r>
    </w:p>
    <w:p w14:paraId="46FBFE85" w14:textId="77777777" w:rsidR="007C2075" w:rsidRPr="00EF301D" w:rsidRDefault="007C2075" w:rsidP="00EF301D">
      <w:pPr>
        <w:rPr>
          <w:rFonts w:ascii="Times New Roman" w:hAnsi="Times New Roman" w:cs="Times New Roman"/>
          <w:sz w:val="28"/>
          <w:szCs w:val="28"/>
        </w:rPr>
        <w:sectPr w:rsidR="007C2075" w:rsidRPr="00EF301D" w:rsidSect="00F63ACB">
          <w:pgSz w:w="11900" w:h="16840"/>
          <w:pgMar w:top="1134" w:right="850" w:bottom="1134" w:left="1701" w:header="0" w:footer="283" w:gutter="0"/>
          <w:cols w:space="720"/>
          <w:noEndnote/>
          <w:docGrid w:linePitch="360"/>
        </w:sectPr>
      </w:pPr>
    </w:p>
    <w:p w14:paraId="46FBFE86" w14:textId="77777777" w:rsidR="007C2075" w:rsidRPr="00EF301D" w:rsidRDefault="007C2075" w:rsidP="00EF301D">
      <w:pPr>
        <w:rPr>
          <w:rFonts w:ascii="Times New Roman" w:hAnsi="Times New Roman" w:cs="Times New Roman"/>
          <w:sz w:val="28"/>
          <w:szCs w:val="28"/>
        </w:rPr>
      </w:pPr>
    </w:p>
    <w:p w14:paraId="46FBFE87" w14:textId="77777777" w:rsidR="00F25034" w:rsidRPr="00EF301D" w:rsidRDefault="00F25034" w:rsidP="00EF301D">
      <w:pPr>
        <w:rPr>
          <w:rFonts w:ascii="Times New Roman" w:hAnsi="Times New Roman" w:cs="Times New Roman"/>
          <w:sz w:val="28"/>
          <w:szCs w:val="28"/>
        </w:rPr>
      </w:pPr>
    </w:p>
    <w:p w14:paraId="46FBFE88" w14:textId="2C148E96" w:rsidR="00F25034" w:rsidRPr="00EF301D" w:rsidRDefault="00F25034" w:rsidP="00EF301D">
      <w:pPr>
        <w:pStyle w:val="ConsPlusTitle"/>
        <w:jc w:val="center"/>
        <w:outlineLvl w:val="2"/>
        <w:rPr>
          <w:rFonts w:ascii="Times New Roman" w:hAnsi="Times New Roman" w:cs="Times New Roman"/>
          <w:b w:val="0"/>
          <w:sz w:val="28"/>
          <w:szCs w:val="28"/>
        </w:rPr>
      </w:pPr>
      <w:r w:rsidRPr="00EF301D">
        <w:rPr>
          <w:rFonts w:ascii="Times New Roman" w:hAnsi="Times New Roman" w:cs="Times New Roman"/>
          <w:b w:val="0"/>
          <w:sz w:val="28"/>
          <w:szCs w:val="28"/>
        </w:rPr>
        <w:t>РАЗДЕЛ 3. ИСЧЕРПЫВАЮЩИЙ ПЕРЕЧЕНЬ ДОКУМЕНТОВ,</w:t>
      </w:r>
    </w:p>
    <w:p w14:paraId="46FBFE89"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НЕОБХОДИМЫХ ДЛЯ ПРЕДОСТАВЛЕНИЯ МУНИЦИПАЛЬНОЙ УСЛУГИ</w:t>
      </w:r>
    </w:p>
    <w:p w14:paraId="46FBFE8A" w14:textId="77777777" w:rsidR="00F25034" w:rsidRPr="00EF301D" w:rsidRDefault="00F25034" w:rsidP="00EF301D">
      <w:pPr>
        <w:autoSpaceDE w:val="0"/>
        <w:autoSpaceDN w:val="0"/>
        <w:ind w:firstLine="540"/>
        <w:jc w:val="both"/>
        <w:rPr>
          <w:rFonts w:ascii="Times New Roman" w:eastAsia="Times New Roman" w:hAnsi="Times New Roman" w:cs="Times New Roman"/>
          <w:color w:val="auto"/>
          <w:sz w:val="28"/>
          <w:szCs w:val="28"/>
        </w:rPr>
      </w:pPr>
    </w:p>
    <w:p w14:paraId="46FBFE8B" w14:textId="77777777" w:rsidR="00F25034" w:rsidRPr="00EF301D" w:rsidRDefault="00F25034" w:rsidP="00EF301D">
      <w:pPr>
        <w:autoSpaceDE w:val="0"/>
        <w:autoSpaceDN w:val="0"/>
        <w:jc w:val="right"/>
        <w:outlineLvl w:val="3"/>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Таблица 1</w:t>
      </w:r>
    </w:p>
    <w:p w14:paraId="46FBFE8C" w14:textId="77777777" w:rsidR="00F25034" w:rsidRPr="00EF301D" w:rsidRDefault="00F25034" w:rsidP="00EF301D">
      <w:pPr>
        <w:autoSpaceDE w:val="0"/>
        <w:autoSpaceDN w:val="0"/>
        <w:jc w:val="right"/>
        <w:rPr>
          <w:rFonts w:ascii="Times New Roman" w:eastAsia="Times New Roman" w:hAnsi="Times New Roman" w:cs="Times New Roman"/>
          <w:color w:val="auto"/>
          <w:sz w:val="28"/>
          <w:szCs w:val="28"/>
        </w:rPr>
      </w:pPr>
    </w:p>
    <w:p w14:paraId="46FBFE8D"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bookmarkStart w:id="2" w:name="P564"/>
      <w:bookmarkEnd w:id="2"/>
      <w:r w:rsidRPr="00EF301D">
        <w:rPr>
          <w:rFonts w:ascii="Times New Roman" w:eastAsia="Times New Roman" w:hAnsi="Times New Roman" w:cs="Times New Roman"/>
          <w:color w:val="auto"/>
          <w:sz w:val="28"/>
          <w:szCs w:val="28"/>
        </w:rPr>
        <w:t>Исчерпывающий перечень документов, необходимых</w:t>
      </w:r>
    </w:p>
    <w:p w14:paraId="46FBFE8E"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в соответствии с законодательными или иными нормативными</w:t>
      </w:r>
    </w:p>
    <w:p w14:paraId="46FBFE8F"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правовыми актами для предоставления муниципальной услуги,</w:t>
      </w:r>
    </w:p>
    <w:p w14:paraId="46FBFE90"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которые заявитель должен представить самостоятельно</w:t>
      </w:r>
    </w:p>
    <w:p w14:paraId="46FBFE91"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010"/>
        <w:gridCol w:w="5498"/>
      </w:tblGrid>
      <w:tr w:rsidR="00F25034" w:rsidRPr="00EF301D" w14:paraId="46FBFE94" w14:textId="77777777" w:rsidTr="00FC5F65">
        <w:trPr>
          <w:trHeight w:val="571"/>
        </w:trPr>
        <w:tc>
          <w:tcPr>
            <w:tcW w:w="562" w:type="dxa"/>
          </w:tcPr>
          <w:p w14:paraId="46FBFE92" w14:textId="77777777" w:rsidR="00F25034" w:rsidRPr="00EF301D" w:rsidRDefault="00FC5F65"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 </w:t>
            </w:r>
            <w:r w:rsidR="00F25034" w:rsidRPr="00EF301D">
              <w:rPr>
                <w:rFonts w:ascii="Times New Roman" w:eastAsia="Times New Roman" w:hAnsi="Times New Roman" w:cs="Times New Roman"/>
                <w:color w:val="auto"/>
                <w:sz w:val="28"/>
                <w:szCs w:val="28"/>
              </w:rPr>
              <w:t>пп.</w:t>
            </w:r>
          </w:p>
        </w:tc>
        <w:tc>
          <w:tcPr>
            <w:tcW w:w="8508" w:type="dxa"/>
            <w:gridSpan w:val="2"/>
          </w:tcPr>
          <w:p w14:paraId="46FBFE93" w14:textId="77777777" w:rsidR="00F25034" w:rsidRPr="00EF301D" w:rsidRDefault="00F2503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Документ</w:t>
            </w:r>
          </w:p>
        </w:tc>
      </w:tr>
      <w:tr w:rsidR="00F25034" w:rsidRPr="00EF301D" w14:paraId="46FBFE97" w14:textId="77777777" w:rsidTr="00F25034">
        <w:tc>
          <w:tcPr>
            <w:tcW w:w="562" w:type="dxa"/>
            <w:vMerge w:val="restart"/>
          </w:tcPr>
          <w:p w14:paraId="46FBFE9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bookmarkStart w:id="3" w:name="P571"/>
            <w:bookmarkEnd w:id="3"/>
            <w:r w:rsidRPr="00EF301D">
              <w:rPr>
                <w:rFonts w:ascii="Times New Roman" w:eastAsia="Times New Roman" w:hAnsi="Times New Roman" w:cs="Times New Roman"/>
                <w:color w:val="auto"/>
                <w:sz w:val="28"/>
                <w:szCs w:val="28"/>
              </w:rPr>
              <w:t>1.</w:t>
            </w:r>
          </w:p>
        </w:tc>
        <w:tc>
          <w:tcPr>
            <w:tcW w:w="8508" w:type="dxa"/>
            <w:gridSpan w:val="2"/>
          </w:tcPr>
          <w:p w14:paraId="46FBFE9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Заявление о принятии решения о подготовке документации по планировке территории</w:t>
            </w:r>
          </w:p>
        </w:tc>
      </w:tr>
      <w:tr w:rsidR="00F25034" w:rsidRPr="00EF301D" w14:paraId="46FBFE9B" w14:textId="77777777" w:rsidTr="00F25034">
        <w:tc>
          <w:tcPr>
            <w:tcW w:w="562" w:type="dxa"/>
            <w:vMerge/>
          </w:tcPr>
          <w:p w14:paraId="46FBFE9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9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E9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ФЛ-1, ЮЛБД-1, ЮЛПД-1, ПФЛ-1, ОПФЛ-1, ЗПН-1</w:t>
            </w:r>
          </w:p>
        </w:tc>
      </w:tr>
      <w:tr w:rsidR="00F25034" w:rsidRPr="00EF301D" w14:paraId="46FBFEAF" w14:textId="77777777" w:rsidTr="00F25034">
        <w:tc>
          <w:tcPr>
            <w:tcW w:w="562" w:type="dxa"/>
            <w:vMerge/>
          </w:tcPr>
          <w:p w14:paraId="46FBFE9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E9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E9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1.1. Документ предоставляется </w:t>
            </w:r>
            <w:r w:rsidRPr="00CE735E">
              <w:rPr>
                <w:rFonts w:ascii="Times New Roman" w:eastAsia="Times New Roman" w:hAnsi="Times New Roman" w:cs="Times New Roman"/>
                <w:color w:val="auto"/>
                <w:sz w:val="28"/>
                <w:szCs w:val="28"/>
              </w:rPr>
              <w:t xml:space="preserve">по </w:t>
            </w:r>
            <w:hyperlink w:anchor="P1180">
              <w:r w:rsidRPr="00CE735E">
                <w:rPr>
                  <w:rFonts w:ascii="Times New Roman" w:eastAsia="Times New Roman" w:hAnsi="Times New Roman" w:cs="Times New Roman"/>
                  <w:color w:val="auto"/>
                  <w:sz w:val="28"/>
                  <w:szCs w:val="28"/>
                </w:rPr>
                <w:t>форме 1</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BFE9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1.2. В заявлении указываются:</w:t>
            </w:r>
          </w:p>
          <w:p w14:paraId="46FBFEA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физического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w:t>
            </w:r>
          </w:p>
          <w:p w14:paraId="46FBFEA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юридического лица: организационно-правовая форма, полное наименование; ОГРН, ИНН; юридический и/или почтовый адрес; телефон (по желанию); адрес электронной почты (по желанию);</w:t>
            </w:r>
          </w:p>
          <w:p w14:paraId="46FBFEA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представителей физического лица, юридического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 наименование и реквизиты документа, подтверждающего полномочия (решения о назначении опекуна (попечителя);</w:t>
            </w:r>
          </w:p>
          <w:p w14:paraId="46FBFEA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 вид разрабатываемой документации по планировке территории (проект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w:t>
            </w:r>
            <w:r w:rsidRPr="00EF301D">
              <w:rPr>
                <w:rFonts w:ascii="Times New Roman" w:eastAsia="Times New Roman" w:hAnsi="Times New Roman" w:cs="Times New Roman"/>
                <w:color w:val="auto"/>
                <w:sz w:val="28"/>
                <w:szCs w:val="28"/>
              </w:rPr>
              <w:lastRenderedPageBreak/>
              <w:t>ранее утвержденного проекта планировки территории, проект межевания территории в виде отдельного документа);</w:t>
            </w:r>
          </w:p>
          <w:p w14:paraId="46FBFEA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вид и наименование объекта капитального строительства;</w:t>
            </w:r>
          </w:p>
          <w:p w14:paraId="46FBFEA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основные характеристики планируемого к размещению объекта капитального строительства (назначение, местоположение, площадь объекта капитального строительства и др.);</w:t>
            </w:r>
          </w:p>
          <w:p w14:paraId="46FBFEA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источник финансирования работ по подготовке документации по планировке территории;</w:t>
            </w:r>
          </w:p>
          <w:p w14:paraId="46FBFEA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14:paraId="46FBFEA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планируемый срок выполнения работ по подготовке документации по планировке территории;</w:t>
            </w:r>
          </w:p>
          <w:p w14:paraId="46FBFEA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цель подготовки документации по планировке территории;</w:t>
            </w:r>
          </w:p>
          <w:p w14:paraId="46FBFEA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указание на отсутствие необходимости выполнения инженерных изысканий в целях подготовки документации по планировке территории (указывается в случае отсутствия такой необходимости).</w:t>
            </w:r>
          </w:p>
          <w:p w14:paraId="46FBFEA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опись прилагаемых документов;</w:t>
            </w:r>
          </w:p>
          <w:p w14:paraId="46FBFEA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сведения о способе получения результатов Услуги.</w:t>
            </w:r>
          </w:p>
          <w:p w14:paraId="46FBFEA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1.3. В случае подачи запроса посредством Единого портала, Регионального портала заявление подписывается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 юридического лица либо его представителя, усиленной неквалифицированной электронной подписью заявителя - физического лица либо его представителя,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14:paraId="46FBFEA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1.4. В случае отсутствия необходимости выполнения инженерных изысканий для подготовки документации по планировке территории в заявлении заявитель обосновывает отсутствие такой необходимости</w:t>
            </w:r>
          </w:p>
        </w:tc>
      </w:tr>
      <w:tr w:rsidR="00F25034" w:rsidRPr="00EF301D" w14:paraId="46FBFEB3" w14:textId="77777777" w:rsidTr="00F25034">
        <w:tc>
          <w:tcPr>
            <w:tcW w:w="562" w:type="dxa"/>
            <w:vMerge/>
          </w:tcPr>
          <w:p w14:paraId="46FBFEB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B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EB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EB7" w14:textId="77777777" w:rsidTr="00F25034">
        <w:tc>
          <w:tcPr>
            <w:tcW w:w="562" w:type="dxa"/>
            <w:vMerge/>
          </w:tcPr>
          <w:p w14:paraId="46FBFEB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B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EB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w:t>
            </w:r>
          </w:p>
        </w:tc>
      </w:tr>
      <w:tr w:rsidR="00F25034" w:rsidRPr="00EF301D" w14:paraId="46FBFEBA" w14:textId="77777777" w:rsidTr="00F25034">
        <w:tc>
          <w:tcPr>
            <w:tcW w:w="562" w:type="dxa"/>
            <w:vMerge w:val="restart"/>
          </w:tcPr>
          <w:p w14:paraId="46FBFEB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2.</w:t>
            </w:r>
          </w:p>
        </w:tc>
        <w:tc>
          <w:tcPr>
            <w:tcW w:w="8508" w:type="dxa"/>
            <w:gridSpan w:val="2"/>
          </w:tcPr>
          <w:p w14:paraId="46FBFEB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Заявление об утверждении документации по планировке территории</w:t>
            </w:r>
          </w:p>
        </w:tc>
      </w:tr>
      <w:tr w:rsidR="00F25034" w:rsidRPr="00EF301D" w14:paraId="46FBFEBE" w14:textId="77777777" w:rsidTr="00F25034">
        <w:tc>
          <w:tcPr>
            <w:tcW w:w="562" w:type="dxa"/>
            <w:vMerge/>
          </w:tcPr>
          <w:p w14:paraId="46FBFEB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B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EB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tc>
      </w:tr>
      <w:tr w:rsidR="00F25034" w:rsidRPr="00EF301D" w14:paraId="46FBFECB" w14:textId="77777777" w:rsidTr="00F25034">
        <w:tc>
          <w:tcPr>
            <w:tcW w:w="562" w:type="dxa"/>
            <w:vMerge/>
          </w:tcPr>
          <w:p w14:paraId="46FBFEB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EC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EC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2.1. Документ предоставляется по </w:t>
            </w:r>
            <w:hyperlink w:anchor="P1324">
              <w:r w:rsidRPr="00CE735E">
                <w:rPr>
                  <w:rFonts w:ascii="Times New Roman" w:eastAsia="Times New Roman" w:hAnsi="Times New Roman" w:cs="Times New Roman"/>
                  <w:color w:val="auto"/>
                  <w:sz w:val="28"/>
                  <w:szCs w:val="28"/>
                </w:rPr>
                <w:t>форме 2</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BFEC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2.2. В заявлении указываются:</w:t>
            </w:r>
          </w:p>
          <w:p w14:paraId="46FBFEC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физического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w:t>
            </w:r>
          </w:p>
          <w:p w14:paraId="46FBFEC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юридического лица: организационно-правовая форма, полное наименование; ОГРН, ИНН; юридический и/или почтовый адрес; телефон (по желанию); адрес электронной почты (по желанию);</w:t>
            </w:r>
          </w:p>
          <w:p w14:paraId="46FBFEC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представителей физического лица, юридического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 наименование и реквизиты документа, подтверждающего полномочия (решения о назначении опекуна (попечителя);</w:t>
            </w:r>
          </w:p>
          <w:p w14:paraId="46FBFEC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вид документации по планировке территории (проект планировки территории и проект межевания территории/проект межевания территории);</w:t>
            </w:r>
          </w:p>
          <w:p w14:paraId="46FBFEC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описание местонахождения территории, описание границ территории;</w:t>
            </w:r>
          </w:p>
          <w:p w14:paraId="46FBFEC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сведения о принятом решении о подготовке документации по планировке территории (при наличии);</w:t>
            </w:r>
          </w:p>
          <w:p w14:paraId="46FBFEC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опись прилагаемых документов;</w:t>
            </w:r>
          </w:p>
          <w:p w14:paraId="46FBFEC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сведения о способе получения результатов Услуги.</w:t>
            </w:r>
          </w:p>
        </w:tc>
      </w:tr>
      <w:tr w:rsidR="00F25034" w:rsidRPr="00EF301D" w14:paraId="46FBFECF" w14:textId="77777777" w:rsidTr="00F25034">
        <w:tc>
          <w:tcPr>
            <w:tcW w:w="562" w:type="dxa"/>
            <w:vMerge/>
          </w:tcPr>
          <w:p w14:paraId="46FBFEC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C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EC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ED3" w14:textId="77777777" w:rsidTr="00F25034">
        <w:tc>
          <w:tcPr>
            <w:tcW w:w="562" w:type="dxa"/>
            <w:vMerge/>
          </w:tcPr>
          <w:p w14:paraId="46FBFED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D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ED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w:t>
            </w:r>
          </w:p>
        </w:tc>
      </w:tr>
      <w:tr w:rsidR="00F25034" w:rsidRPr="00EF301D" w14:paraId="46FBFED6" w14:textId="77777777" w:rsidTr="00F25034">
        <w:tc>
          <w:tcPr>
            <w:tcW w:w="562" w:type="dxa"/>
            <w:vMerge w:val="restart"/>
          </w:tcPr>
          <w:p w14:paraId="46FBFED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3.</w:t>
            </w:r>
          </w:p>
        </w:tc>
        <w:tc>
          <w:tcPr>
            <w:tcW w:w="8508" w:type="dxa"/>
            <w:gridSpan w:val="2"/>
          </w:tcPr>
          <w:p w14:paraId="46FBFED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Заявление о внесении изменений в документацию по планировке территории</w:t>
            </w:r>
          </w:p>
        </w:tc>
      </w:tr>
      <w:tr w:rsidR="00F25034" w:rsidRPr="00EF301D" w14:paraId="46FBFEDA" w14:textId="77777777" w:rsidTr="00F25034">
        <w:tc>
          <w:tcPr>
            <w:tcW w:w="562" w:type="dxa"/>
            <w:vMerge/>
          </w:tcPr>
          <w:p w14:paraId="46FBFED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D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ED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ФЛ-3, ЮЛБД-3, ЮЛПД-3, ПФЛ-3, ОПФЛ-3, ЗПН-3</w:t>
            </w:r>
          </w:p>
        </w:tc>
      </w:tr>
      <w:tr w:rsidR="00F25034" w:rsidRPr="00EF301D" w14:paraId="46FBFEE9" w14:textId="77777777" w:rsidTr="00F25034">
        <w:tc>
          <w:tcPr>
            <w:tcW w:w="562" w:type="dxa"/>
            <w:vMerge/>
          </w:tcPr>
          <w:p w14:paraId="46FBFED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ED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ED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3.1. Документ предоставляется по </w:t>
            </w:r>
            <w:hyperlink w:anchor="P1429">
              <w:r w:rsidRPr="00CE735E">
                <w:rPr>
                  <w:rFonts w:ascii="Times New Roman" w:eastAsia="Times New Roman" w:hAnsi="Times New Roman" w:cs="Times New Roman"/>
                  <w:color w:val="auto"/>
                  <w:sz w:val="28"/>
                  <w:szCs w:val="28"/>
                </w:rPr>
                <w:t>форме 3</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BFED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lastRenderedPageBreak/>
              <w:t>3.2. В заявлении указываются:</w:t>
            </w:r>
          </w:p>
          <w:p w14:paraId="46FBFED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физического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w:t>
            </w:r>
          </w:p>
          <w:p w14:paraId="46FBFEE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юридического лица: организационно-правовая форма, полное наименование; ОГРН, ИНН; юридический и/или почтовый адрес; телефон (по желанию); адрес электронной почты (по желанию);</w:t>
            </w:r>
          </w:p>
          <w:p w14:paraId="46FBFEE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представителей физического лица, юридического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 наименование и реквизиты документа, подтверждающего полномочия (решения о назначении опекуна (попечителя);</w:t>
            </w:r>
          </w:p>
          <w:p w14:paraId="46FBFEE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вид документации по планировке территории, в которую вносятся изменения;</w:t>
            </w:r>
          </w:p>
          <w:p w14:paraId="46FBFEE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реквизиты (номер и дата) решения об утверждении документации по планировке территории;</w:t>
            </w:r>
          </w:p>
          <w:p w14:paraId="46FBFEE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мотивированное обоснование необходимости внесения изменений в документацию по планировке территории;</w:t>
            </w:r>
          </w:p>
          <w:p w14:paraId="46FBFEE5"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 цель внесения изменений в документацию по планировке территории из числа целей, предусмотренных </w:t>
            </w:r>
            <w:hyperlink r:id="rId11">
              <w:r w:rsidRPr="00CE735E">
                <w:rPr>
                  <w:rFonts w:ascii="Times New Roman" w:eastAsia="Times New Roman" w:hAnsi="Times New Roman" w:cs="Times New Roman"/>
                  <w:color w:val="auto"/>
                  <w:sz w:val="28"/>
                  <w:szCs w:val="28"/>
                </w:rPr>
                <w:t>пунктами 32</w:t>
              </w:r>
            </w:hyperlink>
            <w:r w:rsidRPr="00CE735E">
              <w:rPr>
                <w:rFonts w:ascii="Times New Roman" w:eastAsia="Times New Roman" w:hAnsi="Times New Roman" w:cs="Times New Roman"/>
                <w:color w:val="auto"/>
                <w:sz w:val="28"/>
                <w:szCs w:val="28"/>
              </w:rPr>
              <w:t xml:space="preserve"> и </w:t>
            </w:r>
            <w:hyperlink r:id="rId12">
              <w:r w:rsidRPr="00CE735E">
                <w:rPr>
                  <w:rFonts w:ascii="Times New Roman" w:eastAsia="Times New Roman" w:hAnsi="Times New Roman" w:cs="Times New Roman"/>
                  <w:color w:val="auto"/>
                  <w:sz w:val="28"/>
                  <w:szCs w:val="28"/>
                </w:rPr>
                <w:t>33</w:t>
              </w:r>
            </w:hyperlink>
            <w:r w:rsidRPr="00CE735E">
              <w:rPr>
                <w:rFonts w:ascii="Times New Roman" w:eastAsia="Times New Roman" w:hAnsi="Times New Roman" w:cs="Times New Roman"/>
                <w:color w:val="auto"/>
                <w:sz w:val="28"/>
                <w:szCs w:val="28"/>
              </w:rPr>
              <w:t xml:space="preserve"> Правил № 112;</w:t>
            </w:r>
          </w:p>
          <w:p w14:paraId="46FBFEE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опись прилагаемых документов;</w:t>
            </w:r>
          </w:p>
          <w:p w14:paraId="46FBFEE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сведения о способе получения результатов Услуги.</w:t>
            </w:r>
          </w:p>
          <w:p w14:paraId="46FBFEE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3.3. В случае подачи запроса посредством Единого портала, Регионального портала заявление подписывается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 юридического лица либо его представителя, усиленной неквалифицированной электронной подписью заявителя - физического лица либо его представителя,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tc>
      </w:tr>
      <w:tr w:rsidR="00F25034" w:rsidRPr="00EF301D" w14:paraId="46FBFEED" w14:textId="77777777" w:rsidTr="00F25034">
        <w:tc>
          <w:tcPr>
            <w:tcW w:w="562" w:type="dxa"/>
            <w:vMerge/>
          </w:tcPr>
          <w:p w14:paraId="46FBFEE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E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EE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EF1" w14:textId="77777777" w:rsidTr="00F25034">
        <w:tc>
          <w:tcPr>
            <w:tcW w:w="562" w:type="dxa"/>
            <w:vMerge/>
          </w:tcPr>
          <w:p w14:paraId="46FBFEE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E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EF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w:t>
            </w:r>
          </w:p>
        </w:tc>
      </w:tr>
      <w:tr w:rsidR="00F25034" w:rsidRPr="00EF301D" w14:paraId="46FBFEF4" w14:textId="77777777" w:rsidTr="00F25034">
        <w:tc>
          <w:tcPr>
            <w:tcW w:w="562" w:type="dxa"/>
            <w:vMerge w:val="restart"/>
          </w:tcPr>
          <w:p w14:paraId="46FBFEF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4.</w:t>
            </w:r>
          </w:p>
        </w:tc>
        <w:tc>
          <w:tcPr>
            <w:tcW w:w="8508" w:type="dxa"/>
            <w:gridSpan w:val="2"/>
          </w:tcPr>
          <w:p w14:paraId="46FBFEF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Обращение о принятии решения о признании отдельных частей </w:t>
            </w:r>
            <w:r w:rsidRPr="00EF301D">
              <w:rPr>
                <w:rFonts w:ascii="Times New Roman" w:eastAsia="Times New Roman" w:hAnsi="Times New Roman" w:cs="Times New Roman"/>
                <w:color w:val="auto"/>
                <w:sz w:val="28"/>
                <w:szCs w:val="28"/>
              </w:rPr>
              <w:lastRenderedPageBreak/>
              <w:t xml:space="preserve">документации по планировке территории не подлежащими применению в соответствии с </w:t>
            </w:r>
            <w:hyperlink r:id="rId13">
              <w:r w:rsidRPr="00CE735E">
                <w:rPr>
                  <w:rFonts w:ascii="Times New Roman" w:eastAsia="Times New Roman" w:hAnsi="Times New Roman" w:cs="Times New Roman"/>
                  <w:color w:val="auto"/>
                  <w:sz w:val="28"/>
                  <w:szCs w:val="28"/>
                </w:rPr>
                <w:t>подпунктом "а" пункта 52</w:t>
              </w:r>
            </w:hyperlink>
            <w:r w:rsidRPr="00CE735E">
              <w:rPr>
                <w:rFonts w:ascii="Times New Roman" w:eastAsia="Times New Roman" w:hAnsi="Times New Roman" w:cs="Times New Roman"/>
                <w:color w:val="auto"/>
                <w:sz w:val="28"/>
                <w:szCs w:val="28"/>
              </w:rPr>
              <w:t xml:space="preserve"> Правил № 112</w:t>
            </w:r>
          </w:p>
        </w:tc>
      </w:tr>
      <w:tr w:rsidR="00F25034" w:rsidRPr="00EF301D" w14:paraId="46FBFEF8" w14:textId="77777777" w:rsidTr="00F25034">
        <w:tc>
          <w:tcPr>
            <w:tcW w:w="562" w:type="dxa"/>
            <w:vMerge/>
          </w:tcPr>
          <w:p w14:paraId="46FBFEF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EF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EF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ФЛ-4, ЮЛБД-4, ЮЛПД-4, ПФЛ-4, ОПФЛ-4, ЗПН-4</w:t>
            </w:r>
          </w:p>
        </w:tc>
      </w:tr>
      <w:tr w:rsidR="00F25034" w:rsidRPr="00EF301D" w14:paraId="46FBFF06" w14:textId="77777777" w:rsidTr="00F25034">
        <w:tc>
          <w:tcPr>
            <w:tcW w:w="562" w:type="dxa"/>
            <w:vMerge/>
          </w:tcPr>
          <w:p w14:paraId="46FBFEF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EF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EF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4.1. Документ предоставляется по </w:t>
            </w:r>
            <w:hyperlink w:anchor="P1542">
              <w:r w:rsidRPr="00CE735E">
                <w:rPr>
                  <w:rFonts w:ascii="Times New Roman" w:eastAsia="Times New Roman" w:hAnsi="Times New Roman" w:cs="Times New Roman"/>
                  <w:color w:val="auto"/>
                  <w:sz w:val="28"/>
                  <w:szCs w:val="28"/>
                </w:rPr>
                <w:t>форме 4</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BFEF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4.2. В обращении указываются:</w:t>
            </w:r>
          </w:p>
          <w:p w14:paraId="46FBFEF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физического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w:t>
            </w:r>
          </w:p>
          <w:p w14:paraId="46FBFEF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юридического лица: организационно-правовая форма, полное наименование; ОГРН, ИНН; юридический и/или почтовый адрес; телефон (по желанию); адрес электронной почты (по желанию);</w:t>
            </w:r>
          </w:p>
          <w:p w14:paraId="46FBFEF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представителей физического лица, юридического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 наименование и реквизиты документа, подтверждающего полномочия (решения о назначении опекуна (попечителя);</w:t>
            </w:r>
          </w:p>
          <w:p w14:paraId="46FBFF0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реквизиты решения (номер и дата) об утверждении документации по планировке территории, отдельные части которой подлежат признанию не подлежащими применению;</w:t>
            </w:r>
          </w:p>
          <w:p w14:paraId="46FBFF0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реквизиты решения (номер и дата) об утверждении проекта планировки территории, которым предусмотрена реконструкция существующих линейного объекта или линейных объектов, размещенных на основании такого проекта;</w:t>
            </w:r>
          </w:p>
          <w:p w14:paraId="46FBFF0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перечень отдельных частей проекта планировки территории, признаваемых не подлежащими применению;</w:t>
            </w:r>
          </w:p>
          <w:p w14:paraId="46FBFF0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основание для признания отдельных частей проекта планировки территории не подлежащими применению;</w:t>
            </w:r>
          </w:p>
          <w:p w14:paraId="46FBFF0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опись прилагаемых документов;</w:t>
            </w:r>
          </w:p>
          <w:p w14:paraId="46FBFF0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сведения о способе получения результатов Услуги.</w:t>
            </w:r>
          </w:p>
        </w:tc>
      </w:tr>
      <w:tr w:rsidR="00F25034" w:rsidRPr="00EF301D" w14:paraId="46FBFF0A" w14:textId="77777777" w:rsidTr="00F25034">
        <w:tc>
          <w:tcPr>
            <w:tcW w:w="562" w:type="dxa"/>
            <w:vMerge/>
          </w:tcPr>
          <w:p w14:paraId="46FBFF0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0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0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0E" w14:textId="77777777" w:rsidTr="00F25034">
        <w:tc>
          <w:tcPr>
            <w:tcW w:w="562" w:type="dxa"/>
            <w:vMerge/>
          </w:tcPr>
          <w:p w14:paraId="46FBFF0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0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0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w:t>
            </w:r>
          </w:p>
        </w:tc>
      </w:tr>
      <w:tr w:rsidR="00F25034" w:rsidRPr="00EF301D" w14:paraId="46FBFF11" w14:textId="77777777" w:rsidTr="00F25034">
        <w:tc>
          <w:tcPr>
            <w:tcW w:w="562" w:type="dxa"/>
            <w:vMerge w:val="restart"/>
          </w:tcPr>
          <w:p w14:paraId="46FBFF0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bookmarkStart w:id="4" w:name="P657"/>
            <w:bookmarkEnd w:id="4"/>
            <w:r w:rsidRPr="00EF301D">
              <w:rPr>
                <w:rFonts w:ascii="Times New Roman" w:eastAsia="Times New Roman" w:hAnsi="Times New Roman" w:cs="Times New Roman"/>
                <w:color w:val="auto"/>
                <w:sz w:val="28"/>
                <w:szCs w:val="28"/>
              </w:rPr>
              <w:t>5.</w:t>
            </w:r>
          </w:p>
        </w:tc>
        <w:tc>
          <w:tcPr>
            <w:tcW w:w="8508" w:type="dxa"/>
            <w:gridSpan w:val="2"/>
          </w:tcPr>
          <w:p w14:paraId="46FBFF1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Обращение о принятии решения о признании отдельных частей документации по планировке территории не подлежащими </w:t>
            </w:r>
            <w:r w:rsidRPr="00EF301D">
              <w:rPr>
                <w:rFonts w:ascii="Times New Roman" w:eastAsia="Times New Roman" w:hAnsi="Times New Roman" w:cs="Times New Roman"/>
                <w:color w:val="auto"/>
                <w:sz w:val="28"/>
                <w:szCs w:val="28"/>
              </w:rPr>
              <w:lastRenderedPageBreak/>
              <w:t xml:space="preserve">применению в соответствии </w:t>
            </w:r>
            <w:r w:rsidRPr="00CE735E">
              <w:rPr>
                <w:rFonts w:ascii="Times New Roman" w:eastAsia="Times New Roman" w:hAnsi="Times New Roman" w:cs="Times New Roman"/>
                <w:color w:val="auto"/>
                <w:sz w:val="28"/>
                <w:szCs w:val="28"/>
              </w:rPr>
              <w:t xml:space="preserve">с </w:t>
            </w:r>
            <w:hyperlink r:id="rId14">
              <w:r w:rsidRPr="00CE735E">
                <w:rPr>
                  <w:rFonts w:ascii="Times New Roman" w:eastAsia="Times New Roman" w:hAnsi="Times New Roman" w:cs="Times New Roman"/>
                  <w:color w:val="auto"/>
                  <w:sz w:val="28"/>
                  <w:szCs w:val="28"/>
                </w:rPr>
                <w:t>подпунктом "б" пункта 52</w:t>
              </w:r>
            </w:hyperlink>
            <w:r w:rsidRPr="00EF301D">
              <w:rPr>
                <w:rFonts w:ascii="Times New Roman" w:eastAsia="Times New Roman" w:hAnsi="Times New Roman" w:cs="Times New Roman"/>
                <w:color w:val="auto"/>
                <w:sz w:val="28"/>
                <w:szCs w:val="28"/>
              </w:rPr>
              <w:t xml:space="preserve"> Правил № 112</w:t>
            </w:r>
          </w:p>
        </w:tc>
      </w:tr>
      <w:tr w:rsidR="00F25034" w:rsidRPr="00EF301D" w14:paraId="46FBFF15" w14:textId="77777777" w:rsidTr="00F25034">
        <w:tc>
          <w:tcPr>
            <w:tcW w:w="562" w:type="dxa"/>
            <w:vMerge/>
          </w:tcPr>
          <w:p w14:paraId="46FBFF1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1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1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ФЛ-5, ЮЛБД-5, ЮЛПД-5, ПФЛ-5, ОПФЛ-5, ЗПН-5</w:t>
            </w:r>
          </w:p>
        </w:tc>
      </w:tr>
      <w:tr w:rsidR="00F25034" w:rsidRPr="00EF301D" w14:paraId="46FBFF22" w14:textId="77777777" w:rsidTr="00F25034">
        <w:tc>
          <w:tcPr>
            <w:tcW w:w="562" w:type="dxa"/>
            <w:vMerge/>
          </w:tcPr>
          <w:p w14:paraId="46FBFF1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1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1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5.1. Документ предоставляется по </w:t>
            </w:r>
            <w:hyperlink w:anchor="P1661">
              <w:r w:rsidRPr="00CE735E">
                <w:rPr>
                  <w:rFonts w:ascii="Times New Roman" w:eastAsia="Times New Roman" w:hAnsi="Times New Roman" w:cs="Times New Roman"/>
                  <w:color w:val="auto"/>
                  <w:sz w:val="28"/>
                  <w:szCs w:val="28"/>
                </w:rPr>
                <w:t>форме 5</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BFF1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5.2. В обращении указываются:</w:t>
            </w:r>
          </w:p>
          <w:p w14:paraId="46FBFF1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физического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w:t>
            </w:r>
          </w:p>
          <w:p w14:paraId="46FBFF1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юридического лица: организационно-правовая форма, полное наименование; ОГРН, ИНН; юридический и/или почтовый адрес; телефон (по желанию); адрес электронной почты (по желанию);</w:t>
            </w:r>
          </w:p>
          <w:p w14:paraId="46FBFF1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для представителей физического лица, юридического лица: фамилия, имя, отчество (при наличии); дата и место рождения; вид документа, удостоверяющего личность; серия, номер, дата выдачи; орган, выдавший документ; адрес регистрации; телефон (по желанию); адрес электронной почты (по желанию); наименование и реквизиты документа, подтверждающего полномочия (решения о назначении опекуна (попечителя);</w:t>
            </w:r>
          </w:p>
          <w:p w14:paraId="46FBFF1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реквизиты решения (номер и дата) об утверждении документации по планировке территории, в отношении которой направляется обращение о признании не подлежащими применению;</w:t>
            </w:r>
          </w:p>
          <w:p w14:paraId="46FBFF1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кадастровый номер земельного участка или ранее присвоенный государственный учетный номер земельного участка, расположенного в границах зон планируемого размещения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w:t>
            </w:r>
          </w:p>
          <w:p w14:paraId="46FBFF1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основание для признания отдельных частей проекта планировки территории не подлежащими применению;</w:t>
            </w:r>
          </w:p>
          <w:p w14:paraId="46FBFF2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опись прилагаемых документов;</w:t>
            </w:r>
          </w:p>
          <w:p w14:paraId="46FBFF2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сведения о способе получения результатов Услуги.</w:t>
            </w:r>
          </w:p>
        </w:tc>
      </w:tr>
      <w:tr w:rsidR="00F25034" w:rsidRPr="00EF301D" w14:paraId="46FBFF26" w14:textId="77777777" w:rsidTr="00F25034">
        <w:tc>
          <w:tcPr>
            <w:tcW w:w="562" w:type="dxa"/>
            <w:vMerge/>
          </w:tcPr>
          <w:p w14:paraId="46FBFF2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2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2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2A" w14:textId="77777777" w:rsidTr="00F25034">
        <w:tc>
          <w:tcPr>
            <w:tcW w:w="562" w:type="dxa"/>
            <w:vMerge/>
          </w:tcPr>
          <w:p w14:paraId="46FBFF2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2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2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w:t>
            </w:r>
          </w:p>
        </w:tc>
      </w:tr>
      <w:tr w:rsidR="00F25034" w:rsidRPr="00EF301D" w14:paraId="46FBFF2D" w14:textId="77777777" w:rsidTr="00F25034">
        <w:tc>
          <w:tcPr>
            <w:tcW w:w="562" w:type="dxa"/>
            <w:vMerge w:val="restart"/>
          </w:tcPr>
          <w:p w14:paraId="46FBFF2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6.</w:t>
            </w:r>
          </w:p>
        </w:tc>
        <w:tc>
          <w:tcPr>
            <w:tcW w:w="8508" w:type="dxa"/>
            <w:gridSpan w:val="2"/>
          </w:tcPr>
          <w:p w14:paraId="46FBFF2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Документ, удостоверяющий личность заявителя (представителя)</w:t>
            </w:r>
          </w:p>
        </w:tc>
      </w:tr>
      <w:tr w:rsidR="00F25034" w:rsidRPr="00EF301D" w14:paraId="46FBFF35" w14:textId="77777777" w:rsidTr="00F25034">
        <w:tc>
          <w:tcPr>
            <w:tcW w:w="562" w:type="dxa"/>
            <w:vMerge/>
          </w:tcPr>
          <w:p w14:paraId="46FBFF2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2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3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ФЛ-1, ЮЛБД-1, ЮЛПД-1, ПФЛ-1, ОПФЛ-1, ЗПН-1,</w:t>
            </w:r>
          </w:p>
          <w:p w14:paraId="46FBFF3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p w14:paraId="46FBFF3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ФЛ-3, ЮЛБД-3, ЮЛПД-3, ПФЛ-3, ОПФЛ-3, ЗПН-3,</w:t>
            </w:r>
          </w:p>
          <w:p w14:paraId="46FBFF3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ФЛ-4, ЮЛБД-4, ЮЛПД-4, ПФЛ-4, ОПФЛ-4, ЗПН-4,</w:t>
            </w:r>
          </w:p>
          <w:p w14:paraId="46FBFF3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ФЛ-5, ЮЛБД-5, ЮЛПД-5, ПФЛ-5, ОПФЛ-5, ЗПН-5,</w:t>
            </w:r>
          </w:p>
        </w:tc>
      </w:tr>
      <w:tr w:rsidR="00F25034" w:rsidRPr="00EF301D" w14:paraId="46FBFF3A" w14:textId="77777777" w:rsidTr="00F25034">
        <w:tc>
          <w:tcPr>
            <w:tcW w:w="562" w:type="dxa"/>
            <w:vMerge/>
          </w:tcPr>
          <w:p w14:paraId="46FBFF3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3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3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6.1. В случае подачи запроса на приеме в Уполномоченном органе предъявляется оригинал для удостоверения личности и сверки данных, указанных в запросе.</w:t>
            </w:r>
          </w:p>
          <w:p w14:paraId="46FBFF3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6.2. В случае подачи запроса посредством почтового отправления, Единого портала, Регионального портала предоставление не требуется</w:t>
            </w:r>
          </w:p>
        </w:tc>
      </w:tr>
      <w:tr w:rsidR="00F25034" w:rsidRPr="00EF301D" w14:paraId="46FBFF3E" w14:textId="77777777" w:rsidTr="00F25034">
        <w:tc>
          <w:tcPr>
            <w:tcW w:w="562" w:type="dxa"/>
            <w:vMerge/>
          </w:tcPr>
          <w:p w14:paraId="46FBFF3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3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3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42" w14:textId="77777777" w:rsidTr="00F25034">
        <w:tc>
          <w:tcPr>
            <w:tcW w:w="562" w:type="dxa"/>
            <w:vMerge/>
          </w:tcPr>
          <w:p w14:paraId="46FBFF3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4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4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образ документа</w:t>
            </w:r>
          </w:p>
        </w:tc>
      </w:tr>
      <w:tr w:rsidR="00F25034" w:rsidRPr="00EF301D" w14:paraId="46FBFF45" w14:textId="77777777" w:rsidTr="00F25034">
        <w:tc>
          <w:tcPr>
            <w:tcW w:w="562" w:type="dxa"/>
            <w:vMerge w:val="restart"/>
          </w:tcPr>
          <w:p w14:paraId="46FBFF4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7.</w:t>
            </w:r>
          </w:p>
        </w:tc>
        <w:tc>
          <w:tcPr>
            <w:tcW w:w="8508" w:type="dxa"/>
            <w:gridSpan w:val="2"/>
          </w:tcPr>
          <w:p w14:paraId="46FBFF4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Документ, подтверждающий полномочия представителя</w:t>
            </w:r>
          </w:p>
        </w:tc>
      </w:tr>
      <w:tr w:rsidR="00F25034" w:rsidRPr="00EF301D" w14:paraId="46FBFF49" w14:textId="77777777" w:rsidTr="00F25034">
        <w:tc>
          <w:tcPr>
            <w:tcW w:w="562" w:type="dxa"/>
            <w:vMerge/>
          </w:tcPr>
          <w:p w14:paraId="46FBFF4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4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4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ЮЛПД-1, ПФЛ-1, ЮЛПД-2, ПФЛ-2, ЮЛПД-3, ПФЛ-3, ЮЛПД-4, ПФЛ-4, ЮЛПД-5, ПФЛ-5</w:t>
            </w:r>
          </w:p>
        </w:tc>
      </w:tr>
      <w:tr w:rsidR="00F25034" w:rsidRPr="00EF301D" w14:paraId="46FBFF51" w14:textId="77777777" w:rsidTr="00F25034">
        <w:tc>
          <w:tcPr>
            <w:tcW w:w="562" w:type="dxa"/>
            <w:vMerge/>
          </w:tcPr>
          <w:p w14:paraId="46FBFF4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4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4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7.1. В случае подачи запроса на приеме в Уполномоченном органе предоставляется оригинал для снятия копии либо нотариально заверенная копия.</w:t>
            </w:r>
          </w:p>
          <w:p w14:paraId="46FBFF4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7.2. В случае подачи запроса почтовым отправлением предоставляется оригинал для снятия копии либо нотариально заверенная копия.</w:t>
            </w:r>
          </w:p>
          <w:p w14:paraId="46FBFF4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7.3. В случае подачи запроса через Единый портал, Региональный портал представляется в форме электронного документа или электронного образа документа, которыми подтверждаются полномочия представителя действовать от имени заявителя, удостоверенные:</w:t>
            </w:r>
          </w:p>
          <w:p w14:paraId="46FBFF4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усиленной квалифицированной электронной подписью правомочного должностного лица организации (если представитель действует от имени юридического лица);</w:t>
            </w:r>
          </w:p>
          <w:p w14:paraId="46FBFF5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 усиленной квалифицированной электронной подписью нотариуса </w:t>
            </w:r>
            <w:r w:rsidRPr="00EF301D">
              <w:rPr>
                <w:rFonts w:ascii="Times New Roman" w:eastAsia="Times New Roman" w:hAnsi="Times New Roman" w:cs="Times New Roman"/>
                <w:color w:val="auto"/>
                <w:sz w:val="28"/>
                <w:szCs w:val="28"/>
              </w:rPr>
              <w:lastRenderedPageBreak/>
              <w:t>(если представитель действует от имени физического лица)</w:t>
            </w:r>
          </w:p>
        </w:tc>
      </w:tr>
      <w:tr w:rsidR="00F25034" w:rsidRPr="00EF301D" w14:paraId="46FBFF55" w14:textId="77777777" w:rsidTr="00F25034">
        <w:tc>
          <w:tcPr>
            <w:tcW w:w="562" w:type="dxa"/>
            <w:vMerge/>
          </w:tcPr>
          <w:p w14:paraId="46FBFF5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5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5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59" w14:textId="77777777" w:rsidTr="00F25034">
        <w:tc>
          <w:tcPr>
            <w:tcW w:w="562" w:type="dxa"/>
            <w:vMerge/>
          </w:tcPr>
          <w:p w14:paraId="46FBFF5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5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5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образ документа, электронный документ</w:t>
            </w:r>
          </w:p>
        </w:tc>
      </w:tr>
      <w:tr w:rsidR="00F25034" w:rsidRPr="00EF301D" w14:paraId="46FBFF5C" w14:textId="77777777" w:rsidTr="00F25034">
        <w:tc>
          <w:tcPr>
            <w:tcW w:w="562" w:type="dxa"/>
            <w:vMerge w:val="restart"/>
          </w:tcPr>
          <w:p w14:paraId="46FBFF5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8.</w:t>
            </w:r>
          </w:p>
        </w:tc>
        <w:tc>
          <w:tcPr>
            <w:tcW w:w="8508" w:type="dxa"/>
            <w:gridSpan w:val="2"/>
          </w:tcPr>
          <w:p w14:paraId="46FBFF5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Проект задания на разработку документации по планировке территории</w:t>
            </w:r>
          </w:p>
        </w:tc>
      </w:tr>
      <w:tr w:rsidR="00F25034" w:rsidRPr="00EF301D" w14:paraId="46FBFF60" w14:textId="77777777" w:rsidTr="00F25034">
        <w:tc>
          <w:tcPr>
            <w:tcW w:w="562" w:type="dxa"/>
            <w:vMerge/>
          </w:tcPr>
          <w:p w14:paraId="46FBFF5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5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5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ФЛ-1, ЮЛБД-1, ЮЛПД-1, ПФЛ-1, ОПФЛ-1, ЗПН-1</w:t>
            </w:r>
          </w:p>
        </w:tc>
      </w:tr>
      <w:tr w:rsidR="00F25034" w:rsidRPr="00EF301D" w14:paraId="46FBFF66" w14:textId="77777777" w:rsidTr="00F25034">
        <w:tc>
          <w:tcPr>
            <w:tcW w:w="562" w:type="dxa"/>
            <w:vMerge/>
          </w:tcPr>
          <w:p w14:paraId="46FBFF6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6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6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8.1. Документ предоставляется по рекомендуемой </w:t>
            </w:r>
            <w:hyperlink r:id="rId15">
              <w:r w:rsidRPr="00CE735E">
                <w:rPr>
                  <w:rFonts w:ascii="Times New Roman" w:eastAsia="Times New Roman" w:hAnsi="Times New Roman" w:cs="Times New Roman"/>
                  <w:color w:val="auto"/>
                  <w:sz w:val="28"/>
                  <w:szCs w:val="28"/>
                </w:rPr>
                <w:t>форме</w:t>
              </w:r>
            </w:hyperlink>
            <w:r w:rsidR="00FC5F65" w:rsidRPr="00EF301D">
              <w:rPr>
                <w:rFonts w:ascii="Times New Roman" w:eastAsia="Times New Roman" w:hAnsi="Times New Roman" w:cs="Times New Roman"/>
                <w:color w:val="auto"/>
                <w:sz w:val="28"/>
                <w:szCs w:val="28"/>
              </w:rPr>
              <w:t>, установленной Приложением № 1 к Правилам №</w:t>
            </w:r>
            <w:r w:rsidRPr="00EF301D">
              <w:rPr>
                <w:rFonts w:ascii="Times New Roman" w:eastAsia="Times New Roman" w:hAnsi="Times New Roman" w:cs="Times New Roman"/>
                <w:color w:val="auto"/>
                <w:sz w:val="28"/>
                <w:szCs w:val="28"/>
              </w:rPr>
              <w:t xml:space="preserve"> 112.</w:t>
            </w:r>
          </w:p>
          <w:p w14:paraId="46FBFF6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8.2. В случае подачи запроса на приеме в Уполномоченном органе или почтовым отправлением предоставляется оригинал.</w:t>
            </w:r>
          </w:p>
          <w:p w14:paraId="46FBFF6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8.3. В случае подачи запроса через Единый портал, Региональный портал представляется в форме электронного документа или электронного образа документа</w:t>
            </w:r>
          </w:p>
        </w:tc>
      </w:tr>
      <w:tr w:rsidR="00F25034" w:rsidRPr="00EF301D" w14:paraId="46FBFF6A" w14:textId="77777777" w:rsidTr="00F25034">
        <w:tc>
          <w:tcPr>
            <w:tcW w:w="562" w:type="dxa"/>
            <w:vMerge/>
          </w:tcPr>
          <w:p w14:paraId="46FBFF6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6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6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6E" w14:textId="77777777" w:rsidTr="00F25034">
        <w:tc>
          <w:tcPr>
            <w:tcW w:w="562" w:type="dxa"/>
            <w:vMerge/>
          </w:tcPr>
          <w:p w14:paraId="46FBFF6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6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6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71" w14:textId="77777777" w:rsidTr="00F25034">
        <w:tc>
          <w:tcPr>
            <w:tcW w:w="562" w:type="dxa"/>
            <w:vMerge w:val="restart"/>
          </w:tcPr>
          <w:p w14:paraId="46FBFF6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9.</w:t>
            </w:r>
          </w:p>
        </w:tc>
        <w:tc>
          <w:tcPr>
            <w:tcW w:w="8508" w:type="dxa"/>
            <w:gridSpan w:val="2"/>
          </w:tcPr>
          <w:p w14:paraId="46FBFF7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Проект задания на выполнение инженерных изысканий, необходимых для подготовки документации по планировке территории</w:t>
            </w:r>
          </w:p>
        </w:tc>
      </w:tr>
      <w:tr w:rsidR="00F25034" w:rsidRPr="00EF301D" w14:paraId="46FBFF75" w14:textId="77777777" w:rsidTr="00F25034">
        <w:tc>
          <w:tcPr>
            <w:tcW w:w="562" w:type="dxa"/>
            <w:vMerge/>
          </w:tcPr>
          <w:p w14:paraId="46FBFF7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7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7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ФЛ-1, ЮЛБД-1, ЮЛПД-1, ПФЛ-1, ОПФЛ-1, ЗПН-1</w:t>
            </w:r>
          </w:p>
        </w:tc>
      </w:tr>
      <w:tr w:rsidR="00F25034" w:rsidRPr="00EF301D" w14:paraId="46FBFF7B" w14:textId="77777777" w:rsidTr="00F25034">
        <w:tc>
          <w:tcPr>
            <w:tcW w:w="562" w:type="dxa"/>
            <w:vMerge/>
          </w:tcPr>
          <w:p w14:paraId="46FBFF7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7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7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9.1. Документ предоставляется в случае, если необходимость выполнения инженерных изысканий предусмотрена </w:t>
            </w:r>
            <w:hyperlink r:id="rId16">
              <w:r w:rsidRPr="00CE735E">
                <w:rPr>
                  <w:rFonts w:ascii="Times New Roman" w:eastAsia="Times New Roman" w:hAnsi="Times New Roman" w:cs="Times New Roman"/>
                  <w:color w:val="auto"/>
                  <w:sz w:val="28"/>
                  <w:szCs w:val="28"/>
                </w:rPr>
                <w:t>Правилами</w:t>
              </w:r>
            </w:hyperlink>
            <w:r w:rsidRPr="00EF301D">
              <w:rPr>
                <w:rFonts w:ascii="Times New Roman" w:eastAsia="Times New Roman" w:hAnsi="Times New Roman" w:cs="Times New Roman"/>
                <w:color w:val="auto"/>
                <w:sz w:val="28"/>
                <w:szCs w:val="28"/>
              </w:rPr>
              <w:t xml:space="preserve"> выполнения инженерных изысканий.</w:t>
            </w:r>
          </w:p>
          <w:p w14:paraId="46FBFF7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9.2. В случае подачи запроса на приеме в Уполномоченном органе или почтовым отправлением предоставляется оригинал.</w:t>
            </w:r>
          </w:p>
          <w:p w14:paraId="46FBFF7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9.3. В случае подачи запроса через Единый портал, Региональный портал представляется в форме электронного документа или электронного образа документа</w:t>
            </w:r>
          </w:p>
        </w:tc>
      </w:tr>
      <w:tr w:rsidR="00F25034" w:rsidRPr="00EF301D" w14:paraId="46FBFF7F" w14:textId="77777777" w:rsidTr="00F25034">
        <w:tc>
          <w:tcPr>
            <w:tcW w:w="562" w:type="dxa"/>
            <w:vMerge/>
          </w:tcPr>
          <w:p w14:paraId="46FBFF7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7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7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83" w14:textId="77777777" w:rsidTr="00F25034">
        <w:tc>
          <w:tcPr>
            <w:tcW w:w="562" w:type="dxa"/>
            <w:vMerge/>
          </w:tcPr>
          <w:p w14:paraId="46FBFF8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8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8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86" w14:textId="77777777" w:rsidTr="00F25034">
        <w:tc>
          <w:tcPr>
            <w:tcW w:w="562" w:type="dxa"/>
            <w:vMerge w:val="restart"/>
          </w:tcPr>
          <w:p w14:paraId="46FBFF8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lastRenderedPageBreak/>
              <w:t>10.</w:t>
            </w:r>
          </w:p>
        </w:tc>
        <w:tc>
          <w:tcPr>
            <w:tcW w:w="8508" w:type="dxa"/>
            <w:gridSpan w:val="2"/>
          </w:tcPr>
          <w:p w14:paraId="46FBFF8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Документация по планировке территории</w:t>
            </w:r>
          </w:p>
        </w:tc>
      </w:tr>
      <w:tr w:rsidR="00F25034" w:rsidRPr="00EF301D" w14:paraId="46FBFF8A" w14:textId="77777777" w:rsidTr="00F25034">
        <w:tc>
          <w:tcPr>
            <w:tcW w:w="562" w:type="dxa"/>
            <w:vMerge/>
          </w:tcPr>
          <w:p w14:paraId="46FBFF8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8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8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tc>
      </w:tr>
      <w:tr w:rsidR="00F25034" w:rsidRPr="00EF301D" w14:paraId="46FBFF90" w14:textId="77777777" w:rsidTr="00F25034">
        <w:tc>
          <w:tcPr>
            <w:tcW w:w="562" w:type="dxa"/>
            <w:vMerge/>
          </w:tcPr>
          <w:p w14:paraId="46FBFF8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8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8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bookmarkStart w:id="5" w:name="P734"/>
            <w:bookmarkEnd w:id="5"/>
            <w:r w:rsidRPr="00EF301D">
              <w:rPr>
                <w:rFonts w:ascii="Times New Roman" w:eastAsia="Times New Roman" w:hAnsi="Times New Roman" w:cs="Times New Roman"/>
                <w:color w:val="auto"/>
                <w:sz w:val="28"/>
                <w:szCs w:val="28"/>
              </w:rPr>
              <w:t>10.1. В случае предоставления на бумажном носителе такая документация должна быть заверена заявителем (его уполномоченным представителем), и представлена в сброшюрованном и прошитом виде в 2 экземплярах, а также на электронном носителе, в количестве экземпляров, равном количеству поселений, муниципальных округов, городских округов, муниципальных районов, применительно к территориям которых осуществлялась подготовка документации по планировке территории, и одного экземпляра для хранения в архиве Уполномоченного органа.</w:t>
            </w:r>
          </w:p>
          <w:p w14:paraId="46FBFF8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10.2. Документация по планировке территории, представленная на электронном носителе или в форме электронного документа должна быть подписана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 юридического лица либо его представителя, усиленной неквалифицированной электронной подписью заявителя - физического лица либо его представителя,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14:paraId="46FBFF8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10.3. Документация по планировке территории, направляемая на электронном носителе или в форме электронного документа, должна соответствовать формату,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w:t>
            </w:r>
          </w:p>
        </w:tc>
      </w:tr>
      <w:tr w:rsidR="00F25034" w:rsidRPr="00EF301D" w14:paraId="46FBFF94" w14:textId="77777777" w:rsidTr="00F25034">
        <w:tc>
          <w:tcPr>
            <w:tcW w:w="562" w:type="dxa"/>
            <w:vMerge/>
          </w:tcPr>
          <w:p w14:paraId="46FBFF9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9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9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требования к количеству экземпляров указаны в </w:t>
            </w:r>
            <w:hyperlink w:anchor="P734">
              <w:r w:rsidRPr="00CE735E">
                <w:rPr>
                  <w:rFonts w:ascii="Times New Roman" w:eastAsia="Times New Roman" w:hAnsi="Times New Roman" w:cs="Times New Roman"/>
                  <w:color w:val="auto"/>
                  <w:sz w:val="28"/>
                  <w:szCs w:val="28"/>
                </w:rPr>
                <w:t>подпункте 10.1</w:t>
              </w:r>
            </w:hyperlink>
            <w:r w:rsidRPr="00EF301D">
              <w:rPr>
                <w:rFonts w:ascii="Times New Roman" w:eastAsia="Times New Roman" w:hAnsi="Times New Roman" w:cs="Times New Roman"/>
                <w:color w:val="auto"/>
                <w:sz w:val="28"/>
                <w:szCs w:val="28"/>
              </w:rPr>
              <w:t xml:space="preserve"> настоящей таблицы</w:t>
            </w:r>
          </w:p>
        </w:tc>
      </w:tr>
      <w:tr w:rsidR="00F25034" w:rsidRPr="00EF301D" w14:paraId="46FBFF98" w14:textId="77777777" w:rsidTr="00F25034">
        <w:tc>
          <w:tcPr>
            <w:tcW w:w="562" w:type="dxa"/>
            <w:vMerge/>
          </w:tcPr>
          <w:p w14:paraId="46FBFF9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9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9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9B" w14:textId="77777777" w:rsidTr="00F25034">
        <w:tc>
          <w:tcPr>
            <w:tcW w:w="562" w:type="dxa"/>
            <w:vMerge w:val="restart"/>
          </w:tcPr>
          <w:p w14:paraId="46FBFF9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lastRenderedPageBreak/>
              <w:t>11.</w:t>
            </w:r>
          </w:p>
        </w:tc>
        <w:tc>
          <w:tcPr>
            <w:tcW w:w="8508" w:type="dxa"/>
            <w:gridSpan w:val="2"/>
          </w:tcPr>
          <w:p w14:paraId="46FBFF9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tc>
      </w:tr>
      <w:tr w:rsidR="00F25034" w:rsidRPr="00EF301D" w14:paraId="46FBFF9F" w14:textId="77777777" w:rsidTr="00F25034">
        <w:tc>
          <w:tcPr>
            <w:tcW w:w="562" w:type="dxa"/>
            <w:vMerge/>
          </w:tcPr>
          <w:p w14:paraId="46FBFF9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9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9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tc>
      </w:tr>
      <w:tr w:rsidR="00F25034" w:rsidRPr="00EF301D" w14:paraId="46FBFFA4" w14:textId="77777777" w:rsidTr="00F25034">
        <w:tc>
          <w:tcPr>
            <w:tcW w:w="562" w:type="dxa"/>
            <w:vMerge/>
          </w:tcPr>
          <w:p w14:paraId="46FBFFA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A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A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11.1. В случае подачи запроса на приеме в Уполномоченном органе или почтовым отправлением предоставляется оригинал.</w:t>
            </w:r>
          </w:p>
          <w:p w14:paraId="46FBFFA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11.2. В случае подачи запроса через Единый портал, Региональный портал представляется в форме электронного документа или электронного образа документа</w:t>
            </w:r>
          </w:p>
        </w:tc>
      </w:tr>
      <w:tr w:rsidR="00F25034" w:rsidRPr="00EF301D" w14:paraId="46FBFFA8" w14:textId="77777777" w:rsidTr="00F25034">
        <w:tc>
          <w:tcPr>
            <w:tcW w:w="562" w:type="dxa"/>
            <w:vMerge/>
          </w:tcPr>
          <w:p w14:paraId="46FBFFA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A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A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AC" w14:textId="77777777" w:rsidTr="00F25034">
        <w:tc>
          <w:tcPr>
            <w:tcW w:w="562" w:type="dxa"/>
            <w:vMerge/>
          </w:tcPr>
          <w:p w14:paraId="46FBFFA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A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A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AF" w14:textId="77777777" w:rsidTr="00F25034">
        <w:tc>
          <w:tcPr>
            <w:tcW w:w="562" w:type="dxa"/>
            <w:vMerge w:val="restart"/>
          </w:tcPr>
          <w:p w14:paraId="46FBFFA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12.</w:t>
            </w:r>
          </w:p>
        </w:tc>
        <w:tc>
          <w:tcPr>
            <w:tcW w:w="8508" w:type="dxa"/>
            <w:gridSpan w:val="2"/>
          </w:tcPr>
          <w:p w14:paraId="46FBFFA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Результаты инженерных изысканий, необходимых для подготовки документации по планировке территории</w:t>
            </w:r>
          </w:p>
        </w:tc>
      </w:tr>
      <w:tr w:rsidR="00F25034" w:rsidRPr="00EF301D" w14:paraId="46FBFFB3" w14:textId="77777777" w:rsidTr="00F25034">
        <w:tc>
          <w:tcPr>
            <w:tcW w:w="562" w:type="dxa"/>
            <w:vMerge/>
          </w:tcPr>
          <w:p w14:paraId="46FBFFB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B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B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tc>
      </w:tr>
      <w:tr w:rsidR="00F25034" w:rsidRPr="00EF301D" w14:paraId="46FBFFB9" w14:textId="77777777" w:rsidTr="00F25034">
        <w:tc>
          <w:tcPr>
            <w:tcW w:w="562" w:type="dxa"/>
            <w:vMerge/>
          </w:tcPr>
          <w:p w14:paraId="46FBFFB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B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B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12.1. Предоставляются с приложением документов, подтверждающих соответствие лиц, выполнивших инженерные изыскания, требованиям </w:t>
            </w:r>
            <w:hyperlink r:id="rId17">
              <w:r w:rsidRPr="00CE735E">
                <w:rPr>
                  <w:rFonts w:ascii="Times New Roman" w:eastAsia="Times New Roman" w:hAnsi="Times New Roman" w:cs="Times New Roman"/>
                  <w:color w:val="auto"/>
                  <w:sz w:val="28"/>
                  <w:szCs w:val="28"/>
                </w:rPr>
                <w:t>части 2 статьи 47</w:t>
              </w:r>
            </w:hyperlink>
            <w:r w:rsidRPr="00CE735E">
              <w:rPr>
                <w:rFonts w:ascii="Times New Roman" w:eastAsia="Times New Roman" w:hAnsi="Times New Roman" w:cs="Times New Roman"/>
                <w:color w:val="auto"/>
                <w:sz w:val="28"/>
                <w:szCs w:val="28"/>
              </w:rPr>
              <w:t xml:space="preserve"> Градостроительного кодекса РФ (в случае если необходимость выполнения инженерных изысканий предусмотрена </w:t>
            </w:r>
            <w:hyperlink r:id="rId18">
              <w:r w:rsidRPr="00CE735E">
                <w:rPr>
                  <w:rFonts w:ascii="Times New Roman" w:eastAsia="Times New Roman" w:hAnsi="Times New Roman" w:cs="Times New Roman"/>
                  <w:color w:val="auto"/>
                  <w:sz w:val="28"/>
                  <w:szCs w:val="28"/>
                </w:rPr>
                <w:t>Правилами</w:t>
              </w:r>
            </w:hyperlink>
            <w:r w:rsidRPr="00CE735E">
              <w:rPr>
                <w:rFonts w:ascii="Times New Roman" w:eastAsia="Times New Roman" w:hAnsi="Times New Roman" w:cs="Times New Roman"/>
                <w:color w:val="auto"/>
                <w:sz w:val="28"/>
                <w:szCs w:val="28"/>
              </w:rPr>
              <w:t xml:space="preserve"> в</w:t>
            </w:r>
            <w:r w:rsidRPr="00EF301D">
              <w:rPr>
                <w:rFonts w:ascii="Times New Roman" w:eastAsia="Times New Roman" w:hAnsi="Times New Roman" w:cs="Times New Roman"/>
                <w:color w:val="auto"/>
                <w:sz w:val="28"/>
                <w:szCs w:val="28"/>
              </w:rPr>
              <w:t>ыполнения инженерных изысканий).</w:t>
            </w:r>
          </w:p>
          <w:p w14:paraId="46FBFFB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12.2. В случае подачи запроса на приеме в Уполномоченном органе или почтовым отправлением предоставляется оригинал.</w:t>
            </w:r>
          </w:p>
          <w:p w14:paraId="46FBFFB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12.3. В случае подачи запроса через Единый портал, Региональный портал представляются в форме электронных документов или электронных образов документов, подписанных (удостоверенных) лицами, уполномоченными на их подписание (удостоверение)</w:t>
            </w:r>
          </w:p>
        </w:tc>
      </w:tr>
      <w:tr w:rsidR="00F25034" w:rsidRPr="00EF301D" w14:paraId="46FBFFBD" w14:textId="77777777" w:rsidTr="00F25034">
        <w:tc>
          <w:tcPr>
            <w:tcW w:w="562" w:type="dxa"/>
            <w:vMerge/>
          </w:tcPr>
          <w:p w14:paraId="46FBFFB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B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B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C1" w14:textId="77777777" w:rsidTr="00F25034">
        <w:tc>
          <w:tcPr>
            <w:tcW w:w="562" w:type="dxa"/>
            <w:vMerge/>
          </w:tcPr>
          <w:p w14:paraId="46FBFFB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B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C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C4" w14:textId="77777777" w:rsidTr="00F25034">
        <w:tc>
          <w:tcPr>
            <w:tcW w:w="562" w:type="dxa"/>
            <w:vMerge w:val="restart"/>
          </w:tcPr>
          <w:p w14:paraId="46FBFFC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13.</w:t>
            </w:r>
          </w:p>
        </w:tc>
        <w:tc>
          <w:tcPr>
            <w:tcW w:w="8508" w:type="dxa"/>
            <w:gridSpan w:val="2"/>
          </w:tcPr>
          <w:p w14:paraId="46FBFFC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Копия решения на разработку документации по планировке </w:t>
            </w:r>
            <w:r w:rsidRPr="00EF301D">
              <w:rPr>
                <w:rFonts w:ascii="Times New Roman" w:eastAsia="Times New Roman" w:hAnsi="Times New Roman" w:cs="Times New Roman"/>
                <w:color w:val="auto"/>
                <w:sz w:val="28"/>
                <w:szCs w:val="28"/>
              </w:rPr>
              <w:lastRenderedPageBreak/>
              <w:t>территории</w:t>
            </w:r>
          </w:p>
        </w:tc>
      </w:tr>
      <w:tr w:rsidR="00F25034" w:rsidRPr="00EF301D" w14:paraId="46FBFFC8" w14:textId="77777777" w:rsidTr="00F25034">
        <w:tc>
          <w:tcPr>
            <w:tcW w:w="562" w:type="dxa"/>
            <w:vMerge/>
          </w:tcPr>
          <w:p w14:paraId="46FBFFC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C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C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tc>
      </w:tr>
      <w:tr w:rsidR="00F25034" w:rsidRPr="00EF301D" w14:paraId="46FBFFCE" w14:textId="77777777" w:rsidTr="00F25034">
        <w:tc>
          <w:tcPr>
            <w:tcW w:w="562" w:type="dxa"/>
            <w:vMerge/>
          </w:tcPr>
          <w:p w14:paraId="46FBFFC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C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C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13.1. Документ предоставляется в случае если документация по планировке территории подготовлена на основании решения лица, указанного в </w:t>
            </w:r>
            <w:hyperlink r:id="rId19">
              <w:r w:rsidRPr="00CE735E">
                <w:rPr>
                  <w:rFonts w:ascii="Times New Roman" w:eastAsia="Times New Roman" w:hAnsi="Times New Roman" w:cs="Times New Roman"/>
                  <w:color w:val="auto"/>
                  <w:sz w:val="28"/>
                  <w:szCs w:val="28"/>
                </w:rPr>
                <w:t>части 1.1 статьи 45</w:t>
              </w:r>
            </w:hyperlink>
            <w:r w:rsidRPr="00EF301D">
              <w:rPr>
                <w:rFonts w:ascii="Times New Roman" w:eastAsia="Times New Roman" w:hAnsi="Times New Roman" w:cs="Times New Roman"/>
                <w:color w:val="auto"/>
                <w:sz w:val="28"/>
                <w:szCs w:val="28"/>
              </w:rPr>
              <w:t xml:space="preserve"> Градостроительного кодекса РФ, с приложением задания на разработку документации по планировке территории.</w:t>
            </w:r>
          </w:p>
          <w:p w14:paraId="46FBFFC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13.2. В случае подачи запроса на приеме в Уполномоченном органе или почтовым отправлением предоставляется копия.</w:t>
            </w:r>
          </w:p>
          <w:p w14:paraId="46FBFFC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13.3. В случае подачи запроса через Единый портал, Региональный портал представляется в форме электронного документа или электронного образа документа</w:t>
            </w:r>
          </w:p>
        </w:tc>
      </w:tr>
      <w:tr w:rsidR="00F25034" w:rsidRPr="00EF301D" w14:paraId="46FBFFD2" w14:textId="77777777" w:rsidTr="00F25034">
        <w:tc>
          <w:tcPr>
            <w:tcW w:w="562" w:type="dxa"/>
            <w:vMerge/>
          </w:tcPr>
          <w:p w14:paraId="46FBFFC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D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D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D6" w14:textId="77777777" w:rsidTr="00F25034">
        <w:tc>
          <w:tcPr>
            <w:tcW w:w="562" w:type="dxa"/>
            <w:vMerge/>
          </w:tcPr>
          <w:p w14:paraId="46FBFFD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D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D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D9" w14:textId="77777777" w:rsidTr="00F25034">
        <w:tc>
          <w:tcPr>
            <w:tcW w:w="562" w:type="dxa"/>
            <w:vMerge w:val="restart"/>
          </w:tcPr>
          <w:p w14:paraId="46FBFFD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14.</w:t>
            </w:r>
          </w:p>
        </w:tc>
        <w:tc>
          <w:tcPr>
            <w:tcW w:w="8508" w:type="dxa"/>
            <w:gridSpan w:val="2"/>
          </w:tcPr>
          <w:p w14:paraId="46FBFFD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Уведомление о результатах согласования документации по планировке территории согласующих органов, владельцев автомобильных дорог и (или) </w:t>
            </w:r>
            <w:r w:rsidRPr="00CE735E">
              <w:rPr>
                <w:rFonts w:ascii="Times New Roman" w:eastAsia="Times New Roman" w:hAnsi="Times New Roman" w:cs="Times New Roman"/>
                <w:color w:val="auto"/>
                <w:sz w:val="28"/>
                <w:szCs w:val="28"/>
              </w:rPr>
              <w:t xml:space="preserve">предусмотренные </w:t>
            </w:r>
            <w:hyperlink r:id="rId20">
              <w:r w:rsidRPr="00CE735E">
                <w:rPr>
                  <w:rFonts w:ascii="Times New Roman" w:eastAsia="Times New Roman" w:hAnsi="Times New Roman" w:cs="Times New Roman"/>
                  <w:color w:val="auto"/>
                  <w:sz w:val="28"/>
                  <w:szCs w:val="28"/>
                </w:rPr>
                <w:t>пунктом 25</w:t>
              </w:r>
            </w:hyperlink>
            <w:r w:rsidR="00FC5F65" w:rsidRPr="00CE735E">
              <w:rPr>
                <w:rFonts w:ascii="Times New Roman" w:eastAsia="Times New Roman" w:hAnsi="Times New Roman" w:cs="Times New Roman"/>
                <w:color w:val="auto"/>
                <w:sz w:val="28"/>
                <w:szCs w:val="28"/>
              </w:rPr>
              <w:t xml:space="preserve"> Правил №</w:t>
            </w:r>
            <w:r w:rsidRPr="00CE735E">
              <w:rPr>
                <w:rFonts w:ascii="Times New Roman" w:eastAsia="Times New Roman" w:hAnsi="Times New Roman" w:cs="Times New Roman"/>
                <w:color w:val="auto"/>
                <w:sz w:val="28"/>
                <w:szCs w:val="28"/>
              </w:rPr>
              <w:t xml:space="preserve"> 112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документации по планировке территории таким согласующим органам, владельцам автомобильных дорог, и в случае наличия протокол согласительного совещания, указанный в </w:t>
            </w:r>
            <w:hyperlink r:id="rId21">
              <w:r w:rsidRPr="00CE735E">
                <w:rPr>
                  <w:rFonts w:ascii="Times New Roman" w:eastAsia="Times New Roman" w:hAnsi="Times New Roman" w:cs="Times New Roman"/>
                  <w:color w:val="auto"/>
                  <w:sz w:val="28"/>
                  <w:szCs w:val="28"/>
                </w:rPr>
                <w:t>пункте 22</w:t>
              </w:r>
            </w:hyperlink>
            <w:r w:rsidR="00304694" w:rsidRPr="00EF301D">
              <w:rPr>
                <w:rFonts w:ascii="Times New Roman" w:eastAsia="Times New Roman" w:hAnsi="Times New Roman" w:cs="Times New Roman"/>
                <w:color w:val="auto"/>
                <w:sz w:val="28"/>
                <w:szCs w:val="28"/>
              </w:rPr>
              <w:t xml:space="preserve"> Правил №</w:t>
            </w:r>
            <w:r w:rsidRPr="00EF301D">
              <w:rPr>
                <w:rFonts w:ascii="Times New Roman" w:eastAsia="Times New Roman" w:hAnsi="Times New Roman" w:cs="Times New Roman"/>
                <w:color w:val="auto"/>
                <w:sz w:val="28"/>
                <w:szCs w:val="28"/>
              </w:rPr>
              <w:t xml:space="preserve"> 112</w:t>
            </w:r>
          </w:p>
        </w:tc>
      </w:tr>
      <w:tr w:rsidR="00F25034" w:rsidRPr="00EF301D" w14:paraId="46FBFFDD" w14:textId="77777777" w:rsidTr="00F25034">
        <w:tc>
          <w:tcPr>
            <w:tcW w:w="562" w:type="dxa"/>
            <w:vMerge/>
          </w:tcPr>
          <w:p w14:paraId="46FBFFD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D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D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ФЛ-2, ЮЛБД-2, ЮЛПД-2, ПФЛ-2, ОПФЛ-2, ЗПН-2</w:t>
            </w:r>
          </w:p>
        </w:tc>
      </w:tr>
      <w:tr w:rsidR="00F25034" w:rsidRPr="00EF301D" w14:paraId="46FBFFE7" w14:textId="77777777" w:rsidTr="00F25034">
        <w:tc>
          <w:tcPr>
            <w:tcW w:w="562" w:type="dxa"/>
            <w:vMerge/>
          </w:tcPr>
          <w:p w14:paraId="46FBFFD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D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E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14.1. Документы предоставляются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14:paraId="46FBFFE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14.2. Уполномоченный орган не вправе требовать от заявителя уведомление о результатах согласования документации по планировке территории, если согласующими органами, владельцами автомобильных дорог по истечении 10 рабочих дней со дня </w:t>
            </w:r>
            <w:r w:rsidRPr="00EF301D">
              <w:rPr>
                <w:rFonts w:ascii="Times New Roman" w:eastAsia="Times New Roman" w:hAnsi="Times New Roman" w:cs="Times New Roman"/>
                <w:color w:val="auto"/>
                <w:sz w:val="28"/>
                <w:szCs w:val="28"/>
              </w:rPr>
              <w:lastRenderedPageBreak/>
              <w:t>получения документации по планировке территории заявителю, не направлено уведомление о результатах согласования документации по планировке территории.</w:t>
            </w:r>
          </w:p>
          <w:p w14:paraId="46FBFFE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14.3.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предоставляется </w:t>
            </w:r>
            <w:r w:rsidRPr="00CE735E">
              <w:rPr>
                <w:rFonts w:ascii="Times New Roman" w:eastAsia="Times New Roman" w:hAnsi="Times New Roman" w:cs="Times New Roman"/>
                <w:color w:val="auto"/>
                <w:sz w:val="28"/>
                <w:szCs w:val="28"/>
              </w:rPr>
              <w:t xml:space="preserve">по </w:t>
            </w:r>
            <w:hyperlink w:anchor="P1750">
              <w:r w:rsidRPr="00CE735E">
                <w:rPr>
                  <w:rFonts w:ascii="Times New Roman" w:eastAsia="Times New Roman" w:hAnsi="Times New Roman" w:cs="Times New Roman"/>
                  <w:color w:val="auto"/>
                  <w:sz w:val="28"/>
                  <w:szCs w:val="28"/>
                </w:rPr>
                <w:t>форме 7</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BFFE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14.4. В случае подачи запроса на приеме в Уполномоченном органе или почтовым отправлением предоставляются оригиналы документов.</w:t>
            </w:r>
          </w:p>
          <w:p w14:paraId="46FBFFE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14.5. В случае подачи запроса через Единый портал, Региональный портал:</w:t>
            </w:r>
          </w:p>
          <w:p w14:paraId="46FBFFE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уведомление о результатах согласования документации по планировке территории согласующих органов, владельцев автомобильных дорог, протокол согласительного совещания представляются в форме электронных документов (электронных образов документов), подписанных (удостоверенных) усиленными квалифицированными электронными подписями уполномоченных лиц согласующих органов, владельцев автомобильных дорог, Уполномоченного органа;</w:t>
            </w:r>
          </w:p>
          <w:p w14:paraId="46FBFFE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и документ, подтверждающий отправку документации по планировке территории согласующим органам, владельцам автомобильных дорог, предоставляются в форме электронных документов или электронных образов документов</w:t>
            </w:r>
          </w:p>
        </w:tc>
      </w:tr>
      <w:tr w:rsidR="00F25034" w:rsidRPr="00EF301D" w14:paraId="46FBFFEB" w14:textId="77777777" w:rsidTr="00F25034">
        <w:tc>
          <w:tcPr>
            <w:tcW w:w="562" w:type="dxa"/>
            <w:vMerge/>
          </w:tcPr>
          <w:p w14:paraId="46FBFFE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E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BFFE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BFFEF" w14:textId="77777777" w:rsidTr="00F25034">
        <w:tc>
          <w:tcPr>
            <w:tcW w:w="562" w:type="dxa"/>
            <w:vMerge/>
          </w:tcPr>
          <w:p w14:paraId="46FBFFE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E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BFFE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BFFF2" w14:textId="77777777" w:rsidTr="00F25034">
        <w:tc>
          <w:tcPr>
            <w:tcW w:w="562" w:type="dxa"/>
            <w:vMerge w:val="restart"/>
          </w:tcPr>
          <w:p w14:paraId="46FBFFF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15.</w:t>
            </w:r>
          </w:p>
        </w:tc>
        <w:tc>
          <w:tcPr>
            <w:tcW w:w="8508" w:type="dxa"/>
            <w:gridSpan w:val="2"/>
          </w:tcPr>
          <w:p w14:paraId="46FBFFF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Основная часть проекта планировки территории, в которую вносятся изменения, и (или) основная часть проекта межевания территории, в которую вносятся изменения, а также материалы по обоснованию проекта планировки территории и (или) материалы по обоснованию проекта межевания территории</w:t>
            </w:r>
          </w:p>
        </w:tc>
      </w:tr>
      <w:tr w:rsidR="00F25034" w:rsidRPr="00EF301D" w14:paraId="46FBFFF6" w14:textId="77777777" w:rsidTr="00F25034">
        <w:tc>
          <w:tcPr>
            <w:tcW w:w="562" w:type="dxa"/>
            <w:vMerge/>
          </w:tcPr>
          <w:p w14:paraId="46FBFFF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F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BFFF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ФЛ-3, ЮЛБД-3, ЮЛПД-3, ПФЛ-3, ОПФЛ-3, ЗПН-3</w:t>
            </w:r>
          </w:p>
        </w:tc>
      </w:tr>
      <w:tr w:rsidR="00F25034" w:rsidRPr="00EF301D" w14:paraId="46FBFFFD" w14:textId="77777777" w:rsidTr="00F25034">
        <w:tc>
          <w:tcPr>
            <w:tcW w:w="562" w:type="dxa"/>
            <w:vMerge/>
          </w:tcPr>
          <w:p w14:paraId="46FBFFF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BFFF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BFFF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bookmarkStart w:id="6" w:name="P797"/>
            <w:bookmarkEnd w:id="6"/>
            <w:r w:rsidRPr="00EF301D">
              <w:rPr>
                <w:rFonts w:ascii="Times New Roman" w:eastAsia="Times New Roman" w:hAnsi="Times New Roman" w:cs="Times New Roman"/>
                <w:color w:val="auto"/>
                <w:sz w:val="28"/>
                <w:szCs w:val="28"/>
              </w:rPr>
              <w:t xml:space="preserve">15.1. В случае предоставления на бумажном носителе указанные документы должны быть заверены заявителем (его уполномоченным </w:t>
            </w:r>
            <w:r w:rsidRPr="00EF301D">
              <w:rPr>
                <w:rFonts w:ascii="Times New Roman" w:eastAsia="Times New Roman" w:hAnsi="Times New Roman" w:cs="Times New Roman"/>
                <w:color w:val="auto"/>
                <w:sz w:val="28"/>
                <w:szCs w:val="28"/>
              </w:rPr>
              <w:lastRenderedPageBreak/>
              <w:t>представителем), и представлены в сброшюрованном и прошитом виде в 2 экземплярах, а также на электронном носителе, в количестве экземпляров, равном количеству поселений, муниципальных округов, городских округов, муниципальных районов, применительно к документации по планировке которых осуществлялась подготовка изменению, и одного экземпляра для хранения в архиве Уполномоченного органа.</w:t>
            </w:r>
          </w:p>
          <w:p w14:paraId="46FBFFF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15.2. Указанные документы, представленные на электронном носителе или в форме электронного документа должны быть подписаны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 юридического лица либо его представителя, усиленной неквалифицированной электронной подписью заявителя - физического лица либо его представителя,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14:paraId="46FBFFF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15.3. Указанные документы, направляемые на электронном носителе или в форме электронного документа, должны соответствовать формату,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w:t>
            </w:r>
          </w:p>
          <w:p w14:paraId="46FBFFF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15.4. В случаях внесения изменений в документацию по планировке территории в целях, предусмотренных </w:t>
            </w:r>
            <w:hyperlink r:id="rId22">
              <w:r w:rsidRPr="00CE735E">
                <w:rPr>
                  <w:rFonts w:ascii="Times New Roman" w:eastAsia="Times New Roman" w:hAnsi="Times New Roman" w:cs="Times New Roman"/>
                  <w:color w:val="auto"/>
                  <w:sz w:val="28"/>
                  <w:szCs w:val="28"/>
                </w:rPr>
                <w:t>подпунктом "ж" пункта 32</w:t>
              </w:r>
            </w:hyperlink>
            <w:r w:rsidRPr="00CE735E">
              <w:rPr>
                <w:rFonts w:ascii="Times New Roman" w:eastAsia="Times New Roman" w:hAnsi="Times New Roman" w:cs="Times New Roman"/>
                <w:color w:val="auto"/>
                <w:sz w:val="28"/>
                <w:szCs w:val="28"/>
              </w:rPr>
              <w:t xml:space="preserve"> или </w:t>
            </w:r>
            <w:hyperlink r:id="rId23">
              <w:r w:rsidRPr="00CE735E">
                <w:rPr>
                  <w:rFonts w:ascii="Times New Roman" w:eastAsia="Times New Roman" w:hAnsi="Times New Roman" w:cs="Times New Roman"/>
                  <w:color w:val="auto"/>
                  <w:sz w:val="28"/>
                  <w:szCs w:val="28"/>
                </w:rPr>
                <w:t>подпунктом "з" пункта 33</w:t>
              </w:r>
            </w:hyperlink>
            <w:r w:rsidR="00FC5F65" w:rsidRPr="00CE735E">
              <w:rPr>
                <w:rFonts w:ascii="Times New Roman" w:eastAsia="Times New Roman" w:hAnsi="Times New Roman" w:cs="Times New Roman"/>
                <w:color w:val="auto"/>
                <w:sz w:val="28"/>
                <w:szCs w:val="28"/>
              </w:rPr>
              <w:t xml:space="preserve"> </w:t>
            </w:r>
            <w:r w:rsidR="00FC5F65" w:rsidRPr="00EF301D">
              <w:rPr>
                <w:rFonts w:ascii="Times New Roman" w:eastAsia="Times New Roman" w:hAnsi="Times New Roman" w:cs="Times New Roman"/>
                <w:color w:val="auto"/>
                <w:sz w:val="28"/>
                <w:szCs w:val="28"/>
              </w:rPr>
              <w:t>Правил №</w:t>
            </w:r>
            <w:r w:rsidRPr="00EF301D">
              <w:rPr>
                <w:rFonts w:ascii="Times New Roman" w:eastAsia="Times New Roman" w:hAnsi="Times New Roman" w:cs="Times New Roman"/>
                <w:color w:val="auto"/>
                <w:sz w:val="28"/>
                <w:szCs w:val="28"/>
              </w:rPr>
              <w:t xml:space="preserve"> 112, указанные документы также прилагаются к заявлению о внесении изменений в документацию по планировке территории</w:t>
            </w:r>
          </w:p>
        </w:tc>
      </w:tr>
      <w:tr w:rsidR="00F25034" w:rsidRPr="00EF301D" w14:paraId="46FC0001" w14:textId="77777777" w:rsidTr="00F25034">
        <w:tc>
          <w:tcPr>
            <w:tcW w:w="562" w:type="dxa"/>
            <w:vMerge/>
          </w:tcPr>
          <w:p w14:paraId="46FBFFF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BFFF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C000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требования к количеству экземпляров указаны в </w:t>
            </w:r>
            <w:hyperlink w:anchor="P797">
              <w:r w:rsidRPr="00CE735E">
                <w:rPr>
                  <w:rFonts w:ascii="Times New Roman" w:eastAsia="Times New Roman" w:hAnsi="Times New Roman" w:cs="Times New Roman"/>
                  <w:color w:val="auto"/>
                  <w:sz w:val="28"/>
                  <w:szCs w:val="28"/>
                </w:rPr>
                <w:t>подпункте 15.1</w:t>
              </w:r>
            </w:hyperlink>
            <w:r w:rsidRPr="00EF301D">
              <w:rPr>
                <w:rFonts w:ascii="Times New Roman" w:eastAsia="Times New Roman" w:hAnsi="Times New Roman" w:cs="Times New Roman"/>
                <w:color w:val="auto"/>
                <w:sz w:val="28"/>
                <w:szCs w:val="28"/>
              </w:rPr>
              <w:t xml:space="preserve"> настоящей таблицы</w:t>
            </w:r>
          </w:p>
        </w:tc>
      </w:tr>
      <w:tr w:rsidR="00F25034" w:rsidRPr="00EF301D" w14:paraId="46FC0005" w14:textId="77777777" w:rsidTr="00F25034">
        <w:tc>
          <w:tcPr>
            <w:tcW w:w="562" w:type="dxa"/>
            <w:vMerge/>
          </w:tcPr>
          <w:p w14:paraId="46FC000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0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C000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C0008" w14:textId="77777777" w:rsidTr="00F25034">
        <w:tc>
          <w:tcPr>
            <w:tcW w:w="562" w:type="dxa"/>
            <w:vMerge w:val="restart"/>
          </w:tcPr>
          <w:p w14:paraId="46FC000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16.</w:t>
            </w:r>
          </w:p>
        </w:tc>
        <w:tc>
          <w:tcPr>
            <w:tcW w:w="8508" w:type="dxa"/>
            <w:gridSpan w:val="2"/>
          </w:tcPr>
          <w:p w14:paraId="46FC000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Материалы и результаты инженерных изысканий, используемые для подготовки изменений в документацию по планировке территории</w:t>
            </w:r>
          </w:p>
        </w:tc>
      </w:tr>
      <w:tr w:rsidR="00F25034" w:rsidRPr="00EF301D" w14:paraId="46FC000C" w14:textId="77777777" w:rsidTr="00F25034">
        <w:tc>
          <w:tcPr>
            <w:tcW w:w="562" w:type="dxa"/>
            <w:vMerge/>
          </w:tcPr>
          <w:p w14:paraId="46FC000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0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C000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ФЛ-3, ЮЛБД-3, ЮЛПД-3, ПФЛ-3, ОПФЛ-3, ЗПН-3</w:t>
            </w:r>
          </w:p>
        </w:tc>
      </w:tr>
      <w:tr w:rsidR="00F25034" w:rsidRPr="00EF301D" w14:paraId="46FC0014" w14:textId="77777777" w:rsidTr="00F25034">
        <w:tc>
          <w:tcPr>
            <w:tcW w:w="562" w:type="dxa"/>
            <w:vMerge/>
          </w:tcPr>
          <w:p w14:paraId="46FC000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C000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C000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lastRenderedPageBreak/>
              <w:t xml:space="preserve">16.1. Документы предоставляются в случае если необходимость выполнения инженерных изысканий предусмотрена </w:t>
            </w:r>
            <w:hyperlink r:id="rId24">
              <w:r w:rsidRPr="00CE735E">
                <w:rPr>
                  <w:rFonts w:ascii="Times New Roman" w:eastAsia="Times New Roman" w:hAnsi="Times New Roman" w:cs="Times New Roman"/>
                  <w:color w:val="auto"/>
                  <w:sz w:val="28"/>
                  <w:szCs w:val="28"/>
                </w:rPr>
                <w:t>Правилами</w:t>
              </w:r>
            </w:hyperlink>
            <w:r w:rsidRPr="00EF301D">
              <w:rPr>
                <w:rFonts w:ascii="Times New Roman" w:eastAsia="Times New Roman" w:hAnsi="Times New Roman" w:cs="Times New Roman"/>
                <w:color w:val="auto"/>
                <w:sz w:val="28"/>
                <w:szCs w:val="28"/>
              </w:rPr>
              <w:t xml:space="preserve"> выполнения инженерных изысканий.</w:t>
            </w:r>
          </w:p>
          <w:p w14:paraId="46FC001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16.2. В случае предоставления на бумажном носителе документы должны быть заверены заявителем (его уполномоченным представителем), и представлены в сброшюрованном и прошитом виде в 2 экземплярах.</w:t>
            </w:r>
          </w:p>
          <w:p w14:paraId="46FC001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16.3. Документы, представленные на электронном носителе или в форме электронного документа должны быть подписаны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 юридического лица либо его представителя, усиленной неквалифицированной электронной подписью заявителя - физического лица либо его представителя,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w:t>
            </w:r>
          </w:p>
          <w:p w14:paraId="46FC001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16.4. В случае подачи запроса на приеме в Уполномоченном органе или почтовым отправлением предоставляются оригиналы.</w:t>
            </w:r>
          </w:p>
          <w:p w14:paraId="46FC001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16.5. В случае подачи запроса через Единый портал, Региональный портал представляются в форме электронных документов или электронных образов документов, подписанных (удостоверенных) лицами, уполномоченными на их подписание (удостоверение)</w:t>
            </w:r>
          </w:p>
        </w:tc>
      </w:tr>
      <w:tr w:rsidR="00F25034" w:rsidRPr="00EF301D" w14:paraId="46FC0018" w14:textId="77777777" w:rsidTr="00F25034">
        <w:tc>
          <w:tcPr>
            <w:tcW w:w="562" w:type="dxa"/>
            <w:vMerge/>
          </w:tcPr>
          <w:p w14:paraId="46FC001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1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C001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C001C" w14:textId="77777777" w:rsidTr="00F25034">
        <w:tc>
          <w:tcPr>
            <w:tcW w:w="562" w:type="dxa"/>
            <w:vMerge/>
          </w:tcPr>
          <w:p w14:paraId="46FC001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1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C001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C001F" w14:textId="77777777" w:rsidTr="00F25034">
        <w:tc>
          <w:tcPr>
            <w:tcW w:w="562" w:type="dxa"/>
            <w:vMerge w:val="restart"/>
          </w:tcPr>
          <w:p w14:paraId="46FC001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17.</w:t>
            </w:r>
          </w:p>
        </w:tc>
        <w:tc>
          <w:tcPr>
            <w:tcW w:w="8508" w:type="dxa"/>
            <w:gridSpan w:val="2"/>
          </w:tcPr>
          <w:p w14:paraId="46FC001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Уведомление о результатах согласования и (или) в случае наличия протокол согласительного совещания, указанный в </w:t>
            </w:r>
            <w:hyperlink r:id="rId25">
              <w:r w:rsidRPr="00CE735E">
                <w:rPr>
                  <w:rFonts w:ascii="Times New Roman" w:eastAsia="Times New Roman" w:hAnsi="Times New Roman" w:cs="Times New Roman"/>
                  <w:color w:val="auto"/>
                  <w:sz w:val="28"/>
                  <w:szCs w:val="28"/>
                </w:rPr>
                <w:t>пункте 22</w:t>
              </w:r>
            </w:hyperlink>
            <w:r w:rsidR="00FC5F65" w:rsidRPr="00EF301D">
              <w:rPr>
                <w:rFonts w:ascii="Times New Roman" w:eastAsia="Times New Roman" w:hAnsi="Times New Roman" w:cs="Times New Roman"/>
                <w:color w:val="auto"/>
                <w:sz w:val="28"/>
                <w:szCs w:val="28"/>
              </w:rPr>
              <w:t xml:space="preserve"> Правил №</w:t>
            </w:r>
            <w:r w:rsidRPr="00EF301D">
              <w:rPr>
                <w:rFonts w:ascii="Times New Roman" w:eastAsia="Times New Roman" w:hAnsi="Times New Roman" w:cs="Times New Roman"/>
                <w:color w:val="auto"/>
                <w:sz w:val="28"/>
                <w:szCs w:val="28"/>
              </w:rPr>
              <w:t xml:space="preserve"> 112</w:t>
            </w:r>
          </w:p>
        </w:tc>
      </w:tr>
      <w:tr w:rsidR="00F25034" w:rsidRPr="00EF301D" w14:paraId="46FC0023" w14:textId="77777777" w:rsidTr="00F25034">
        <w:tc>
          <w:tcPr>
            <w:tcW w:w="562" w:type="dxa"/>
            <w:vMerge/>
          </w:tcPr>
          <w:p w14:paraId="46FC002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2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C002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ФЛ-3, ЮЛБД-3, ЮЛПД-3, ПФЛ-3, ОПФЛ-3, ЗПН-3</w:t>
            </w:r>
          </w:p>
        </w:tc>
      </w:tr>
      <w:tr w:rsidR="00F25034" w:rsidRPr="00EF301D" w14:paraId="46FC002A" w14:textId="77777777" w:rsidTr="00F25034">
        <w:tc>
          <w:tcPr>
            <w:tcW w:w="562" w:type="dxa"/>
            <w:vMerge/>
          </w:tcPr>
          <w:p w14:paraId="46FC002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C002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C002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17.1. Документы предоставляются 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w:t>
            </w:r>
          </w:p>
          <w:p w14:paraId="46FC002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17.2. Уполномоченный орган не вправе требовать от заявителя </w:t>
            </w:r>
            <w:r w:rsidRPr="00EF301D">
              <w:rPr>
                <w:rFonts w:ascii="Times New Roman" w:eastAsia="Times New Roman" w:hAnsi="Times New Roman" w:cs="Times New Roman"/>
                <w:color w:val="auto"/>
                <w:sz w:val="28"/>
                <w:szCs w:val="28"/>
              </w:rPr>
              <w:lastRenderedPageBreak/>
              <w:t>уведомление о результатах согласования документации по планировке территории, если согласующими органами, владельцами автомобильных дорог по истечении 10 рабочих дней со дня получения изменений в документацию по планировке территории заявителю не направлено уведомление о результатах согласования.</w:t>
            </w:r>
          </w:p>
          <w:p w14:paraId="46FC002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17.3. В случае подачи запроса на приеме в Уполномоченном органе или почтовым отправлением предоставляются оригиналы документов.</w:t>
            </w:r>
          </w:p>
          <w:p w14:paraId="46FC002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17.4. В случае подачи запроса через Единый портал, Региональный портал документы представляются в форме электронных документов (электронных образов документов), подписанных (удостоверенных) усиленными квалифицированными электронными подписями уполномоченных лиц согласующих органов, владельцев автомобильных дорог</w:t>
            </w:r>
          </w:p>
        </w:tc>
      </w:tr>
      <w:tr w:rsidR="00F25034" w:rsidRPr="00EF301D" w14:paraId="46FC002E" w14:textId="77777777" w:rsidTr="00F25034">
        <w:tc>
          <w:tcPr>
            <w:tcW w:w="562" w:type="dxa"/>
            <w:vMerge/>
          </w:tcPr>
          <w:p w14:paraId="46FC002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2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C002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C0032" w14:textId="77777777" w:rsidTr="00F25034">
        <w:tc>
          <w:tcPr>
            <w:tcW w:w="562" w:type="dxa"/>
            <w:vMerge/>
          </w:tcPr>
          <w:p w14:paraId="46FC002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30"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C003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C0035" w14:textId="77777777" w:rsidTr="00F25034">
        <w:tc>
          <w:tcPr>
            <w:tcW w:w="562" w:type="dxa"/>
            <w:vMerge w:val="restart"/>
          </w:tcPr>
          <w:p w14:paraId="46FC003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18.</w:t>
            </w:r>
          </w:p>
        </w:tc>
        <w:tc>
          <w:tcPr>
            <w:tcW w:w="8508" w:type="dxa"/>
            <w:gridSpan w:val="2"/>
          </w:tcPr>
          <w:p w14:paraId="46FC0034"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изменений в документацию по планировке территории таким согласующим органам, владельцам автомобильных дорог</w:t>
            </w:r>
          </w:p>
        </w:tc>
      </w:tr>
      <w:tr w:rsidR="00F25034" w:rsidRPr="00EF301D" w14:paraId="46FC0039" w14:textId="77777777" w:rsidTr="00F25034">
        <w:tc>
          <w:tcPr>
            <w:tcW w:w="562" w:type="dxa"/>
            <w:vMerge/>
          </w:tcPr>
          <w:p w14:paraId="46FC003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3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498" w:type="dxa"/>
          </w:tcPr>
          <w:p w14:paraId="46FC0038"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ФЛ-3, ЮЛБД-3, ЮЛПД-3, ПФЛ-3, ОПФЛ-3, ЗПН-3</w:t>
            </w:r>
          </w:p>
        </w:tc>
      </w:tr>
      <w:tr w:rsidR="00F25034" w:rsidRPr="00EF301D" w14:paraId="46FC0040" w14:textId="77777777" w:rsidTr="00F25034">
        <w:tc>
          <w:tcPr>
            <w:tcW w:w="562" w:type="dxa"/>
            <w:vMerge/>
          </w:tcPr>
          <w:p w14:paraId="46FC003A"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C003B"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C003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18.1. Документы предоставляются 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 и при условии, что согласующими органами, владельцами автомобильных дорог по истечении 10 рабочих дней со дня получения изменений в документацию по планировке территории заявителю не направлено уведомление о результатах согласования.</w:t>
            </w:r>
          </w:p>
          <w:p w14:paraId="46FC003D"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18.2.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предоставляется по </w:t>
            </w:r>
            <w:hyperlink w:anchor="P1750">
              <w:r w:rsidRPr="00CE735E">
                <w:rPr>
                  <w:rFonts w:ascii="Times New Roman" w:eastAsia="Times New Roman" w:hAnsi="Times New Roman" w:cs="Times New Roman"/>
                  <w:color w:val="auto"/>
                  <w:sz w:val="28"/>
                  <w:szCs w:val="28"/>
                </w:rPr>
                <w:t>форме 7</w:t>
              </w:r>
            </w:hyperlink>
            <w:r w:rsidRPr="00EF301D">
              <w:rPr>
                <w:rFonts w:ascii="Times New Roman" w:eastAsia="Times New Roman" w:hAnsi="Times New Roman" w:cs="Times New Roman"/>
                <w:color w:val="auto"/>
                <w:sz w:val="28"/>
                <w:szCs w:val="28"/>
              </w:rPr>
              <w:t>, установленной разделом 5 настоящего приложения.</w:t>
            </w:r>
          </w:p>
          <w:p w14:paraId="46FC003E"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18.4. В случае подачи запроса на приеме в Уполномоченном органе или почтовым отправлением предоставляются оригиналы </w:t>
            </w:r>
            <w:r w:rsidRPr="00EF301D">
              <w:rPr>
                <w:rFonts w:ascii="Times New Roman" w:eastAsia="Times New Roman" w:hAnsi="Times New Roman" w:cs="Times New Roman"/>
                <w:color w:val="auto"/>
                <w:sz w:val="28"/>
                <w:szCs w:val="28"/>
              </w:rPr>
              <w:lastRenderedPageBreak/>
              <w:t>документов.</w:t>
            </w:r>
          </w:p>
          <w:p w14:paraId="46FC003F"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18.5. В случае подачи запроса через Единый портал, Региональный портал документы предоставляются в форме электронных документов или электронных образов документов</w:t>
            </w:r>
          </w:p>
        </w:tc>
      </w:tr>
      <w:tr w:rsidR="00F25034" w:rsidRPr="00EF301D" w14:paraId="46FC0044" w14:textId="77777777" w:rsidTr="00F25034">
        <w:tc>
          <w:tcPr>
            <w:tcW w:w="562" w:type="dxa"/>
            <w:vMerge/>
          </w:tcPr>
          <w:p w14:paraId="46FC0041"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42"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498" w:type="dxa"/>
          </w:tcPr>
          <w:p w14:paraId="46FC0043"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F25034" w:rsidRPr="00EF301D" w14:paraId="46FC0048" w14:textId="77777777" w:rsidTr="00F25034">
        <w:tc>
          <w:tcPr>
            <w:tcW w:w="562" w:type="dxa"/>
            <w:vMerge/>
          </w:tcPr>
          <w:p w14:paraId="46FC0045"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3010" w:type="dxa"/>
          </w:tcPr>
          <w:p w14:paraId="46FC0046"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498" w:type="dxa"/>
          </w:tcPr>
          <w:p w14:paraId="46FC0047"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F25034" w:rsidRPr="00EF301D" w14:paraId="46FC004B" w14:textId="77777777" w:rsidTr="00F25034">
        <w:tc>
          <w:tcPr>
            <w:tcW w:w="562" w:type="dxa"/>
            <w:vMerge w:val="restart"/>
          </w:tcPr>
          <w:p w14:paraId="46FC0049"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19.</w:t>
            </w:r>
          </w:p>
        </w:tc>
        <w:tc>
          <w:tcPr>
            <w:tcW w:w="8508" w:type="dxa"/>
            <w:gridSpan w:val="2"/>
          </w:tcPr>
          <w:p w14:paraId="46FC004A"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Иные требования и особенности предоставления документов и (или) информации, указанных в </w:t>
            </w:r>
            <w:hyperlink w:anchor="P564">
              <w:r w:rsidRPr="00CE735E">
                <w:rPr>
                  <w:rFonts w:ascii="Times New Roman" w:eastAsia="Times New Roman" w:hAnsi="Times New Roman" w:cs="Times New Roman"/>
                  <w:color w:val="auto"/>
                  <w:sz w:val="28"/>
                  <w:szCs w:val="28"/>
                </w:rPr>
                <w:t>таблице 1 раздела 3</w:t>
              </w:r>
            </w:hyperlink>
            <w:r w:rsidRPr="00CE735E">
              <w:rPr>
                <w:rFonts w:ascii="Times New Roman" w:eastAsia="Times New Roman" w:hAnsi="Times New Roman" w:cs="Times New Roman"/>
                <w:color w:val="auto"/>
                <w:sz w:val="28"/>
                <w:szCs w:val="28"/>
              </w:rPr>
              <w:t xml:space="preserve"> приложения к настоящему административному регламенту</w:t>
            </w:r>
          </w:p>
        </w:tc>
      </w:tr>
      <w:tr w:rsidR="00F25034" w:rsidRPr="00EF301D" w14:paraId="46FC0052" w14:textId="77777777" w:rsidTr="00F25034">
        <w:tc>
          <w:tcPr>
            <w:tcW w:w="562" w:type="dxa"/>
            <w:vMerge/>
          </w:tcPr>
          <w:p w14:paraId="46FC004C" w14:textId="77777777" w:rsidR="00F25034" w:rsidRPr="00EF301D" w:rsidRDefault="00F25034" w:rsidP="00EF301D">
            <w:pPr>
              <w:autoSpaceDE w:val="0"/>
              <w:autoSpaceDN w:val="0"/>
              <w:rPr>
                <w:rFonts w:ascii="Times New Roman" w:eastAsia="Times New Roman" w:hAnsi="Times New Roman" w:cs="Times New Roman"/>
                <w:color w:val="auto"/>
                <w:sz w:val="28"/>
                <w:szCs w:val="28"/>
              </w:rPr>
            </w:pPr>
          </w:p>
        </w:tc>
        <w:tc>
          <w:tcPr>
            <w:tcW w:w="8508" w:type="dxa"/>
            <w:gridSpan w:val="2"/>
          </w:tcPr>
          <w:p w14:paraId="46FC004D"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19.1. Заявление о принятии решения о подготовке документации по планировке территории, заявление об утверждении документации по планировке территории и прилагаемая к нему документация по планировке территории, заявление внесении изменений в документацию по планировке территории и прилагаемая к нему документация по планировке территории, документы, предусмотренные </w:t>
            </w:r>
            <w:hyperlink w:anchor="P85">
              <w:r w:rsidRPr="00CE735E">
                <w:rPr>
                  <w:rFonts w:ascii="Times New Roman" w:eastAsia="Times New Roman" w:hAnsi="Times New Roman" w:cs="Times New Roman"/>
                  <w:color w:val="auto"/>
                  <w:sz w:val="28"/>
                  <w:szCs w:val="28"/>
                </w:rPr>
                <w:t>абзацем 2 подпункта 2.3.1.2</w:t>
              </w:r>
            </w:hyperlink>
            <w:r w:rsidRPr="00CE735E">
              <w:rPr>
                <w:rFonts w:ascii="Times New Roman" w:eastAsia="Times New Roman" w:hAnsi="Times New Roman" w:cs="Times New Roman"/>
                <w:color w:val="auto"/>
                <w:sz w:val="28"/>
                <w:szCs w:val="28"/>
              </w:rPr>
              <w:t xml:space="preserve"> и </w:t>
            </w:r>
            <w:hyperlink w:anchor="P88">
              <w:r w:rsidRPr="00CE735E">
                <w:rPr>
                  <w:rFonts w:ascii="Times New Roman" w:eastAsia="Times New Roman" w:hAnsi="Times New Roman" w:cs="Times New Roman"/>
                  <w:color w:val="auto"/>
                  <w:sz w:val="28"/>
                  <w:szCs w:val="28"/>
                </w:rPr>
                <w:t>абзацем 2 подпункта 2.3.1.3</w:t>
              </w:r>
            </w:hyperlink>
            <w:r w:rsidRPr="00CE735E">
              <w:rPr>
                <w:rFonts w:ascii="Times New Roman" w:eastAsia="Times New Roman" w:hAnsi="Times New Roman" w:cs="Times New Roman"/>
                <w:color w:val="auto"/>
                <w:sz w:val="28"/>
                <w:szCs w:val="28"/>
              </w:rPr>
              <w:t xml:space="preserve"> настоящего административного регламента, направляются с соблюдением требований законодательства Российской Федерации о защите государственной тайны.</w:t>
            </w:r>
          </w:p>
          <w:p w14:paraId="46FC004E"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19.2. Заявитель вправе отозвать указанные в </w:t>
            </w:r>
            <w:hyperlink w:anchor="P571">
              <w:r w:rsidRPr="00CE735E">
                <w:rPr>
                  <w:rFonts w:ascii="Times New Roman" w:eastAsia="Times New Roman" w:hAnsi="Times New Roman" w:cs="Times New Roman"/>
                  <w:color w:val="auto"/>
                  <w:sz w:val="28"/>
                  <w:szCs w:val="28"/>
                </w:rPr>
                <w:t>пунктах 1</w:t>
              </w:r>
            </w:hyperlink>
            <w:r w:rsidRPr="00CE735E">
              <w:rPr>
                <w:rFonts w:ascii="Times New Roman" w:eastAsia="Times New Roman" w:hAnsi="Times New Roman" w:cs="Times New Roman"/>
                <w:color w:val="auto"/>
                <w:sz w:val="28"/>
                <w:szCs w:val="28"/>
              </w:rPr>
              <w:t xml:space="preserve"> - </w:t>
            </w:r>
            <w:hyperlink w:anchor="P657">
              <w:r w:rsidRPr="00CE735E">
                <w:rPr>
                  <w:rFonts w:ascii="Times New Roman" w:eastAsia="Times New Roman" w:hAnsi="Times New Roman" w:cs="Times New Roman"/>
                  <w:color w:val="auto"/>
                  <w:sz w:val="28"/>
                  <w:szCs w:val="28"/>
                </w:rPr>
                <w:t>5 таблицы 1 раздела 3</w:t>
              </w:r>
            </w:hyperlink>
            <w:r w:rsidRPr="00CE735E">
              <w:rPr>
                <w:rFonts w:ascii="Times New Roman" w:eastAsia="Times New Roman" w:hAnsi="Times New Roman" w:cs="Times New Roman"/>
                <w:color w:val="auto"/>
                <w:sz w:val="28"/>
                <w:szCs w:val="28"/>
              </w:rPr>
              <w:t xml:space="preserve"> заявления и обращения, представив в Уполномоченный орган соответствующее письменное обращение (в свободной форме), следующими способами:</w:t>
            </w:r>
          </w:p>
          <w:p w14:paraId="46FC004F"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 прием заявителя в Уполномоченном органе по адресу: </w:t>
            </w:r>
            <w:r w:rsidR="00FC5F65" w:rsidRPr="00CE735E">
              <w:rPr>
                <w:rFonts w:ascii="Times New Roman" w:eastAsia="Times New Roman" w:hAnsi="Times New Roman" w:cs="Times New Roman"/>
                <w:color w:val="auto"/>
                <w:sz w:val="28"/>
                <w:szCs w:val="28"/>
              </w:rPr>
              <w:t>пгт. Ноглики</w:t>
            </w:r>
            <w:r w:rsidRPr="00CE735E">
              <w:rPr>
                <w:rFonts w:ascii="Times New Roman" w:eastAsia="Times New Roman" w:hAnsi="Times New Roman" w:cs="Times New Roman"/>
                <w:color w:val="auto"/>
                <w:sz w:val="28"/>
                <w:szCs w:val="28"/>
              </w:rPr>
              <w:t xml:space="preserve">, ул. </w:t>
            </w:r>
            <w:r w:rsidR="00FC5F65" w:rsidRPr="00CE735E">
              <w:rPr>
                <w:rFonts w:ascii="Times New Roman" w:eastAsia="Times New Roman" w:hAnsi="Times New Roman" w:cs="Times New Roman"/>
                <w:color w:val="auto"/>
                <w:sz w:val="28"/>
                <w:szCs w:val="28"/>
              </w:rPr>
              <w:t>Советская, д. 15</w:t>
            </w:r>
            <w:r w:rsidRPr="00CE735E">
              <w:rPr>
                <w:rFonts w:ascii="Times New Roman" w:eastAsia="Times New Roman" w:hAnsi="Times New Roman" w:cs="Times New Roman"/>
                <w:color w:val="auto"/>
                <w:sz w:val="28"/>
                <w:szCs w:val="28"/>
              </w:rPr>
              <w:t xml:space="preserve">, </w:t>
            </w:r>
            <w:r w:rsidR="00FC5F65" w:rsidRPr="00CE735E">
              <w:rPr>
                <w:rFonts w:ascii="Times New Roman" w:eastAsia="Times New Roman" w:hAnsi="Times New Roman" w:cs="Times New Roman"/>
                <w:color w:val="auto"/>
                <w:sz w:val="28"/>
                <w:szCs w:val="28"/>
              </w:rPr>
              <w:t>каб. № 303</w:t>
            </w:r>
            <w:r w:rsidRPr="00CE735E">
              <w:rPr>
                <w:rFonts w:ascii="Times New Roman" w:eastAsia="Times New Roman" w:hAnsi="Times New Roman" w:cs="Times New Roman"/>
                <w:color w:val="auto"/>
                <w:sz w:val="28"/>
                <w:szCs w:val="28"/>
              </w:rPr>
              <w:t>;</w:t>
            </w:r>
          </w:p>
          <w:p w14:paraId="46FC0050"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 почтовое отправление по адресу: </w:t>
            </w:r>
            <w:r w:rsidR="00FC5F65" w:rsidRPr="00CE735E">
              <w:rPr>
                <w:rFonts w:ascii="Times New Roman" w:eastAsia="Times New Roman" w:hAnsi="Times New Roman" w:cs="Times New Roman"/>
                <w:color w:val="auto"/>
                <w:sz w:val="28"/>
                <w:szCs w:val="28"/>
              </w:rPr>
              <w:t>пгт. Ноглики, ул. Советская, д. 15, каб. № 303</w:t>
            </w:r>
            <w:r w:rsidRPr="00CE735E">
              <w:rPr>
                <w:rFonts w:ascii="Times New Roman" w:eastAsia="Times New Roman" w:hAnsi="Times New Roman" w:cs="Times New Roman"/>
                <w:color w:val="auto"/>
                <w:sz w:val="28"/>
                <w:szCs w:val="28"/>
              </w:rPr>
              <w:t>;</w:t>
            </w:r>
          </w:p>
          <w:p w14:paraId="46FC0051" w14:textId="77777777" w:rsidR="00F25034" w:rsidRPr="00CE735E" w:rsidRDefault="00F2503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при наличии технической возможности - Единый портал, Региональный портал</w:t>
            </w:r>
          </w:p>
        </w:tc>
      </w:tr>
    </w:tbl>
    <w:p w14:paraId="46FC0053" w14:textId="77777777" w:rsidR="00304694" w:rsidRPr="00EF301D" w:rsidRDefault="00304694" w:rsidP="00EF301D">
      <w:pPr>
        <w:tabs>
          <w:tab w:val="left" w:pos="1215"/>
        </w:tabs>
        <w:rPr>
          <w:rFonts w:ascii="Times New Roman" w:hAnsi="Times New Roman" w:cs="Times New Roman"/>
          <w:sz w:val="28"/>
          <w:szCs w:val="28"/>
        </w:rPr>
      </w:pPr>
    </w:p>
    <w:p w14:paraId="46FC0054" w14:textId="77777777" w:rsidR="00304694" w:rsidRPr="00EF301D" w:rsidRDefault="00304694" w:rsidP="00EF301D">
      <w:pPr>
        <w:rPr>
          <w:rFonts w:ascii="Times New Roman" w:hAnsi="Times New Roman" w:cs="Times New Roman"/>
          <w:sz w:val="28"/>
          <w:szCs w:val="28"/>
        </w:rPr>
      </w:pPr>
      <w:r w:rsidRPr="00EF301D">
        <w:rPr>
          <w:rFonts w:ascii="Times New Roman" w:hAnsi="Times New Roman" w:cs="Times New Roman"/>
          <w:sz w:val="28"/>
          <w:szCs w:val="28"/>
        </w:rPr>
        <w:br w:type="page"/>
      </w:r>
    </w:p>
    <w:p w14:paraId="46FC0055" w14:textId="77777777" w:rsidR="00304694" w:rsidRPr="00EF301D" w:rsidRDefault="00304694" w:rsidP="00EF301D">
      <w:pPr>
        <w:autoSpaceDE w:val="0"/>
        <w:autoSpaceDN w:val="0"/>
        <w:jc w:val="right"/>
        <w:outlineLvl w:val="3"/>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lastRenderedPageBreak/>
        <w:t>Таблица 2</w:t>
      </w:r>
    </w:p>
    <w:p w14:paraId="46FC0056" w14:textId="77777777" w:rsidR="00304694" w:rsidRPr="00EF301D" w:rsidRDefault="00304694" w:rsidP="00EF301D">
      <w:pPr>
        <w:autoSpaceDE w:val="0"/>
        <w:autoSpaceDN w:val="0"/>
        <w:jc w:val="right"/>
        <w:rPr>
          <w:rFonts w:ascii="Times New Roman" w:eastAsia="Times New Roman" w:hAnsi="Times New Roman" w:cs="Times New Roman"/>
          <w:color w:val="auto"/>
          <w:sz w:val="28"/>
          <w:szCs w:val="28"/>
        </w:rPr>
      </w:pPr>
    </w:p>
    <w:p w14:paraId="46FC0057" w14:textId="77777777" w:rsidR="00304694" w:rsidRPr="00EF301D" w:rsidRDefault="00304694" w:rsidP="00EF301D">
      <w:pPr>
        <w:autoSpaceDE w:val="0"/>
        <w:autoSpaceDN w:val="0"/>
        <w:jc w:val="center"/>
        <w:rPr>
          <w:rFonts w:ascii="Times New Roman" w:eastAsia="Times New Roman" w:hAnsi="Times New Roman" w:cs="Times New Roman"/>
          <w:color w:val="auto"/>
          <w:sz w:val="28"/>
          <w:szCs w:val="28"/>
        </w:rPr>
      </w:pPr>
      <w:bookmarkStart w:id="7" w:name="P855"/>
      <w:bookmarkEnd w:id="7"/>
      <w:r w:rsidRPr="00EF301D">
        <w:rPr>
          <w:rFonts w:ascii="Times New Roman" w:eastAsia="Times New Roman" w:hAnsi="Times New Roman" w:cs="Times New Roman"/>
          <w:color w:val="auto"/>
          <w:sz w:val="28"/>
          <w:szCs w:val="28"/>
        </w:rPr>
        <w:t>ИСЧЕРПЫВАЮЩИЙ ПЕРЕЧЕНЬ ДОКУМЕНТОВ, НЕОБХОДИМЫХ</w:t>
      </w:r>
    </w:p>
    <w:p w14:paraId="46FC0058" w14:textId="77777777" w:rsidR="00304694" w:rsidRPr="00EF301D" w:rsidRDefault="0030469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46FC0059" w14:textId="77777777" w:rsidR="00304694" w:rsidRPr="00EF301D" w:rsidRDefault="00304694" w:rsidP="00EF301D">
      <w:pPr>
        <w:autoSpaceDE w:val="0"/>
        <w:autoSpaceDN w:val="0"/>
        <w:ind w:firstLine="540"/>
        <w:jc w:val="both"/>
        <w:rPr>
          <w:rFonts w:ascii="Times New Roman" w:eastAsia="Times New Roman" w:hAnsi="Times New Roman" w:cs="Times New Roman"/>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675"/>
        <w:gridCol w:w="5941"/>
      </w:tblGrid>
      <w:tr w:rsidR="00304694" w:rsidRPr="00EF301D" w14:paraId="46FC005C" w14:textId="77777777" w:rsidTr="004877A6">
        <w:tc>
          <w:tcPr>
            <w:tcW w:w="454" w:type="dxa"/>
          </w:tcPr>
          <w:p w14:paraId="46FC005A" w14:textId="4D6B0038" w:rsidR="00304694" w:rsidRPr="00EF301D" w:rsidRDefault="00304694" w:rsidP="00CE735E">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п</w:t>
            </w:r>
            <w:r w:rsidR="00CE735E">
              <w:rPr>
                <w:rFonts w:ascii="Times New Roman" w:eastAsia="Times New Roman" w:hAnsi="Times New Roman" w:cs="Times New Roman"/>
                <w:color w:val="auto"/>
                <w:sz w:val="28"/>
                <w:szCs w:val="28"/>
              </w:rPr>
              <w:t>/</w:t>
            </w:r>
            <w:r w:rsidRPr="00EF301D">
              <w:rPr>
                <w:rFonts w:ascii="Times New Roman" w:eastAsia="Times New Roman" w:hAnsi="Times New Roman" w:cs="Times New Roman"/>
                <w:color w:val="auto"/>
                <w:sz w:val="28"/>
                <w:szCs w:val="28"/>
              </w:rPr>
              <w:t>п</w:t>
            </w:r>
          </w:p>
        </w:tc>
        <w:tc>
          <w:tcPr>
            <w:tcW w:w="8616" w:type="dxa"/>
            <w:gridSpan w:val="2"/>
          </w:tcPr>
          <w:p w14:paraId="46FC005B" w14:textId="77777777" w:rsidR="00304694" w:rsidRPr="00EF301D" w:rsidRDefault="00304694"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Документ</w:t>
            </w:r>
          </w:p>
        </w:tc>
      </w:tr>
      <w:tr w:rsidR="00304694" w:rsidRPr="00EF301D" w14:paraId="46FC005F" w14:textId="77777777" w:rsidTr="004877A6">
        <w:tc>
          <w:tcPr>
            <w:tcW w:w="454" w:type="dxa"/>
            <w:vMerge w:val="restart"/>
          </w:tcPr>
          <w:p w14:paraId="46FC005D"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1.</w:t>
            </w:r>
          </w:p>
        </w:tc>
        <w:tc>
          <w:tcPr>
            <w:tcW w:w="8616" w:type="dxa"/>
            <w:gridSpan w:val="2"/>
          </w:tcPr>
          <w:p w14:paraId="46FC005E"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Выписка из Единого государственного реестра юридических лиц</w:t>
            </w:r>
          </w:p>
        </w:tc>
      </w:tr>
      <w:tr w:rsidR="00304694" w:rsidRPr="00EF301D" w14:paraId="46FC0065" w14:textId="77777777" w:rsidTr="004877A6">
        <w:tc>
          <w:tcPr>
            <w:tcW w:w="454" w:type="dxa"/>
            <w:vMerge/>
          </w:tcPr>
          <w:p w14:paraId="46FC0060"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61"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941" w:type="dxa"/>
          </w:tcPr>
          <w:p w14:paraId="46FC0062"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ЮЛБД-1, ЮЛПД-1, ЮЛБД-2, ЮЛПД-2,</w:t>
            </w:r>
          </w:p>
          <w:p w14:paraId="46FC0063"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ЮЛБД-3, ЮЛПД-3, ЮЛБД-4, ЮЛПД-4,</w:t>
            </w:r>
          </w:p>
          <w:p w14:paraId="46FC0064"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ЮЛБД-5, ЮЛПД-5,</w:t>
            </w:r>
          </w:p>
        </w:tc>
      </w:tr>
      <w:tr w:rsidR="00304694" w:rsidRPr="00EF301D" w14:paraId="46FC0069" w14:textId="77777777" w:rsidTr="004877A6">
        <w:tc>
          <w:tcPr>
            <w:tcW w:w="454" w:type="dxa"/>
            <w:vMerge/>
          </w:tcPr>
          <w:p w14:paraId="46FC0066"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8616" w:type="dxa"/>
            <w:gridSpan w:val="2"/>
          </w:tcPr>
          <w:p w14:paraId="46FC0067"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C0068"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Заявитель вправе представить указанный документ по собственной инициативе в случае обращения за предоставлением Услуги юридического лица</w:t>
            </w:r>
          </w:p>
        </w:tc>
      </w:tr>
      <w:tr w:rsidR="00304694" w:rsidRPr="00EF301D" w14:paraId="46FC006D" w14:textId="77777777" w:rsidTr="004877A6">
        <w:tc>
          <w:tcPr>
            <w:tcW w:w="454" w:type="dxa"/>
            <w:vMerge/>
          </w:tcPr>
          <w:p w14:paraId="46FC006A"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6B"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941" w:type="dxa"/>
          </w:tcPr>
          <w:p w14:paraId="46FC006C"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304694" w:rsidRPr="00EF301D" w14:paraId="46FC0071" w14:textId="77777777" w:rsidTr="004877A6">
        <w:tc>
          <w:tcPr>
            <w:tcW w:w="454" w:type="dxa"/>
            <w:vMerge/>
          </w:tcPr>
          <w:p w14:paraId="46FC006E"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6F"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941" w:type="dxa"/>
          </w:tcPr>
          <w:p w14:paraId="46FC0070"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304694" w:rsidRPr="00EF301D" w14:paraId="46FC0074" w14:textId="77777777" w:rsidTr="004877A6">
        <w:tc>
          <w:tcPr>
            <w:tcW w:w="454" w:type="dxa"/>
            <w:vMerge w:val="restart"/>
          </w:tcPr>
          <w:p w14:paraId="46FC0072"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2.</w:t>
            </w:r>
          </w:p>
        </w:tc>
        <w:tc>
          <w:tcPr>
            <w:tcW w:w="8616" w:type="dxa"/>
            <w:gridSpan w:val="2"/>
          </w:tcPr>
          <w:p w14:paraId="46FC0073"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Копия свидетельства о рождении несовершеннолетнего заявителя, в интересах которого обращается законный представитель</w:t>
            </w:r>
          </w:p>
        </w:tc>
      </w:tr>
      <w:tr w:rsidR="00304694" w:rsidRPr="00EF301D" w14:paraId="46FC0078" w14:textId="77777777" w:rsidTr="004877A6">
        <w:tc>
          <w:tcPr>
            <w:tcW w:w="454" w:type="dxa"/>
            <w:vMerge/>
          </w:tcPr>
          <w:p w14:paraId="46FC0075"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76"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941" w:type="dxa"/>
          </w:tcPr>
          <w:p w14:paraId="46FC0077"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ЗПН-1, ЗПН-2, ЗПН-3, ЗПН-4, ЗПН-5</w:t>
            </w:r>
          </w:p>
        </w:tc>
      </w:tr>
      <w:tr w:rsidR="00304694" w:rsidRPr="00EF301D" w14:paraId="46FC007C" w14:textId="77777777" w:rsidTr="004877A6">
        <w:tc>
          <w:tcPr>
            <w:tcW w:w="454" w:type="dxa"/>
            <w:vMerge/>
          </w:tcPr>
          <w:p w14:paraId="46FC0079"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8616" w:type="dxa"/>
            <w:gridSpan w:val="2"/>
          </w:tcPr>
          <w:p w14:paraId="46FC007A"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C007B"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Заявитель вправе представить указанный документ по собственной инициативе в случае обращения за предоставлением Услуги законного представителя несовершеннолетнего</w:t>
            </w:r>
          </w:p>
        </w:tc>
      </w:tr>
      <w:tr w:rsidR="00304694" w:rsidRPr="00EF301D" w14:paraId="46FC0080" w14:textId="77777777" w:rsidTr="004877A6">
        <w:tc>
          <w:tcPr>
            <w:tcW w:w="454" w:type="dxa"/>
            <w:vMerge/>
          </w:tcPr>
          <w:p w14:paraId="46FC007D"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7E"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941" w:type="dxa"/>
          </w:tcPr>
          <w:p w14:paraId="46FC007F"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304694" w:rsidRPr="00EF301D" w14:paraId="46FC0084" w14:textId="77777777" w:rsidTr="004877A6">
        <w:tc>
          <w:tcPr>
            <w:tcW w:w="454" w:type="dxa"/>
            <w:vMerge/>
          </w:tcPr>
          <w:p w14:paraId="46FC0081"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82"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941" w:type="dxa"/>
          </w:tcPr>
          <w:p w14:paraId="46FC0083"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 xml:space="preserve">бумажный носитель, электронный образ </w:t>
            </w:r>
            <w:r w:rsidRPr="00EF301D">
              <w:rPr>
                <w:rFonts w:ascii="Times New Roman" w:eastAsia="Times New Roman" w:hAnsi="Times New Roman" w:cs="Times New Roman"/>
                <w:color w:val="auto"/>
                <w:sz w:val="28"/>
                <w:szCs w:val="28"/>
              </w:rPr>
              <w:lastRenderedPageBreak/>
              <w:t>документа</w:t>
            </w:r>
          </w:p>
        </w:tc>
      </w:tr>
      <w:tr w:rsidR="00304694" w:rsidRPr="00EF301D" w14:paraId="46FC0087" w14:textId="77777777" w:rsidTr="004877A6">
        <w:tc>
          <w:tcPr>
            <w:tcW w:w="454" w:type="dxa"/>
            <w:vMerge w:val="restart"/>
          </w:tcPr>
          <w:p w14:paraId="46FC0085"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lastRenderedPageBreak/>
              <w:t>3.</w:t>
            </w:r>
          </w:p>
        </w:tc>
        <w:tc>
          <w:tcPr>
            <w:tcW w:w="8616" w:type="dxa"/>
            <w:gridSpan w:val="2"/>
          </w:tcPr>
          <w:p w14:paraId="46FC0086"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Копия решения органа опеки и попечительства о назначении опекуна (попечителя)</w:t>
            </w:r>
          </w:p>
        </w:tc>
      </w:tr>
      <w:tr w:rsidR="00304694" w:rsidRPr="00EF301D" w14:paraId="46FC008B" w14:textId="77777777" w:rsidTr="004877A6">
        <w:tc>
          <w:tcPr>
            <w:tcW w:w="454" w:type="dxa"/>
            <w:vMerge/>
          </w:tcPr>
          <w:p w14:paraId="46FC0088"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89"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941" w:type="dxa"/>
          </w:tcPr>
          <w:p w14:paraId="46FC008A"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ОПФЛ-1, ОПФЛ-2, ОПФЛ-3, ОПФЛ-4, ОПФЛ-5</w:t>
            </w:r>
          </w:p>
        </w:tc>
      </w:tr>
      <w:tr w:rsidR="00304694" w:rsidRPr="00EF301D" w14:paraId="46FC008F" w14:textId="77777777" w:rsidTr="004877A6">
        <w:tc>
          <w:tcPr>
            <w:tcW w:w="454" w:type="dxa"/>
            <w:vMerge/>
          </w:tcPr>
          <w:p w14:paraId="46FC008C"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8616" w:type="dxa"/>
            <w:gridSpan w:val="2"/>
          </w:tcPr>
          <w:p w14:paraId="46FC008D"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Требования к предоставлению документа и (или) информации:</w:t>
            </w:r>
          </w:p>
          <w:p w14:paraId="46FC008E"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Заявитель вправе представить указанный документ по собственной инициативе в случае обращения за предоставлением Услуги опекуна (попечителя) заявителя</w:t>
            </w:r>
          </w:p>
        </w:tc>
      </w:tr>
      <w:tr w:rsidR="00304694" w:rsidRPr="00EF301D" w14:paraId="46FC0093" w14:textId="77777777" w:rsidTr="004877A6">
        <w:tc>
          <w:tcPr>
            <w:tcW w:w="454" w:type="dxa"/>
            <w:vMerge/>
          </w:tcPr>
          <w:p w14:paraId="46FC0090"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91"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Количество</w:t>
            </w:r>
          </w:p>
        </w:tc>
        <w:tc>
          <w:tcPr>
            <w:tcW w:w="5941" w:type="dxa"/>
          </w:tcPr>
          <w:p w14:paraId="46FC0092"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один экземпляр</w:t>
            </w:r>
          </w:p>
        </w:tc>
      </w:tr>
      <w:tr w:rsidR="00304694" w:rsidRPr="00EF301D" w14:paraId="46FC0097" w14:textId="77777777" w:rsidTr="004877A6">
        <w:tc>
          <w:tcPr>
            <w:tcW w:w="454" w:type="dxa"/>
            <w:vMerge/>
          </w:tcPr>
          <w:p w14:paraId="46FC0094"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95"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Формат</w:t>
            </w:r>
          </w:p>
        </w:tc>
        <w:tc>
          <w:tcPr>
            <w:tcW w:w="5941" w:type="dxa"/>
          </w:tcPr>
          <w:p w14:paraId="46FC0096"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304694" w:rsidRPr="00EF301D" w14:paraId="46FC009A" w14:textId="77777777" w:rsidTr="004877A6">
        <w:tc>
          <w:tcPr>
            <w:tcW w:w="454" w:type="dxa"/>
            <w:vMerge w:val="restart"/>
          </w:tcPr>
          <w:p w14:paraId="46FC0098"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4.</w:t>
            </w:r>
          </w:p>
        </w:tc>
        <w:tc>
          <w:tcPr>
            <w:tcW w:w="8616" w:type="dxa"/>
            <w:gridSpan w:val="2"/>
          </w:tcPr>
          <w:p w14:paraId="46FC0099"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Выписка из Единого государственного реестра недвижимости об основных характеристиках и зарегистрированных правах на объект недвижимости</w:t>
            </w:r>
          </w:p>
        </w:tc>
      </w:tr>
      <w:tr w:rsidR="00304694" w:rsidRPr="00EF301D" w14:paraId="46FC009E" w14:textId="77777777" w:rsidTr="004877A6">
        <w:tc>
          <w:tcPr>
            <w:tcW w:w="454" w:type="dxa"/>
            <w:vMerge/>
          </w:tcPr>
          <w:p w14:paraId="46FC009B"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9C"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Идентификаторы категорий (признаков) заявителей</w:t>
            </w:r>
          </w:p>
        </w:tc>
        <w:tc>
          <w:tcPr>
            <w:tcW w:w="5941" w:type="dxa"/>
          </w:tcPr>
          <w:p w14:paraId="46FC009D"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ФЛ-5, ЮЛБД-5, ЮЛПД-5, ПФЛ-5, ОПФЛ-5, ЗПН-5</w:t>
            </w:r>
          </w:p>
        </w:tc>
      </w:tr>
      <w:tr w:rsidR="00304694" w:rsidRPr="00EF301D" w14:paraId="46FC00A2" w14:textId="77777777" w:rsidTr="004877A6">
        <w:tc>
          <w:tcPr>
            <w:tcW w:w="454" w:type="dxa"/>
            <w:vMerge/>
          </w:tcPr>
          <w:p w14:paraId="46FC009F"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8616" w:type="dxa"/>
            <w:gridSpan w:val="2"/>
          </w:tcPr>
          <w:p w14:paraId="46FC00A0"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Требования к предоставлению документа и (или) информации:</w:t>
            </w:r>
          </w:p>
          <w:p w14:paraId="46FC00A1"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Заявитель вправе предоставить указанный документ по собственной инициативе в соответствии с условиями, предъявляемыми к нему </w:t>
            </w:r>
            <w:hyperlink r:id="rId26">
              <w:r w:rsidRPr="00CE735E">
                <w:rPr>
                  <w:rFonts w:ascii="Times New Roman" w:eastAsia="Times New Roman" w:hAnsi="Times New Roman" w:cs="Times New Roman"/>
                  <w:color w:val="auto"/>
                  <w:sz w:val="28"/>
                  <w:szCs w:val="28"/>
                </w:rPr>
                <w:t>пунктом 56</w:t>
              </w:r>
            </w:hyperlink>
            <w:r w:rsidR="007539F7" w:rsidRPr="00CE735E">
              <w:rPr>
                <w:rFonts w:ascii="Times New Roman" w:eastAsia="Times New Roman" w:hAnsi="Times New Roman" w:cs="Times New Roman"/>
                <w:color w:val="auto"/>
                <w:sz w:val="28"/>
                <w:szCs w:val="28"/>
              </w:rPr>
              <w:t xml:space="preserve"> Правил №</w:t>
            </w:r>
            <w:r w:rsidRPr="00CE735E">
              <w:rPr>
                <w:rFonts w:ascii="Times New Roman" w:eastAsia="Times New Roman" w:hAnsi="Times New Roman" w:cs="Times New Roman"/>
                <w:color w:val="auto"/>
                <w:sz w:val="28"/>
                <w:szCs w:val="28"/>
              </w:rPr>
              <w:t xml:space="preserve"> 112</w:t>
            </w:r>
          </w:p>
        </w:tc>
      </w:tr>
      <w:tr w:rsidR="00304694" w:rsidRPr="00EF301D" w14:paraId="46FC00A6" w14:textId="77777777" w:rsidTr="004877A6">
        <w:tc>
          <w:tcPr>
            <w:tcW w:w="454" w:type="dxa"/>
            <w:vMerge/>
          </w:tcPr>
          <w:p w14:paraId="46FC00A3"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A4"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Количество</w:t>
            </w:r>
          </w:p>
        </w:tc>
        <w:tc>
          <w:tcPr>
            <w:tcW w:w="5941" w:type="dxa"/>
          </w:tcPr>
          <w:p w14:paraId="46FC00A5"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один экземпляр</w:t>
            </w:r>
          </w:p>
        </w:tc>
      </w:tr>
      <w:tr w:rsidR="00304694" w:rsidRPr="00EF301D" w14:paraId="46FC00AA" w14:textId="77777777" w:rsidTr="004877A6">
        <w:tc>
          <w:tcPr>
            <w:tcW w:w="454" w:type="dxa"/>
            <w:vMerge/>
          </w:tcPr>
          <w:p w14:paraId="46FC00A7"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p>
        </w:tc>
        <w:tc>
          <w:tcPr>
            <w:tcW w:w="2675" w:type="dxa"/>
          </w:tcPr>
          <w:p w14:paraId="46FC00A8"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Формат</w:t>
            </w:r>
          </w:p>
        </w:tc>
        <w:tc>
          <w:tcPr>
            <w:tcW w:w="5941" w:type="dxa"/>
          </w:tcPr>
          <w:p w14:paraId="46FC00A9"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бумажный носитель, электронный документ, электронный образ документа</w:t>
            </w:r>
          </w:p>
        </w:tc>
      </w:tr>
      <w:tr w:rsidR="00304694" w:rsidRPr="00EF301D" w14:paraId="46FC00AD" w14:textId="77777777" w:rsidTr="004877A6">
        <w:tc>
          <w:tcPr>
            <w:tcW w:w="454" w:type="dxa"/>
          </w:tcPr>
          <w:p w14:paraId="46FC00AB" w14:textId="77777777" w:rsidR="00304694" w:rsidRPr="00EF301D" w:rsidRDefault="00304694" w:rsidP="00EF301D">
            <w:pPr>
              <w:autoSpaceDE w:val="0"/>
              <w:autoSpaceDN w:val="0"/>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5.</w:t>
            </w:r>
          </w:p>
        </w:tc>
        <w:tc>
          <w:tcPr>
            <w:tcW w:w="8616" w:type="dxa"/>
            <w:gridSpan w:val="2"/>
          </w:tcPr>
          <w:p w14:paraId="46FC00AC" w14:textId="77777777" w:rsidR="00304694" w:rsidRPr="00CE735E" w:rsidRDefault="00304694" w:rsidP="00EF301D">
            <w:pPr>
              <w:autoSpaceDE w:val="0"/>
              <w:autoSpaceDN w:val="0"/>
              <w:rPr>
                <w:rFonts w:ascii="Times New Roman" w:eastAsia="Times New Roman" w:hAnsi="Times New Roman" w:cs="Times New Roman"/>
                <w:color w:val="auto"/>
                <w:sz w:val="28"/>
                <w:szCs w:val="28"/>
              </w:rPr>
            </w:pPr>
            <w:r w:rsidRPr="00CE735E">
              <w:rPr>
                <w:rFonts w:ascii="Times New Roman" w:eastAsia="Times New Roman" w:hAnsi="Times New Roman" w:cs="Times New Roman"/>
                <w:color w:val="auto"/>
                <w:sz w:val="28"/>
                <w:szCs w:val="28"/>
              </w:rPr>
              <w:t xml:space="preserve">Иные требования и особенности предоставления документов и (или) информации, указанных в </w:t>
            </w:r>
            <w:hyperlink w:anchor="P855">
              <w:r w:rsidRPr="00CE735E">
                <w:rPr>
                  <w:rFonts w:ascii="Times New Roman" w:eastAsia="Times New Roman" w:hAnsi="Times New Roman" w:cs="Times New Roman"/>
                  <w:color w:val="auto"/>
                  <w:sz w:val="28"/>
                  <w:szCs w:val="28"/>
                </w:rPr>
                <w:t>таблице 2 раздела 3</w:t>
              </w:r>
            </w:hyperlink>
            <w:r w:rsidRPr="00CE735E">
              <w:rPr>
                <w:rFonts w:ascii="Times New Roman" w:eastAsia="Times New Roman" w:hAnsi="Times New Roman" w:cs="Times New Roman"/>
                <w:color w:val="auto"/>
                <w:sz w:val="28"/>
                <w:szCs w:val="28"/>
              </w:rPr>
              <w:t xml:space="preserve"> приложения к настоящему административному регламенту отсутствуют</w:t>
            </w:r>
          </w:p>
        </w:tc>
      </w:tr>
    </w:tbl>
    <w:p w14:paraId="46FC00AE" w14:textId="77777777" w:rsidR="007539F7" w:rsidRPr="00EF301D" w:rsidRDefault="007539F7" w:rsidP="00EF301D">
      <w:pPr>
        <w:pStyle w:val="ConsPlusNormal"/>
        <w:ind w:right="-7"/>
        <w:jc w:val="right"/>
        <w:outlineLvl w:val="3"/>
        <w:rPr>
          <w:rFonts w:ascii="Times New Roman" w:hAnsi="Times New Roman" w:cs="Times New Roman"/>
          <w:sz w:val="28"/>
          <w:szCs w:val="28"/>
        </w:rPr>
      </w:pPr>
    </w:p>
    <w:p w14:paraId="438D350E" w14:textId="77777777" w:rsidR="00CE735E" w:rsidRDefault="00CE735E" w:rsidP="00EF301D">
      <w:pPr>
        <w:pStyle w:val="ConsPlusNormal"/>
        <w:ind w:right="-7"/>
        <w:jc w:val="right"/>
        <w:outlineLvl w:val="3"/>
        <w:rPr>
          <w:rFonts w:ascii="Times New Roman" w:hAnsi="Times New Roman" w:cs="Times New Roman"/>
          <w:sz w:val="28"/>
          <w:szCs w:val="28"/>
        </w:rPr>
      </w:pPr>
    </w:p>
    <w:p w14:paraId="4A72ACF2" w14:textId="77777777" w:rsidR="00CE735E" w:rsidRDefault="00CE735E" w:rsidP="00EF301D">
      <w:pPr>
        <w:pStyle w:val="ConsPlusNormal"/>
        <w:ind w:right="-7"/>
        <w:jc w:val="right"/>
        <w:outlineLvl w:val="3"/>
        <w:rPr>
          <w:rFonts w:ascii="Times New Roman" w:hAnsi="Times New Roman" w:cs="Times New Roman"/>
          <w:sz w:val="28"/>
          <w:szCs w:val="28"/>
        </w:rPr>
      </w:pPr>
    </w:p>
    <w:p w14:paraId="10D29A37" w14:textId="77777777" w:rsidR="00CE735E" w:rsidRDefault="00CE735E" w:rsidP="00EF301D">
      <w:pPr>
        <w:pStyle w:val="ConsPlusNormal"/>
        <w:ind w:right="-7"/>
        <w:jc w:val="right"/>
        <w:outlineLvl w:val="3"/>
        <w:rPr>
          <w:rFonts w:ascii="Times New Roman" w:hAnsi="Times New Roman" w:cs="Times New Roman"/>
          <w:sz w:val="28"/>
          <w:szCs w:val="28"/>
        </w:rPr>
      </w:pPr>
    </w:p>
    <w:p w14:paraId="13011608" w14:textId="77777777" w:rsidR="00CE735E" w:rsidRDefault="00CE735E" w:rsidP="00EF301D">
      <w:pPr>
        <w:pStyle w:val="ConsPlusNormal"/>
        <w:ind w:right="-7"/>
        <w:jc w:val="right"/>
        <w:outlineLvl w:val="3"/>
        <w:rPr>
          <w:rFonts w:ascii="Times New Roman" w:hAnsi="Times New Roman" w:cs="Times New Roman"/>
          <w:sz w:val="28"/>
          <w:szCs w:val="28"/>
        </w:rPr>
      </w:pPr>
    </w:p>
    <w:p w14:paraId="59555839" w14:textId="77777777" w:rsidR="00CE735E" w:rsidRDefault="00CE735E" w:rsidP="00EF301D">
      <w:pPr>
        <w:pStyle w:val="ConsPlusNormal"/>
        <w:ind w:right="-7"/>
        <w:jc w:val="right"/>
        <w:outlineLvl w:val="3"/>
        <w:rPr>
          <w:rFonts w:ascii="Times New Roman" w:hAnsi="Times New Roman" w:cs="Times New Roman"/>
          <w:sz w:val="28"/>
          <w:szCs w:val="28"/>
        </w:rPr>
      </w:pPr>
    </w:p>
    <w:p w14:paraId="46FC00AF" w14:textId="3CF68B93" w:rsidR="007539F7" w:rsidRPr="00EF301D" w:rsidRDefault="007539F7" w:rsidP="00EF301D">
      <w:pPr>
        <w:pStyle w:val="ConsPlusNormal"/>
        <w:ind w:right="-7"/>
        <w:jc w:val="right"/>
        <w:outlineLvl w:val="3"/>
        <w:rPr>
          <w:rFonts w:ascii="Times New Roman" w:hAnsi="Times New Roman" w:cs="Times New Roman"/>
          <w:sz w:val="28"/>
          <w:szCs w:val="28"/>
        </w:rPr>
      </w:pPr>
      <w:r w:rsidRPr="00EF301D">
        <w:rPr>
          <w:rFonts w:ascii="Times New Roman" w:hAnsi="Times New Roman" w:cs="Times New Roman"/>
          <w:sz w:val="28"/>
          <w:szCs w:val="28"/>
        </w:rPr>
        <w:lastRenderedPageBreak/>
        <w:t>Таблица 3</w:t>
      </w:r>
    </w:p>
    <w:p w14:paraId="46FC00B0" w14:textId="77777777" w:rsidR="007539F7" w:rsidRPr="00EF301D" w:rsidRDefault="007539F7" w:rsidP="00EF301D">
      <w:pPr>
        <w:pStyle w:val="ConsPlusNormal"/>
        <w:ind w:right="-7"/>
        <w:jc w:val="center"/>
        <w:rPr>
          <w:rFonts w:ascii="Times New Roman" w:hAnsi="Times New Roman" w:cs="Times New Roman"/>
          <w:sz w:val="28"/>
          <w:szCs w:val="28"/>
        </w:rPr>
      </w:pPr>
    </w:p>
    <w:p w14:paraId="46FC00B1"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СПОСОБЫ ПОДАЧИ ДОКУМЕНТОВ И (ИЛИ) ИНФОРМАЦИИ,</w:t>
      </w:r>
    </w:p>
    <w:p w14:paraId="46FC00B2"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УКАЗАННЫХ В РАЗДЕЛЕ 3 ПРИЛОЖЕНИЯ</w:t>
      </w:r>
    </w:p>
    <w:p w14:paraId="46FC00B3"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К НАСТОЯЩЕМУ АДМИНИСТРАТИВНОМУ РЕГЛАМЕНТУ</w:t>
      </w:r>
    </w:p>
    <w:p w14:paraId="46FC00B4" w14:textId="77777777" w:rsidR="007539F7" w:rsidRPr="00EF301D" w:rsidRDefault="007539F7" w:rsidP="00EF301D">
      <w:pPr>
        <w:pStyle w:val="ConsPlusNormal"/>
        <w:ind w:right="-7"/>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
        <w:gridCol w:w="8731"/>
      </w:tblGrid>
      <w:tr w:rsidR="007539F7" w:rsidRPr="00EF301D" w14:paraId="46FC00B7" w14:textId="77777777" w:rsidTr="004877A6">
        <w:tc>
          <w:tcPr>
            <w:tcW w:w="340" w:type="dxa"/>
          </w:tcPr>
          <w:p w14:paraId="46FC00B5"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w:t>
            </w:r>
          </w:p>
        </w:tc>
        <w:tc>
          <w:tcPr>
            <w:tcW w:w="8731" w:type="dxa"/>
          </w:tcPr>
          <w:p w14:paraId="46FC00B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Прием заявителя в Уполномоченном органе по адресу: г пгт. Ноглики, ул. Советская, д. 15, каб. № 303</w:t>
            </w:r>
          </w:p>
        </w:tc>
      </w:tr>
      <w:tr w:rsidR="007539F7" w:rsidRPr="00EF301D" w14:paraId="46FC00BB" w14:textId="77777777" w:rsidTr="004877A6">
        <w:tc>
          <w:tcPr>
            <w:tcW w:w="340" w:type="dxa"/>
          </w:tcPr>
          <w:p w14:paraId="46FC00B8"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w:t>
            </w:r>
          </w:p>
        </w:tc>
        <w:tc>
          <w:tcPr>
            <w:tcW w:w="8731" w:type="dxa"/>
          </w:tcPr>
          <w:p w14:paraId="46FC00B9" w14:textId="77777777" w:rsidR="0089361B"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xml:space="preserve">Почтовое отправление по адресу: пгт. Ноглики, ул. Советская, д. 15, каб. </w:t>
            </w:r>
          </w:p>
          <w:p w14:paraId="46FC00B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303</w:t>
            </w:r>
          </w:p>
        </w:tc>
      </w:tr>
      <w:tr w:rsidR="007539F7" w:rsidRPr="00EF301D" w14:paraId="46FC00BE" w14:textId="77777777" w:rsidTr="004877A6">
        <w:tc>
          <w:tcPr>
            <w:tcW w:w="340" w:type="dxa"/>
          </w:tcPr>
          <w:p w14:paraId="46FC00BC"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3.</w:t>
            </w:r>
          </w:p>
        </w:tc>
        <w:tc>
          <w:tcPr>
            <w:tcW w:w="8731" w:type="dxa"/>
          </w:tcPr>
          <w:p w14:paraId="46FC00BD"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Единый портал, Региональный портал</w:t>
            </w:r>
          </w:p>
        </w:tc>
      </w:tr>
    </w:tbl>
    <w:p w14:paraId="46FC00BF" w14:textId="77777777" w:rsidR="007539F7" w:rsidRPr="00EF301D" w:rsidRDefault="007539F7" w:rsidP="00EF301D">
      <w:pPr>
        <w:pStyle w:val="ConsPlusNormal"/>
        <w:ind w:right="-7"/>
        <w:jc w:val="center"/>
        <w:rPr>
          <w:rFonts w:ascii="Times New Roman" w:hAnsi="Times New Roman" w:cs="Times New Roman"/>
          <w:sz w:val="28"/>
          <w:szCs w:val="28"/>
        </w:rPr>
      </w:pPr>
    </w:p>
    <w:p w14:paraId="46FC00C0" w14:textId="223D071E" w:rsidR="007539F7" w:rsidRDefault="007539F7" w:rsidP="00EF301D">
      <w:pPr>
        <w:pStyle w:val="ConsPlusTitle"/>
        <w:ind w:right="-7"/>
        <w:jc w:val="center"/>
        <w:outlineLvl w:val="2"/>
        <w:rPr>
          <w:rFonts w:ascii="Times New Roman" w:hAnsi="Times New Roman" w:cs="Times New Roman"/>
          <w:b w:val="0"/>
          <w:sz w:val="28"/>
          <w:szCs w:val="28"/>
        </w:rPr>
      </w:pPr>
    </w:p>
    <w:p w14:paraId="1A46CEE9" w14:textId="37633DEC" w:rsidR="00CE735E" w:rsidRDefault="00CE735E" w:rsidP="00EF301D">
      <w:pPr>
        <w:pStyle w:val="ConsPlusTitle"/>
        <w:ind w:right="-7"/>
        <w:jc w:val="center"/>
        <w:outlineLvl w:val="2"/>
        <w:rPr>
          <w:rFonts w:ascii="Times New Roman" w:hAnsi="Times New Roman" w:cs="Times New Roman"/>
          <w:b w:val="0"/>
          <w:sz w:val="28"/>
          <w:szCs w:val="28"/>
        </w:rPr>
      </w:pPr>
    </w:p>
    <w:p w14:paraId="754B666A" w14:textId="5F9AEA7D" w:rsidR="00CE735E" w:rsidRDefault="00CE735E" w:rsidP="00EF301D">
      <w:pPr>
        <w:pStyle w:val="ConsPlusTitle"/>
        <w:ind w:right="-7"/>
        <w:jc w:val="center"/>
        <w:outlineLvl w:val="2"/>
        <w:rPr>
          <w:rFonts w:ascii="Times New Roman" w:hAnsi="Times New Roman" w:cs="Times New Roman"/>
          <w:b w:val="0"/>
          <w:sz w:val="28"/>
          <w:szCs w:val="28"/>
        </w:rPr>
      </w:pPr>
    </w:p>
    <w:p w14:paraId="5522B3CC" w14:textId="5608D4E4" w:rsidR="00CE735E" w:rsidRDefault="00CE735E" w:rsidP="00EF301D">
      <w:pPr>
        <w:pStyle w:val="ConsPlusTitle"/>
        <w:ind w:right="-7"/>
        <w:jc w:val="center"/>
        <w:outlineLvl w:val="2"/>
        <w:rPr>
          <w:rFonts w:ascii="Times New Roman" w:hAnsi="Times New Roman" w:cs="Times New Roman"/>
          <w:b w:val="0"/>
          <w:sz w:val="28"/>
          <w:szCs w:val="28"/>
        </w:rPr>
      </w:pPr>
    </w:p>
    <w:p w14:paraId="2BDC049F" w14:textId="1815725E" w:rsidR="00CE735E" w:rsidRDefault="00CE735E" w:rsidP="00EF301D">
      <w:pPr>
        <w:pStyle w:val="ConsPlusTitle"/>
        <w:ind w:right="-7"/>
        <w:jc w:val="center"/>
        <w:outlineLvl w:val="2"/>
        <w:rPr>
          <w:rFonts w:ascii="Times New Roman" w:hAnsi="Times New Roman" w:cs="Times New Roman"/>
          <w:b w:val="0"/>
          <w:sz w:val="28"/>
          <w:szCs w:val="28"/>
        </w:rPr>
      </w:pPr>
    </w:p>
    <w:p w14:paraId="09D1489C" w14:textId="7C8B6DEE" w:rsidR="00CE735E" w:rsidRDefault="00CE735E" w:rsidP="00EF301D">
      <w:pPr>
        <w:pStyle w:val="ConsPlusTitle"/>
        <w:ind w:right="-7"/>
        <w:jc w:val="center"/>
        <w:outlineLvl w:val="2"/>
        <w:rPr>
          <w:rFonts w:ascii="Times New Roman" w:hAnsi="Times New Roman" w:cs="Times New Roman"/>
          <w:b w:val="0"/>
          <w:sz w:val="28"/>
          <w:szCs w:val="28"/>
        </w:rPr>
      </w:pPr>
    </w:p>
    <w:p w14:paraId="0C053E1F" w14:textId="1C89F1AF" w:rsidR="00CE735E" w:rsidRDefault="00CE735E" w:rsidP="00EF301D">
      <w:pPr>
        <w:pStyle w:val="ConsPlusTitle"/>
        <w:ind w:right="-7"/>
        <w:jc w:val="center"/>
        <w:outlineLvl w:val="2"/>
        <w:rPr>
          <w:rFonts w:ascii="Times New Roman" w:hAnsi="Times New Roman" w:cs="Times New Roman"/>
          <w:b w:val="0"/>
          <w:sz w:val="28"/>
          <w:szCs w:val="28"/>
        </w:rPr>
      </w:pPr>
    </w:p>
    <w:p w14:paraId="73097B52" w14:textId="66B040A6" w:rsidR="00CE735E" w:rsidRDefault="00CE735E" w:rsidP="00EF301D">
      <w:pPr>
        <w:pStyle w:val="ConsPlusTitle"/>
        <w:ind w:right="-7"/>
        <w:jc w:val="center"/>
        <w:outlineLvl w:val="2"/>
        <w:rPr>
          <w:rFonts w:ascii="Times New Roman" w:hAnsi="Times New Roman" w:cs="Times New Roman"/>
          <w:b w:val="0"/>
          <w:sz w:val="28"/>
          <w:szCs w:val="28"/>
        </w:rPr>
      </w:pPr>
    </w:p>
    <w:p w14:paraId="12AD1D83" w14:textId="15E4111A" w:rsidR="00CE735E" w:rsidRDefault="00CE735E" w:rsidP="00EF301D">
      <w:pPr>
        <w:pStyle w:val="ConsPlusTitle"/>
        <w:ind w:right="-7"/>
        <w:jc w:val="center"/>
        <w:outlineLvl w:val="2"/>
        <w:rPr>
          <w:rFonts w:ascii="Times New Roman" w:hAnsi="Times New Roman" w:cs="Times New Roman"/>
          <w:b w:val="0"/>
          <w:sz w:val="28"/>
          <w:szCs w:val="28"/>
        </w:rPr>
      </w:pPr>
    </w:p>
    <w:p w14:paraId="6970CEE9" w14:textId="2E73DD43" w:rsidR="00CE735E" w:rsidRDefault="00CE735E" w:rsidP="00EF301D">
      <w:pPr>
        <w:pStyle w:val="ConsPlusTitle"/>
        <w:ind w:right="-7"/>
        <w:jc w:val="center"/>
        <w:outlineLvl w:val="2"/>
        <w:rPr>
          <w:rFonts w:ascii="Times New Roman" w:hAnsi="Times New Roman" w:cs="Times New Roman"/>
          <w:b w:val="0"/>
          <w:sz w:val="28"/>
          <w:szCs w:val="28"/>
        </w:rPr>
      </w:pPr>
    </w:p>
    <w:p w14:paraId="2DFC2ED4" w14:textId="3D0D509C" w:rsidR="00CE735E" w:rsidRDefault="00CE735E" w:rsidP="00EF301D">
      <w:pPr>
        <w:pStyle w:val="ConsPlusTitle"/>
        <w:ind w:right="-7"/>
        <w:jc w:val="center"/>
        <w:outlineLvl w:val="2"/>
        <w:rPr>
          <w:rFonts w:ascii="Times New Roman" w:hAnsi="Times New Roman" w:cs="Times New Roman"/>
          <w:b w:val="0"/>
          <w:sz w:val="28"/>
          <w:szCs w:val="28"/>
        </w:rPr>
      </w:pPr>
    </w:p>
    <w:p w14:paraId="42DA3502" w14:textId="4D903920" w:rsidR="00CE735E" w:rsidRDefault="00CE735E" w:rsidP="00EF301D">
      <w:pPr>
        <w:pStyle w:val="ConsPlusTitle"/>
        <w:ind w:right="-7"/>
        <w:jc w:val="center"/>
        <w:outlineLvl w:val="2"/>
        <w:rPr>
          <w:rFonts w:ascii="Times New Roman" w:hAnsi="Times New Roman" w:cs="Times New Roman"/>
          <w:b w:val="0"/>
          <w:sz w:val="28"/>
          <w:szCs w:val="28"/>
        </w:rPr>
      </w:pPr>
    </w:p>
    <w:p w14:paraId="30EC6F25" w14:textId="6B06851C" w:rsidR="00CE735E" w:rsidRDefault="00CE735E" w:rsidP="00EF301D">
      <w:pPr>
        <w:pStyle w:val="ConsPlusTitle"/>
        <w:ind w:right="-7"/>
        <w:jc w:val="center"/>
        <w:outlineLvl w:val="2"/>
        <w:rPr>
          <w:rFonts w:ascii="Times New Roman" w:hAnsi="Times New Roman" w:cs="Times New Roman"/>
          <w:b w:val="0"/>
          <w:sz w:val="28"/>
          <w:szCs w:val="28"/>
        </w:rPr>
      </w:pPr>
    </w:p>
    <w:p w14:paraId="742D7297" w14:textId="306D403C" w:rsidR="00CE735E" w:rsidRDefault="00CE735E" w:rsidP="00EF301D">
      <w:pPr>
        <w:pStyle w:val="ConsPlusTitle"/>
        <w:ind w:right="-7"/>
        <w:jc w:val="center"/>
        <w:outlineLvl w:val="2"/>
        <w:rPr>
          <w:rFonts w:ascii="Times New Roman" w:hAnsi="Times New Roman" w:cs="Times New Roman"/>
          <w:b w:val="0"/>
          <w:sz w:val="28"/>
          <w:szCs w:val="28"/>
        </w:rPr>
      </w:pPr>
    </w:p>
    <w:p w14:paraId="6A4613E3" w14:textId="096C7997" w:rsidR="00CE735E" w:rsidRDefault="00CE735E" w:rsidP="00EF301D">
      <w:pPr>
        <w:pStyle w:val="ConsPlusTitle"/>
        <w:ind w:right="-7"/>
        <w:jc w:val="center"/>
        <w:outlineLvl w:val="2"/>
        <w:rPr>
          <w:rFonts w:ascii="Times New Roman" w:hAnsi="Times New Roman" w:cs="Times New Roman"/>
          <w:b w:val="0"/>
          <w:sz w:val="28"/>
          <w:szCs w:val="28"/>
        </w:rPr>
      </w:pPr>
    </w:p>
    <w:p w14:paraId="21813F71" w14:textId="5A392EEF" w:rsidR="00CE735E" w:rsidRDefault="00CE735E" w:rsidP="00EF301D">
      <w:pPr>
        <w:pStyle w:val="ConsPlusTitle"/>
        <w:ind w:right="-7"/>
        <w:jc w:val="center"/>
        <w:outlineLvl w:val="2"/>
        <w:rPr>
          <w:rFonts w:ascii="Times New Roman" w:hAnsi="Times New Roman" w:cs="Times New Roman"/>
          <w:b w:val="0"/>
          <w:sz w:val="28"/>
          <w:szCs w:val="28"/>
        </w:rPr>
      </w:pPr>
    </w:p>
    <w:p w14:paraId="5ECA7D5C" w14:textId="6C3E638D" w:rsidR="00CE735E" w:rsidRDefault="00CE735E" w:rsidP="00EF301D">
      <w:pPr>
        <w:pStyle w:val="ConsPlusTitle"/>
        <w:ind w:right="-7"/>
        <w:jc w:val="center"/>
        <w:outlineLvl w:val="2"/>
        <w:rPr>
          <w:rFonts w:ascii="Times New Roman" w:hAnsi="Times New Roman" w:cs="Times New Roman"/>
          <w:b w:val="0"/>
          <w:sz w:val="28"/>
          <w:szCs w:val="28"/>
        </w:rPr>
      </w:pPr>
    </w:p>
    <w:p w14:paraId="307E1401" w14:textId="501CE616" w:rsidR="00CE735E" w:rsidRDefault="00CE735E" w:rsidP="00EF301D">
      <w:pPr>
        <w:pStyle w:val="ConsPlusTitle"/>
        <w:ind w:right="-7"/>
        <w:jc w:val="center"/>
        <w:outlineLvl w:val="2"/>
        <w:rPr>
          <w:rFonts w:ascii="Times New Roman" w:hAnsi="Times New Roman" w:cs="Times New Roman"/>
          <w:b w:val="0"/>
          <w:sz w:val="28"/>
          <w:szCs w:val="28"/>
        </w:rPr>
      </w:pPr>
    </w:p>
    <w:p w14:paraId="7FB3BC12" w14:textId="7A865CA5" w:rsidR="00CE735E" w:rsidRDefault="00CE735E" w:rsidP="00EF301D">
      <w:pPr>
        <w:pStyle w:val="ConsPlusTitle"/>
        <w:ind w:right="-7"/>
        <w:jc w:val="center"/>
        <w:outlineLvl w:val="2"/>
        <w:rPr>
          <w:rFonts w:ascii="Times New Roman" w:hAnsi="Times New Roman" w:cs="Times New Roman"/>
          <w:b w:val="0"/>
          <w:sz w:val="28"/>
          <w:szCs w:val="28"/>
        </w:rPr>
      </w:pPr>
    </w:p>
    <w:p w14:paraId="0F9D0CD2" w14:textId="7B9DF23F" w:rsidR="00CE735E" w:rsidRDefault="00CE735E" w:rsidP="00EF301D">
      <w:pPr>
        <w:pStyle w:val="ConsPlusTitle"/>
        <w:ind w:right="-7"/>
        <w:jc w:val="center"/>
        <w:outlineLvl w:val="2"/>
        <w:rPr>
          <w:rFonts w:ascii="Times New Roman" w:hAnsi="Times New Roman" w:cs="Times New Roman"/>
          <w:b w:val="0"/>
          <w:sz w:val="28"/>
          <w:szCs w:val="28"/>
        </w:rPr>
      </w:pPr>
    </w:p>
    <w:p w14:paraId="7563608E" w14:textId="6C0B5DE2" w:rsidR="00CE735E" w:rsidRDefault="00CE735E" w:rsidP="00EF301D">
      <w:pPr>
        <w:pStyle w:val="ConsPlusTitle"/>
        <w:ind w:right="-7"/>
        <w:jc w:val="center"/>
        <w:outlineLvl w:val="2"/>
        <w:rPr>
          <w:rFonts w:ascii="Times New Roman" w:hAnsi="Times New Roman" w:cs="Times New Roman"/>
          <w:b w:val="0"/>
          <w:sz w:val="28"/>
          <w:szCs w:val="28"/>
        </w:rPr>
      </w:pPr>
    </w:p>
    <w:p w14:paraId="0B1D8969" w14:textId="1C51B86B" w:rsidR="00CE735E" w:rsidRDefault="00CE735E" w:rsidP="00EF301D">
      <w:pPr>
        <w:pStyle w:val="ConsPlusTitle"/>
        <w:ind w:right="-7"/>
        <w:jc w:val="center"/>
        <w:outlineLvl w:val="2"/>
        <w:rPr>
          <w:rFonts w:ascii="Times New Roman" w:hAnsi="Times New Roman" w:cs="Times New Roman"/>
          <w:b w:val="0"/>
          <w:sz w:val="28"/>
          <w:szCs w:val="28"/>
        </w:rPr>
      </w:pPr>
    </w:p>
    <w:p w14:paraId="061CAB21" w14:textId="69B01AF4" w:rsidR="00CE735E" w:rsidRDefault="00CE735E" w:rsidP="00EF301D">
      <w:pPr>
        <w:pStyle w:val="ConsPlusTitle"/>
        <w:ind w:right="-7"/>
        <w:jc w:val="center"/>
        <w:outlineLvl w:val="2"/>
        <w:rPr>
          <w:rFonts w:ascii="Times New Roman" w:hAnsi="Times New Roman" w:cs="Times New Roman"/>
          <w:b w:val="0"/>
          <w:sz w:val="28"/>
          <w:szCs w:val="28"/>
        </w:rPr>
      </w:pPr>
    </w:p>
    <w:p w14:paraId="240703E5" w14:textId="1A57DFAB" w:rsidR="00CE735E" w:rsidRDefault="00CE735E" w:rsidP="00EF301D">
      <w:pPr>
        <w:pStyle w:val="ConsPlusTitle"/>
        <w:ind w:right="-7"/>
        <w:jc w:val="center"/>
        <w:outlineLvl w:val="2"/>
        <w:rPr>
          <w:rFonts w:ascii="Times New Roman" w:hAnsi="Times New Roman" w:cs="Times New Roman"/>
          <w:b w:val="0"/>
          <w:sz w:val="28"/>
          <w:szCs w:val="28"/>
        </w:rPr>
      </w:pPr>
    </w:p>
    <w:p w14:paraId="382C5181" w14:textId="67D4B702" w:rsidR="00CE735E" w:rsidRDefault="00CE735E" w:rsidP="00EF301D">
      <w:pPr>
        <w:pStyle w:val="ConsPlusTitle"/>
        <w:ind w:right="-7"/>
        <w:jc w:val="center"/>
        <w:outlineLvl w:val="2"/>
        <w:rPr>
          <w:rFonts w:ascii="Times New Roman" w:hAnsi="Times New Roman" w:cs="Times New Roman"/>
          <w:b w:val="0"/>
          <w:sz w:val="28"/>
          <w:szCs w:val="28"/>
        </w:rPr>
      </w:pPr>
    </w:p>
    <w:p w14:paraId="667DC2AF" w14:textId="2626551B" w:rsidR="00CE735E" w:rsidRDefault="00CE735E" w:rsidP="00EF301D">
      <w:pPr>
        <w:pStyle w:val="ConsPlusTitle"/>
        <w:ind w:right="-7"/>
        <w:jc w:val="center"/>
        <w:outlineLvl w:val="2"/>
        <w:rPr>
          <w:rFonts w:ascii="Times New Roman" w:hAnsi="Times New Roman" w:cs="Times New Roman"/>
          <w:b w:val="0"/>
          <w:sz w:val="28"/>
          <w:szCs w:val="28"/>
        </w:rPr>
      </w:pPr>
    </w:p>
    <w:p w14:paraId="279BACF3" w14:textId="18451FC7" w:rsidR="00CE735E" w:rsidRDefault="00CE735E" w:rsidP="00EF301D">
      <w:pPr>
        <w:pStyle w:val="ConsPlusTitle"/>
        <w:ind w:right="-7"/>
        <w:jc w:val="center"/>
        <w:outlineLvl w:val="2"/>
        <w:rPr>
          <w:rFonts w:ascii="Times New Roman" w:hAnsi="Times New Roman" w:cs="Times New Roman"/>
          <w:b w:val="0"/>
          <w:sz w:val="28"/>
          <w:szCs w:val="28"/>
        </w:rPr>
      </w:pPr>
    </w:p>
    <w:p w14:paraId="2EE0D98E" w14:textId="77777777" w:rsidR="00CE735E" w:rsidRPr="00EF301D" w:rsidRDefault="00CE735E" w:rsidP="00EF301D">
      <w:pPr>
        <w:pStyle w:val="ConsPlusTitle"/>
        <w:ind w:right="-7"/>
        <w:jc w:val="center"/>
        <w:outlineLvl w:val="2"/>
        <w:rPr>
          <w:rFonts w:ascii="Times New Roman" w:hAnsi="Times New Roman" w:cs="Times New Roman"/>
          <w:b w:val="0"/>
          <w:sz w:val="28"/>
          <w:szCs w:val="28"/>
        </w:rPr>
      </w:pPr>
    </w:p>
    <w:p w14:paraId="46FC00C1" w14:textId="77777777" w:rsidR="007539F7" w:rsidRPr="00EF301D" w:rsidRDefault="007539F7" w:rsidP="00EF301D">
      <w:pPr>
        <w:pStyle w:val="ConsPlusTitle"/>
        <w:ind w:right="-7"/>
        <w:jc w:val="center"/>
        <w:outlineLvl w:val="2"/>
        <w:rPr>
          <w:rFonts w:ascii="Times New Roman" w:hAnsi="Times New Roman" w:cs="Times New Roman"/>
          <w:b w:val="0"/>
          <w:sz w:val="28"/>
          <w:szCs w:val="28"/>
        </w:rPr>
      </w:pPr>
    </w:p>
    <w:p w14:paraId="46FC00C2" w14:textId="77777777" w:rsidR="007539F7" w:rsidRPr="00EF301D" w:rsidRDefault="007539F7" w:rsidP="00EF301D">
      <w:pPr>
        <w:pStyle w:val="ConsPlusTitle"/>
        <w:ind w:right="-7"/>
        <w:jc w:val="center"/>
        <w:outlineLvl w:val="2"/>
        <w:rPr>
          <w:rFonts w:ascii="Times New Roman" w:hAnsi="Times New Roman" w:cs="Times New Roman"/>
          <w:b w:val="0"/>
          <w:sz w:val="28"/>
          <w:szCs w:val="28"/>
        </w:rPr>
      </w:pPr>
    </w:p>
    <w:p w14:paraId="46FC00C3" w14:textId="77777777" w:rsidR="007539F7" w:rsidRPr="00EF301D" w:rsidRDefault="007539F7" w:rsidP="00EF301D">
      <w:pPr>
        <w:pStyle w:val="ConsPlusTitle"/>
        <w:ind w:right="-7"/>
        <w:jc w:val="center"/>
        <w:outlineLvl w:val="2"/>
        <w:rPr>
          <w:rFonts w:ascii="Times New Roman" w:hAnsi="Times New Roman" w:cs="Times New Roman"/>
          <w:b w:val="0"/>
          <w:sz w:val="28"/>
          <w:szCs w:val="28"/>
        </w:rPr>
      </w:pPr>
      <w:r w:rsidRPr="00EF301D">
        <w:rPr>
          <w:rFonts w:ascii="Times New Roman" w:hAnsi="Times New Roman" w:cs="Times New Roman"/>
          <w:b w:val="0"/>
          <w:sz w:val="28"/>
          <w:szCs w:val="28"/>
        </w:rPr>
        <w:lastRenderedPageBreak/>
        <w:t>РАЗДЕЛ 4. ИСЧЕРПЫВАЮЩИЙ ПЕРЕЧЕНЬ ОСНОВАНИЙ ДЛЯ ОТКАЗА</w:t>
      </w:r>
    </w:p>
    <w:p w14:paraId="46FC00C4"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w:t>
      </w:r>
    </w:p>
    <w:p w14:paraId="46FC00C5"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МУНИЦИПАЛЬНОЙ УСЛУГИ ИЛИ ОТКАЗА В ПРЕДОСТАВЛЕНИИ</w:t>
      </w:r>
    </w:p>
    <w:p w14:paraId="46FC00C6"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МУНИЦИПАЛЬНОЙ УСЛУГИ</w:t>
      </w:r>
    </w:p>
    <w:p w14:paraId="46FC00C7" w14:textId="77777777" w:rsidR="007539F7" w:rsidRPr="00EF301D" w:rsidRDefault="007539F7" w:rsidP="00EF301D">
      <w:pPr>
        <w:pStyle w:val="ConsPlusNormal"/>
        <w:ind w:right="-7" w:firstLine="540"/>
        <w:jc w:val="both"/>
        <w:rPr>
          <w:rFonts w:ascii="Times New Roman" w:hAnsi="Times New Roman" w:cs="Times New Roman"/>
          <w:sz w:val="28"/>
          <w:szCs w:val="28"/>
        </w:rPr>
      </w:pPr>
    </w:p>
    <w:p w14:paraId="46FC00C8" w14:textId="77777777" w:rsidR="007539F7" w:rsidRPr="00EF301D" w:rsidRDefault="007539F7" w:rsidP="00EF301D">
      <w:pPr>
        <w:pStyle w:val="ConsPlusNormal"/>
        <w:ind w:right="-7"/>
        <w:jc w:val="right"/>
        <w:outlineLvl w:val="3"/>
        <w:rPr>
          <w:rFonts w:ascii="Times New Roman" w:hAnsi="Times New Roman" w:cs="Times New Roman"/>
          <w:sz w:val="28"/>
          <w:szCs w:val="28"/>
        </w:rPr>
      </w:pPr>
      <w:r w:rsidRPr="00EF301D">
        <w:rPr>
          <w:rFonts w:ascii="Times New Roman" w:hAnsi="Times New Roman" w:cs="Times New Roman"/>
          <w:sz w:val="28"/>
          <w:szCs w:val="28"/>
        </w:rPr>
        <w:t>Таблица 1</w:t>
      </w:r>
    </w:p>
    <w:p w14:paraId="46FC00C9" w14:textId="77777777" w:rsidR="007539F7" w:rsidRPr="00EF301D" w:rsidRDefault="007539F7" w:rsidP="00EF301D">
      <w:pPr>
        <w:pStyle w:val="ConsPlusNormal"/>
        <w:ind w:right="-7"/>
        <w:jc w:val="right"/>
        <w:rPr>
          <w:rFonts w:ascii="Times New Roman" w:hAnsi="Times New Roman" w:cs="Times New Roman"/>
          <w:sz w:val="28"/>
          <w:szCs w:val="28"/>
        </w:rPr>
      </w:pPr>
    </w:p>
    <w:p w14:paraId="46FC00CA" w14:textId="77777777" w:rsidR="007539F7" w:rsidRPr="00EF301D" w:rsidRDefault="007539F7" w:rsidP="00EF301D">
      <w:pPr>
        <w:pStyle w:val="ConsPlusTitle"/>
        <w:ind w:right="-7"/>
        <w:jc w:val="center"/>
        <w:rPr>
          <w:rFonts w:ascii="Times New Roman" w:hAnsi="Times New Roman" w:cs="Times New Roman"/>
          <w:b w:val="0"/>
          <w:sz w:val="28"/>
          <w:szCs w:val="28"/>
        </w:rPr>
      </w:pPr>
      <w:bookmarkStart w:id="8" w:name="P931"/>
      <w:bookmarkEnd w:id="8"/>
      <w:r w:rsidRPr="00EF301D">
        <w:rPr>
          <w:rFonts w:ascii="Times New Roman" w:hAnsi="Times New Roman" w:cs="Times New Roman"/>
          <w:b w:val="0"/>
          <w:sz w:val="28"/>
          <w:szCs w:val="28"/>
        </w:rPr>
        <w:t>ИСЧЕРПЫВАЮЩИЙ ПЕРЕЧЕНЬ</w:t>
      </w:r>
    </w:p>
    <w:p w14:paraId="46FC00CB"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ОСНОВАНИЙ ДЛЯ ОТКАЗА В ПРИЕМЕ ЗАПРОСА</w:t>
      </w:r>
    </w:p>
    <w:p w14:paraId="46FC00CC"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О ПРЕДОСТАВЛЕНИИ МУНИЦИПАЛЬНОЙ УСЛУГИ И ДОКУМЕНТОВ,</w:t>
      </w:r>
    </w:p>
    <w:p w14:paraId="46FC00CD"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НЕОБХОДИМЫХ ДЛЯ ПРЕДОСТАВЛЕНИЯ МУНИЦИПАЛЬНОЙ УСЛУГИ</w:t>
      </w:r>
    </w:p>
    <w:p w14:paraId="46FC00CE" w14:textId="77777777" w:rsidR="007539F7" w:rsidRPr="00EF301D" w:rsidRDefault="007539F7" w:rsidP="00EF301D">
      <w:pPr>
        <w:pStyle w:val="ConsPlusNormal"/>
        <w:ind w:right="-7"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4654"/>
        <w:gridCol w:w="3855"/>
      </w:tblGrid>
      <w:tr w:rsidR="007539F7" w:rsidRPr="00EF301D" w14:paraId="46FC00D2" w14:textId="77777777" w:rsidTr="00CE735E">
        <w:tc>
          <w:tcPr>
            <w:tcW w:w="562" w:type="dxa"/>
          </w:tcPr>
          <w:p w14:paraId="46FC00CF"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w:t>
            </w:r>
          </w:p>
        </w:tc>
        <w:tc>
          <w:tcPr>
            <w:tcW w:w="4654" w:type="dxa"/>
          </w:tcPr>
          <w:p w14:paraId="46FC00D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Основание отказа</w:t>
            </w:r>
          </w:p>
        </w:tc>
        <w:tc>
          <w:tcPr>
            <w:tcW w:w="3855" w:type="dxa"/>
          </w:tcPr>
          <w:p w14:paraId="46FC00D1"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Идентификаторы категорий (признаков) заявителей</w:t>
            </w:r>
          </w:p>
        </w:tc>
      </w:tr>
      <w:tr w:rsidR="007539F7" w:rsidRPr="00EF301D" w14:paraId="46FC00DA" w14:textId="77777777" w:rsidTr="00CE735E">
        <w:tc>
          <w:tcPr>
            <w:tcW w:w="562" w:type="dxa"/>
          </w:tcPr>
          <w:p w14:paraId="46FC00D3"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w:t>
            </w:r>
          </w:p>
        </w:tc>
        <w:tc>
          <w:tcPr>
            <w:tcW w:w="4654" w:type="dxa"/>
          </w:tcPr>
          <w:p w14:paraId="46FC00D4"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Непредъявление документа, удостоверяющего личность заявителя (представителя), - в случае подачи запроса во время приема заявителя (представителя) в Уполномоченном органе</w:t>
            </w:r>
          </w:p>
        </w:tc>
        <w:tc>
          <w:tcPr>
            <w:tcW w:w="3855" w:type="dxa"/>
          </w:tcPr>
          <w:p w14:paraId="46FC00D5"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p w14:paraId="46FC00D6"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p w14:paraId="46FC00D7"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p w14:paraId="46FC00D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p w14:paraId="46FC00D9"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r w:rsidR="007539F7" w:rsidRPr="00EF301D" w14:paraId="46FC00DE" w14:textId="77777777" w:rsidTr="00CE735E">
        <w:tc>
          <w:tcPr>
            <w:tcW w:w="562" w:type="dxa"/>
          </w:tcPr>
          <w:p w14:paraId="46FC00DB"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w:t>
            </w:r>
          </w:p>
        </w:tc>
        <w:tc>
          <w:tcPr>
            <w:tcW w:w="4654" w:type="dxa"/>
          </w:tcPr>
          <w:p w14:paraId="46FC00DC"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Непредъявление документа, подтверждающего полномочия представителя действовать от имени заявителя, - в случае подачи представителем запроса во время приема представителя в Уполномоченном органе (за исключением опекунов (попечителей) заявителя; лиц, имеющих право действовать от имени юридического лица без доверенности; законных представителей несовершеннолетнего)</w:t>
            </w:r>
          </w:p>
        </w:tc>
        <w:tc>
          <w:tcPr>
            <w:tcW w:w="3855" w:type="dxa"/>
          </w:tcPr>
          <w:p w14:paraId="46FC00DD"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ЮЛПД-1, ПФЛ-1, ЮЛПД-2, ПФЛ-2, ЮЛПД-3, ПФЛ-3, ЮЛПД-4, ПФЛ-4, ЮЛПД-5, ПФЛ-5</w:t>
            </w:r>
          </w:p>
        </w:tc>
      </w:tr>
      <w:tr w:rsidR="007539F7" w:rsidRPr="00EF301D" w14:paraId="46FC00E6" w14:textId="77777777" w:rsidTr="00CE735E">
        <w:tc>
          <w:tcPr>
            <w:tcW w:w="562" w:type="dxa"/>
          </w:tcPr>
          <w:p w14:paraId="46FC00DF"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3.</w:t>
            </w:r>
          </w:p>
        </w:tc>
        <w:tc>
          <w:tcPr>
            <w:tcW w:w="4654" w:type="dxa"/>
          </w:tcPr>
          <w:p w14:paraId="46FC00E0"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Рассмотрение запроса не относится к полномочиям Уполномоченного органа</w:t>
            </w:r>
          </w:p>
        </w:tc>
        <w:tc>
          <w:tcPr>
            <w:tcW w:w="3855" w:type="dxa"/>
          </w:tcPr>
          <w:p w14:paraId="46FC00E1"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p w14:paraId="46FC00E2"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p w14:paraId="46FC00E3"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p w14:paraId="46FC00E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p w14:paraId="46FC00E5"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r w:rsidR="00CE735E" w:rsidRPr="00CE735E" w14:paraId="46FC00EA" w14:textId="77777777" w:rsidTr="00CE735E">
        <w:tc>
          <w:tcPr>
            <w:tcW w:w="562" w:type="dxa"/>
          </w:tcPr>
          <w:p w14:paraId="46FC00E7"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4.</w:t>
            </w:r>
          </w:p>
        </w:tc>
        <w:tc>
          <w:tcPr>
            <w:tcW w:w="4654" w:type="dxa"/>
          </w:tcPr>
          <w:p w14:paraId="46FC00E8"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Заявление о подготовке документации по планировке территории поступило от заявителя, не являющегося лицом, указанным в </w:t>
            </w:r>
            <w:hyperlink w:anchor="P55">
              <w:r w:rsidRPr="00CE735E">
                <w:rPr>
                  <w:rFonts w:ascii="Times New Roman" w:hAnsi="Times New Roman" w:cs="Times New Roman"/>
                  <w:sz w:val="28"/>
                  <w:szCs w:val="28"/>
                </w:rPr>
                <w:t>подпункте 1.2.1.1</w:t>
              </w:r>
            </w:hyperlink>
            <w:r w:rsidRPr="00CE735E">
              <w:rPr>
                <w:rFonts w:ascii="Times New Roman" w:hAnsi="Times New Roman" w:cs="Times New Roman"/>
                <w:sz w:val="28"/>
                <w:szCs w:val="28"/>
              </w:rPr>
              <w:t xml:space="preserve"> настоящего административного регламента, либо от представителя такого заявителя</w:t>
            </w:r>
          </w:p>
        </w:tc>
        <w:tc>
          <w:tcPr>
            <w:tcW w:w="3855" w:type="dxa"/>
          </w:tcPr>
          <w:p w14:paraId="46FC00E9"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t>ФЛ-1, ЮЛБД-1, ЮЛПД-1, ПФЛ-1, ОПФЛ-1, ЗПН-1,</w:t>
            </w:r>
          </w:p>
        </w:tc>
      </w:tr>
      <w:tr w:rsidR="00CE735E" w:rsidRPr="00CE735E" w14:paraId="46FC00EF" w14:textId="77777777" w:rsidTr="00CE735E">
        <w:tc>
          <w:tcPr>
            <w:tcW w:w="562" w:type="dxa"/>
          </w:tcPr>
          <w:p w14:paraId="46FC00EB"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5.</w:t>
            </w:r>
          </w:p>
        </w:tc>
        <w:tc>
          <w:tcPr>
            <w:tcW w:w="4654" w:type="dxa"/>
          </w:tcPr>
          <w:p w14:paraId="46FC00EC" w14:textId="77777777" w:rsidR="0089361B"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Отсутствуют документы, необходимые для принятия решения о подготовке документации по планировке территории, предусмотренные </w:t>
            </w:r>
            <w:hyperlink r:id="rId27">
              <w:r w:rsidRPr="00CE735E">
                <w:rPr>
                  <w:rFonts w:ascii="Times New Roman" w:hAnsi="Times New Roman" w:cs="Times New Roman"/>
                  <w:sz w:val="28"/>
                  <w:szCs w:val="28"/>
                </w:rPr>
                <w:t>пунктом 5</w:t>
              </w:r>
            </w:hyperlink>
            <w:r w:rsidRPr="00CE735E">
              <w:rPr>
                <w:rFonts w:ascii="Times New Roman" w:hAnsi="Times New Roman" w:cs="Times New Roman"/>
                <w:sz w:val="28"/>
                <w:szCs w:val="28"/>
              </w:rPr>
              <w:t xml:space="preserve"> Правил </w:t>
            </w:r>
          </w:p>
          <w:p w14:paraId="46FC00ED"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112</w:t>
            </w:r>
          </w:p>
        </w:tc>
        <w:tc>
          <w:tcPr>
            <w:tcW w:w="3855" w:type="dxa"/>
          </w:tcPr>
          <w:p w14:paraId="46FC00EE"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t>ФЛ-1, ЮЛБД-1, ЮЛПД-1, ПФЛ-1, ОПФЛ-1, ЗПН-1,</w:t>
            </w:r>
          </w:p>
        </w:tc>
      </w:tr>
      <w:tr w:rsidR="00CE735E" w:rsidRPr="00CE735E" w14:paraId="46FC00F3" w14:textId="77777777" w:rsidTr="00CE735E">
        <w:tc>
          <w:tcPr>
            <w:tcW w:w="562" w:type="dxa"/>
          </w:tcPr>
          <w:p w14:paraId="46FC00F0"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6.</w:t>
            </w:r>
          </w:p>
        </w:tc>
        <w:tc>
          <w:tcPr>
            <w:tcW w:w="4654" w:type="dxa"/>
          </w:tcPr>
          <w:p w14:paraId="46FC00F1"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Заявление о подготовке документации и (или) проект задания на разработку документации по планировке территории, представленные заявителем, не соответствуют положениям, предусмотренным </w:t>
            </w:r>
            <w:hyperlink r:id="rId28">
              <w:r w:rsidRPr="00CE735E">
                <w:rPr>
                  <w:rFonts w:ascii="Times New Roman" w:hAnsi="Times New Roman" w:cs="Times New Roman"/>
                  <w:sz w:val="28"/>
                  <w:szCs w:val="28"/>
                </w:rPr>
                <w:t>пунктами 6</w:t>
              </w:r>
            </w:hyperlink>
            <w:r w:rsidRPr="00CE735E">
              <w:rPr>
                <w:rFonts w:ascii="Times New Roman" w:hAnsi="Times New Roman" w:cs="Times New Roman"/>
                <w:sz w:val="28"/>
                <w:szCs w:val="28"/>
              </w:rPr>
              <w:t xml:space="preserve"> и </w:t>
            </w:r>
            <w:hyperlink r:id="rId29">
              <w:r w:rsidRPr="00CE735E">
                <w:rPr>
                  <w:rFonts w:ascii="Times New Roman" w:hAnsi="Times New Roman" w:cs="Times New Roman"/>
                  <w:sz w:val="28"/>
                  <w:szCs w:val="28"/>
                </w:rPr>
                <w:t>7</w:t>
              </w:r>
            </w:hyperlink>
            <w:r w:rsidRPr="00CE735E">
              <w:rPr>
                <w:rFonts w:ascii="Times New Roman" w:hAnsi="Times New Roman" w:cs="Times New Roman"/>
                <w:sz w:val="28"/>
                <w:szCs w:val="28"/>
              </w:rPr>
              <w:t xml:space="preserve"> Правил № 112</w:t>
            </w:r>
          </w:p>
        </w:tc>
        <w:tc>
          <w:tcPr>
            <w:tcW w:w="3855" w:type="dxa"/>
          </w:tcPr>
          <w:p w14:paraId="46FC00F2"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t>ФЛ-1, ЮЛБД-1, ЮЛПД-1, ПФЛ-1, ОПФЛ-1, ЗПН-1,</w:t>
            </w:r>
          </w:p>
        </w:tc>
      </w:tr>
      <w:tr w:rsidR="00CE735E" w:rsidRPr="00CE735E" w14:paraId="46FC00F7" w14:textId="77777777" w:rsidTr="00CE735E">
        <w:tc>
          <w:tcPr>
            <w:tcW w:w="562" w:type="dxa"/>
          </w:tcPr>
          <w:p w14:paraId="46FC00F4"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7.</w:t>
            </w:r>
          </w:p>
        </w:tc>
        <w:tc>
          <w:tcPr>
            <w:tcW w:w="4654" w:type="dxa"/>
          </w:tcPr>
          <w:p w14:paraId="46FC00F5"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Заявление об утверждении документации по планировке территории поступило от заявителя, не являющегося лицом, указанным в </w:t>
            </w:r>
            <w:hyperlink w:anchor="P56">
              <w:r w:rsidRPr="00CE735E">
                <w:rPr>
                  <w:rFonts w:ascii="Times New Roman" w:hAnsi="Times New Roman" w:cs="Times New Roman"/>
                  <w:sz w:val="28"/>
                  <w:szCs w:val="28"/>
                </w:rPr>
                <w:t>подпункте 1.2.1.2</w:t>
              </w:r>
            </w:hyperlink>
            <w:r w:rsidRPr="00CE735E">
              <w:rPr>
                <w:rFonts w:ascii="Times New Roman" w:hAnsi="Times New Roman" w:cs="Times New Roman"/>
                <w:sz w:val="28"/>
                <w:szCs w:val="28"/>
              </w:rPr>
              <w:t xml:space="preserve"> настоящего административного регламента, либо от представителя такого заявителя</w:t>
            </w:r>
          </w:p>
        </w:tc>
        <w:tc>
          <w:tcPr>
            <w:tcW w:w="3855" w:type="dxa"/>
          </w:tcPr>
          <w:p w14:paraId="46FC00F6"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t>ФЛ-2, ЮЛБД-2, ЮЛПД-2, ПФЛ-2, ОПФЛ-2, ЗПН-2,</w:t>
            </w:r>
          </w:p>
        </w:tc>
      </w:tr>
      <w:tr w:rsidR="00CE735E" w:rsidRPr="00CE735E" w14:paraId="46FC00FB" w14:textId="77777777" w:rsidTr="00CE735E">
        <w:tc>
          <w:tcPr>
            <w:tcW w:w="562" w:type="dxa"/>
          </w:tcPr>
          <w:p w14:paraId="46FC00F8"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8.</w:t>
            </w:r>
          </w:p>
        </w:tc>
        <w:tc>
          <w:tcPr>
            <w:tcW w:w="4654" w:type="dxa"/>
          </w:tcPr>
          <w:p w14:paraId="46FC00F9"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Заявление о внесении изменений в документацию по планировке территории поступило от заявителя, </w:t>
            </w:r>
            <w:r w:rsidRPr="00CE735E">
              <w:rPr>
                <w:rFonts w:ascii="Times New Roman" w:hAnsi="Times New Roman" w:cs="Times New Roman"/>
                <w:sz w:val="28"/>
                <w:szCs w:val="28"/>
              </w:rPr>
              <w:lastRenderedPageBreak/>
              <w:t xml:space="preserve">не являющегося лицом, указанным в </w:t>
            </w:r>
            <w:hyperlink w:anchor="P57">
              <w:r w:rsidRPr="00CE735E">
                <w:rPr>
                  <w:rFonts w:ascii="Times New Roman" w:hAnsi="Times New Roman" w:cs="Times New Roman"/>
                  <w:sz w:val="28"/>
                  <w:szCs w:val="28"/>
                </w:rPr>
                <w:t>подпункте 1.2.1.3</w:t>
              </w:r>
            </w:hyperlink>
            <w:r w:rsidRPr="00CE735E">
              <w:rPr>
                <w:rFonts w:ascii="Times New Roman" w:hAnsi="Times New Roman" w:cs="Times New Roman"/>
                <w:sz w:val="28"/>
                <w:szCs w:val="28"/>
              </w:rPr>
              <w:t xml:space="preserve"> настоящего административного регламента, либо от представителя такого заявителя</w:t>
            </w:r>
          </w:p>
        </w:tc>
        <w:tc>
          <w:tcPr>
            <w:tcW w:w="3855" w:type="dxa"/>
          </w:tcPr>
          <w:p w14:paraId="46FC00FA"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lastRenderedPageBreak/>
              <w:t>ФЛ-3, ЮЛБД-3, ЮЛПД-3, ПФЛ-3, ОПФЛ-3, ЗПН-3,</w:t>
            </w:r>
          </w:p>
        </w:tc>
      </w:tr>
      <w:tr w:rsidR="00CE735E" w:rsidRPr="00CE735E" w14:paraId="46FC00FF" w14:textId="77777777" w:rsidTr="00CE735E">
        <w:tc>
          <w:tcPr>
            <w:tcW w:w="562" w:type="dxa"/>
          </w:tcPr>
          <w:p w14:paraId="46FC00FC"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lastRenderedPageBreak/>
              <w:t>9.</w:t>
            </w:r>
          </w:p>
        </w:tc>
        <w:tc>
          <w:tcPr>
            <w:tcW w:w="4654" w:type="dxa"/>
          </w:tcPr>
          <w:p w14:paraId="46FC00FD"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Обращение о принятии решения о признании отдельных частей документации по планировке территории не подлежащими применению в соответствии с </w:t>
            </w:r>
            <w:hyperlink r:id="rId30">
              <w:r w:rsidR="0089361B" w:rsidRPr="00CE735E">
                <w:rPr>
                  <w:rFonts w:ascii="Times New Roman" w:hAnsi="Times New Roman" w:cs="Times New Roman"/>
                  <w:sz w:val="28"/>
                  <w:szCs w:val="28"/>
                </w:rPr>
                <w:t>подпунктом «а»</w:t>
              </w:r>
              <w:r w:rsidRPr="00CE735E">
                <w:rPr>
                  <w:rFonts w:ascii="Times New Roman" w:hAnsi="Times New Roman" w:cs="Times New Roman"/>
                  <w:sz w:val="28"/>
                  <w:szCs w:val="28"/>
                </w:rPr>
                <w:t xml:space="preserve"> пункта 52</w:t>
              </w:r>
            </w:hyperlink>
            <w:r w:rsidRPr="00CE735E">
              <w:rPr>
                <w:rFonts w:ascii="Times New Roman" w:hAnsi="Times New Roman" w:cs="Times New Roman"/>
                <w:sz w:val="28"/>
                <w:szCs w:val="28"/>
              </w:rPr>
              <w:t xml:space="preserve"> Правил № 112 поступило от заявителя, не являющегося лицом, указанным в </w:t>
            </w:r>
            <w:hyperlink w:anchor="P58">
              <w:r w:rsidRPr="00CE735E">
                <w:rPr>
                  <w:rFonts w:ascii="Times New Roman" w:hAnsi="Times New Roman" w:cs="Times New Roman"/>
                  <w:sz w:val="28"/>
                  <w:szCs w:val="28"/>
                </w:rPr>
                <w:t>подпункте 1.2.1.4</w:t>
              </w:r>
            </w:hyperlink>
            <w:r w:rsidRPr="00CE735E">
              <w:rPr>
                <w:rFonts w:ascii="Times New Roman" w:hAnsi="Times New Roman" w:cs="Times New Roman"/>
                <w:sz w:val="28"/>
                <w:szCs w:val="28"/>
              </w:rPr>
              <w:t xml:space="preserve"> настоящего административного регламента, либо от представителя такого заявителя</w:t>
            </w:r>
          </w:p>
        </w:tc>
        <w:tc>
          <w:tcPr>
            <w:tcW w:w="3855" w:type="dxa"/>
          </w:tcPr>
          <w:p w14:paraId="46FC00FE"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t>ФЛ-4, ЮЛБД-4, ЮЛПД-4, ПФЛ-4, ОПФЛ-4, ЗПН-4,</w:t>
            </w:r>
          </w:p>
        </w:tc>
      </w:tr>
      <w:tr w:rsidR="00CE735E" w:rsidRPr="00CE735E" w14:paraId="46FC0103" w14:textId="77777777" w:rsidTr="00CE735E">
        <w:tc>
          <w:tcPr>
            <w:tcW w:w="562" w:type="dxa"/>
          </w:tcPr>
          <w:p w14:paraId="46FC0100"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10.</w:t>
            </w:r>
          </w:p>
        </w:tc>
        <w:tc>
          <w:tcPr>
            <w:tcW w:w="4654" w:type="dxa"/>
          </w:tcPr>
          <w:p w14:paraId="46FC0101" w14:textId="77777777" w:rsidR="007539F7" w:rsidRPr="00CE735E" w:rsidRDefault="007539F7" w:rsidP="00EF301D">
            <w:pPr>
              <w:pStyle w:val="ConsPlusNormal"/>
              <w:ind w:right="-7"/>
              <w:rPr>
                <w:rFonts w:ascii="Times New Roman" w:hAnsi="Times New Roman" w:cs="Times New Roman"/>
                <w:sz w:val="28"/>
                <w:szCs w:val="28"/>
              </w:rPr>
            </w:pPr>
            <w:r w:rsidRPr="00CE735E">
              <w:rPr>
                <w:rFonts w:ascii="Times New Roman" w:hAnsi="Times New Roman" w:cs="Times New Roman"/>
                <w:sz w:val="28"/>
                <w:szCs w:val="28"/>
              </w:rPr>
              <w:t xml:space="preserve">Обращение о принятии решения о признании отдельных частей документации по планировке территории не подлежащими применению в соответствии с </w:t>
            </w:r>
            <w:hyperlink r:id="rId31">
              <w:r w:rsidRPr="00CE735E">
                <w:rPr>
                  <w:rFonts w:ascii="Times New Roman" w:hAnsi="Times New Roman" w:cs="Times New Roman"/>
                  <w:sz w:val="28"/>
                  <w:szCs w:val="28"/>
                </w:rPr>
                <w:t>подпу</w:t>
              </w:r>
              <w:r w:rsidR="0089361B" w:rsidRPr="00CE735E">
                <w:rPr>
                  <w:rFonts w:ascii="Times New Roman" w:hAnsi="Times New Roman" w:cs="Times New Roman"/>
                  <w:sz w:val="28"/>
                  <w:szCs w:val="28"/>
                </w:rPr>
                <w:t>нктом «б»</w:t>
              </w:r>
              <w:r w:rsidRPr="00CE735E">
                <w:rPr>
                  <w:rFonts w:ascii="Times New Roman" w:hAnsi="Times New Roman" w:cs="Times New Roman"/>
                  <w:sz w:val="28"/>
                  <w:szCs w:val="28"/>
                </w:rPr>
                <w:t xml:space="preserve"> пункта 52</w:t>
              </w:r>
            </w:hyperlink>
            <w:r w:rsidRPr="00CE735E">
              <w:rPr>
                <w:rFonts w:ascii="Times New Roman" w:hAnsi="Times New Roman" w:cs="Times New Roman"/>
                <w:sz w:val="28"/>
                <w:szCs w:val="28"/>
              </w:rPr>
              <w:t xml:space="preserve"> Правил № 112 поступило от заявителя, не являющегося лицом, указанным в </w:t>
            </w:r>
            <w:hyperlink w:anchor="P59">
              <w:r w:rsidRPr="00CE735E">
                <w:rPr>
                  <w:rFonts w:ascii="Times New Roman" w:hAnsi="Times New Roman" w:cs="Times New Roman"/>
                  <w:sz w:val="28"/>
                  <w:szCs w:val="28"/>
                </w:rPr>
                <w:t>подпункте 1.2.1.5</w:t>
              </w:r>
            </w:hyperlink>
            <w:r w:rsidRPr="00CE735E">
              <w:rPr>
                <w:rFonts w:ascii="Times New Roman" w:hAnsi="Times New Roman" w:cs="Times New Roman"/>
                <w:sz w:val="28"/>
                <w:szCs w:val="28"/>
              </w:rPr>
              <w:t xml:space="preserve"> настоящего административного регламента, либо от представителя такого заявителя</w:t>
            </w:r>
          </w:p>
        </w:tc>
        <w:tc>
          <w:tcPr>
            <w:tcW w:w="3855" w:type="dxa"/>
          </w:tcPr>
          <w:p w14:paraId="46FC0102" w14:textId="77777777" w:rsidR="007539F7" w:rsidRPr="00CE735E" w:rsidRDefault="007539F7" w:rsidP="00EF301D">
            <w:pPr>
              <w:pStyle w:val="ConsPlusNormal"/>
              <w:ind w:right="-7"/>
              <w:jc w:val="center"/>
              <w:rPr>
                <w:rFonts w:ascii="Times New Roman" w:hAnsi="Times New Roman" w:cs="Times New Roman"/>
                <w:sz w:val="28"/>
                <w:szCs w:val="28"/>
              </w:rPr>
            </w:pPr>
            <w:r w:rsidRPr="00CE735E">
              <w:rPr>
                <w:rFonts w:ascii="Times New Roman" w:hAnsi="Times New Roman" w:cs="Times New Roman"/>
                <w:sz w:val="28"/>
                <w:szCs w:val="28"/>
              </w:rPr>
              <w:t>ФЛ-5, ЮЛБД-5, ЮЛПД-5, ПФЛ-5, ОПФЛ-5, ЗПН-5,</w:t>
            </w:r>
          </w:p>
        </w:tc>
      </w:tr>
    </w:tbl>
    <w:p w14:paraId="46FC0104" w14:textId="77777777" w:rsidR="007539F7" w:rsidRPr="00CE735E" w:rsidRDefault="007539F7" w:rsidP="00EF301D">
      <w:pPr>
        <w:pStyle w:val="ConsPlusNormal"/>
        <w:ind w:right="-7" w:firstLine="540"/>
        <w:jc w:val="both"/>
        <w:rPr>
          <w:rFonts w:ascii="Times New Roman" w:hAnsi="Times New Roman" w:cs="Times New Roman"/>
          <w:sz w:val="28"/>
          <w:szCs w:val="28"/>
        </w:rPr>
      </w:pPr>
    </w:p>
    <w:p w14:paraId="46FC0105" w14:textId="77777777" w:rsidR="007539F7" w:rsidRPr="00EF301D" w:rsidRDefault="007539F7" w:rsidP="00EF301D">
      <w:pPr>
        <w:pStyle w:val="ConsPlusNormal"/>
        <w:ind w:right="-7"/>
        <w:jc w:val="right"/>
        <w:outlineLvl w:val="3"/>
        <w:rPr>
          <w:rFonts w:ascii="Times New Roman" w:hAnsi="Times New Roman" w:cs="Times New Roman"/>
          <w:sz w:val="28"/>
          <w:szCs w:val="28"/>
        </w:rPr>
      </w:pPr>
      <w:r w:rsidRPr="00EF301D">
        <w:rPr>
          <w:rFonts w:ascii="Times New Roman" w:hAnsi="Times New Roman" w:cs="Times New Roman"/>
          <w:sz w:val="28"/>
          <w:szCs w:val="28"/>
        </w:rPr>
        <w:t>Таблица 2</w:t>
      </w:r>
    </w:p>
    <w:p w14:paraId="46FC0106" w14:textId="77777777" w:rsidR="007539F7" w:rsidRPr="00EF301D" w:rsidRDefault="007539F7" w:rsidP="00EF301D">
      <w:pPr>
        <w:pStyle w:val="ConsPlusNormal"/>
        <w:ind w:right="-7"/>
        <w:jc w:val="center"/>
        <w:rPr>
          <w:rFonts w:ascii="Times New Roman" w:hAnsi="Times New Roman" w:cs="Times New Roman"/>
          <w:sz w:val="28"/>
          <w:szCs w:val="28"/>
        </w:rPr>
      </w:pPr>
    </w:p>
    <w:p w14:paraId="46FC0107" w14:textId="77777777" w:rsidR="007539F7" w:rsidRPr="00EF301D" w:rsidRDefault="007539F7" w:rsidP="00EF301D">
      <w:pPr>
        <w:pStyle w:val="ConsPlusTitle"/>
        <w:ind w:right="-7"/>
        <w:jc w:val="center"/>
        <w:rPr>
          <w:rFonts w:ascii="Times New Roman" w:hAnsi="Times New Roman" w:cs="Times New Roman"/>
          <w:b w:val="0"/>
          <w:sz w:val="28"/>
          <w:szCs w:val="28"/>
        </w:rPr>
      </w:pPr>
      <w:bookmarkStart w:id="9" w:name="P980"/>
      <w:bookmarkEnd w:id="9"/>
      <w:r w:rsidRPr="00EF301D">
        <w:rPr>
          <w:rFonts w:ascii="Times New Roman" w:hAnsi="Times New Roman" w:cs="Times New Roman"/>
          <w:b w:val="0"/>
          <w:sz w:val="28"/>
          <w:szCs w:val="28"/>
        </w:rPr>
        <w:t>ИСЧЕРПЫВАЮЩИЙ ПЕРЕЧЕНЬ</w:t>
      </w:r>
    </w:p>
    <w:p w14:paraId="46FC0108"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ОСНОВАНИЙ ДЛЯ ПРИОСТАНОВЛЕНИЯ ПРЕДОСТАВЛЕНИЯ</w:t>
      </w:r>
    </w:p>
    <w:p w14:paraId="46FC0109"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МУНИЦИПАЛЬНОЙ УСЛУГИ</w:t>
      </w:r>
    </w:p>
    <w:p w14:paraId="46FC010A" w14:textId="77777777" w:rsidR="007539F7" w:rsidRPr="00EF301D" w:rsidRDefault="007539F7" w:rsidP="00EF301D">
      <w:pPr>
        <w:pStyle w:val="ConsPlusNormal"/>
        <w:ind w:right="-7"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7"/>
        <w:gridCol w:w="3118"/>
        <w:gridCol w:w="5556"/>
      </w:tblGrid>
      <w:tr w:rsidR="007539F7" w:rsidRPr="00EF301D" w14:paraId="46FC010E" w14:textId="77777777" w:rsidTr="004877A6">
        <w:tc>
          <w:tcPr>
            <w:tcW w:w="397" w:type="dxa"/>
          </w:tcPr>
          <w:p w14:paraId="46FC010B"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w:t>
            </w:r>
          </w:p>
        </w:tc>
        <w:tc>
          <w:tcPr>
            <w:tcW w:w="3118" w:type="dxa"/>
          </w:tcPr>
          <w:p w14:paraId="46FC010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Основание приостановления</w:t>
            </w:r>
          </w:p>
        </w:tc>
        <w:tc>
          <w:tcPr>
            <w:tcW w:w="5556" w:type="dxa"/>
          </w:tcPr>
          <w:p w14:paraId="46FC010D"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Идентификаторы категорий (признаков) заявителей</w:t>
            </w:r>
          </w:p>
        </w:tc>
      </w:tr>
      <w:tr w:rsidR="007539F7" w:rsidRPr="00EF301D" w14:paraId="46FC0116" w14:textId="77777777" w:rsidTr="004877A6">
        <w:tc>
          <w:tcPr>
            <w:tcW w:w="397" w:type="dxa"/>
          </w:tcPr>
          <w:p w14:paraId="46FC010F"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w:t>
            </w:r>
          </w:p>
        </w:tc>
        <w:tc>
          <w:tcPr>
            <w:tcW w:w="3118" w:type="dxa"/>
          </w:tcPr>
          <w:p w14:paraId="46FC0110"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xml:space="preserve">Необходимость проведения в случаях, предусмотренных законодательством о градостроительной деятельности </w:t>
            </w:r>
            <w:r w:rsidRPr="00EF301D">
              <w:rPr>
                <w:rFonts w:ascii="Times New Roman" w:hAnsi="Times New Roman" w:cs="Times New Roman"/>
                <w:sz w:val="28"/>
                <w:szCs w:val="28"/>
              </w:rPr>
              <w:lastRenderedPageBreak/>
              <w:t>общественных обсуждений или публичных слушаний</w:t>
            </w:r>
          </w:p>
        </w:tc>
        <w:tc>
          <w:tcPr>
            <w:tcW w:w="5556" w:type="dxa"/>
          </w:tcPr>
          <w:p w14:paraId="46FC0111"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ФЛ-1, ЮЛБД-1, ЮЛПД-1, ПФЛ-1, ОПФЛ-1, ЗПН-1,</w:t>
            </w:r>
          </w:p>
          <w:p w14:paraId="46FC0112"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p w14:paraId="46FC0113"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p w14:paraId="46FC011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ФЛ-4, ЮЛБД-4, ЮЛПД-4, ПФЛ-4, ОПФЛ-4, ЗПН-4,</w:t>
            </w:r>
          </w:p>
          <w:p w14:paraId="46FC0115"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r w:rsidR="007539F7" w:rsidRPr="00EF301D" w14:paraId="46FC011E" w14:textId="77777777" w:rsidTr="004877A6">
        <w:tc>
          <w:tcPr>
            <w:tcW w:w="397" w:type="dxa"/>
          </w:tcPr>
          <w:p w14:paraId="46FC0117"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2.</w:t>
            </w:r>
          </w:p>
        </w:tc>
        <w:tc>
          <w:tcPr>
            <w:tcW w:w="3118" w:type="dxa"/>
          </w:tcPr>
          <w:p w14:paraId="46FC0118"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xml:space="preserve">Необходимость проведения оценки регулирующего воздействия в соответствии с порядком и сроками, установленными </w:t>
            </w:r>
            <w:hyperlink r:id="rId32">
              <w:r w:rsidRPr="00CE735E">
                <w:rPr>
                  <w:rFonts w:ascii="Times New Roman" w:hAnsi="Times New Roman" w:cs="Times New Roman"/>
                  <w:sz w:val="28"/>
                  <w:szCs w:val="28"/>
                </w:rPr>
                <w:t>Постановлением</w:t>
              </w:r>
            </w:hyperlink>
            <w:r w:rsidRPr="00EF301D">
              <w:rPr>
                <w:rFonts w:ascii="Times New Roman" w:hAnsi="Times New Roman" w:cs="Times New Roman"/>
                <w:sz w:val="28"/>
                <w:szCs w:val="28"/>
              </w:rPr>
              <w:t xml:space="preserve"> № 705</w:t>
            </w:r>
          </w:p>
        </w:tc>
        <w:tc>
          <w:tcPr>
            <w:tcW w:w="5556" w:type="dxa"/>
          </w:tcPr>
          <w:p w14:paraId="46FC0119"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p w14:paraId="46FC011A"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p w14:paraId="46FC011B"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p w14:paraId="46FC011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p w14:paraId="46FC011D"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bl>
    <w:p w14:paraId="46FC011F" w14:textId="77777777" w:rsidR="007539F7" w:rsidRPr="00EF301D" w:rsidRDefault="007539F7" w:rsidP="00EF301D">
      <w:pPr>
        <w:pStyle w:val="ConsPlusNormal"/>
        <w:ind w:right="-7" w:firstLine="540"/>
        <w:jc w:val="both"/>
        <w:rPr>
          <w:rFonts w:ascii="Times New Roman" w:hAnsi="Times New Roman" w:cs="Times New Roman"/>
          <w:sz w:val="28"/>
          <w:szCs w:val="28"/>
        </w:rPr>
      </w:pPr>
    </w:p>
    <w:p w14:paraId="46FC0120" w14:textId="77777777" w:rsidR="007539F7" w:rsidRPr="00EF301D" w:rsidRDefault="007539F7" w:rsidP="00EF301D">
      <w:pPr>
        <w:pStyle w:val="ConsPlusNormal"/>
        <w:ind w:right="-7"/>
        <w:outlineLvl w:val="3"/>
        <w:rPr>
          <w:rFonts w:ascii="Times New Roman" w:hAnsi="Times New Roman" w:cs="Times New Roman"/>
          <w:sz w:val="28"/>
          <w:szCs w:val="28"/>
        </w:rPr>
      </w:pPr>
    </w:p>
    <w:p w14:paraId="46FC0121" w14:textId="77777777" w:rsidR="007539F7" w:rsidRPr="00EF301D" w:rsidRDefault="007539F7" w:rsidP="00EF301D">
      <w:pPr>
        <w:pStyle w:val="ConsPlusNormal"/>
        <w:ind w:right="-7"/>
        <w:jc w:val="right"/>
        <w:outlineLvl w:val="3"/>
        <w:rPr>
          <w:rFonts w:ascii="Times New Roman" w:hAnsi="Times New Roman" w:cs="Times New Roman"/>
          <w:sz w:val="28"/>
          <w:szCs w:val="28"/>
        </w:rPr>
      </w:pPr>
      <w:r w:rsidRPr="00EF301D">
        <w:rPr>
          <w:rFonts w:ascii="Times New Roman" w:hAnsi="Times New Roman" w:cs="Times New Roman"/>
          <w:sz w:val="28"/>
          <w:szCs w:val="28"/>
        </w:rPr>
        <w:t>Таблица 3</w:t>
      </w:r>
    </w:p>
    <w:p w14:paraId="46FC0122" w14:textId="77777777" w:rsidR="007539F7" w:rsidRPr="00EF301D" w:rsidRDefault="007539F7" w:rsidP="00EF301D">
      <w:pPr>
        <w:pStyle w:val="ConsPlusNormal"/>
        <w:ind w:right="-7"/>
        <w:jc w:val="center"/>
        <w:rPr>
          <w:rFonts w:ascii="Times New Roman" w:hAnsi="Times New Roman" w:cs="Times New Roman"/>
          <w:sz w:val="28"/>
          <w:szCs w:val="28"/>
        </w:rPr>
      </w:pPr>
    </w:p>
    <w:p w14:paraId="46FC0123" w14:textId="77777777" w:rsidR="007539F7" w:rsidRPr="00EF301D" w:rsidRDefault="007539F7" w:rsidP="00EF301D">
      <w:pPr>
        <w:pStyle w:val="ConsPlusTitle"/>
        <w:ind w:right="-7"/>
        <w:jc w:val="center"/>
        <w:rPr>
          <w:rFonts w:ascii="Times New Roman" w:hAnsi="Times New Roman" w:cs="Times New Roman"/>
          <w:b w:val="0"/>
          <w:sz w:val="28"/>
          <w:szCs w:val="28"/>
        </w:rPr>
      </w:pPr>
      <w:bookmarkStart w:id="10" w:name="P1004"/>
      <w:bookmarkEnd w:id="10"/>
      <w:r w:rsidRPr="00EF301D">
        <w:rPr>
          <w:rFonts w:ascii="Times New Roman" w:hAnsi="Times New Roman" w:cs="Times New Roman"/>
          <w:b w:val="0"/>
          <w:sz w:val="28"/>
          <w:szCs w:val="28"/>
        </w:rPr>
        <w:t>ИСЧЕРПЫВАЮЩИЙ ПЕРЕЧЕНЬ</w:t>
      </w:r>
    </w:p>
    <w:p w14:paraId="46FC0124" w14:textId="77777777" w:rsidR="007539F7" w:rsidRPr="00EF301D" w:rsidRDefault="007539F7" w:rsidP="00EF301D">
      <w:pPr>
        <w:pStyle w:val="ConsPlusTitle"/>
        <w:ind w:right="-7"/>
        <w:jc w:val="center"/>
        <w:rPr>
          <w:rFonts w:ascii="Times New Roman" w:hAnsi="Times New Roman" w:cs="Times New Roman"/>
          <w:b w:val="0"/>
          <w:sz w:val="28"/>
          <w:szCs w:val="28"/>
        </w:rPr>
      </w:pPr>
      <w:r w:rsidRPr="00EF301D">
        <w:rPr>
          <w:rFonts w:ascii="Times New Roman" w:hAnsi="Times New Roman" w:cs="Times New Roman"/>
          <w:b w:val="0"/>
          <w:sz w:val="28"/>
          <w:szCs w:val="28"/>
        </w:rPr>
        <w:t>ОСНОВАНИЙ ДЛЯ ОТКАЗА В ПРЕДОСТАВЛЕНИИ МУНИЦИПАЛЬНОЙ УСЛУГИ</w:t>
      </w:r>
    </w:p>
    <w:p w14:paraId="46FC0125" w14:textId="77777777" w:rsidR="007539F7" w:rsidRPr="00EF301D" w:rsidRDefault="007539F7" w:rsidP="00EF301D">
      <w:pPr>
        <w:pStyle w:val="ConsPlusNormal"/>
        <w:ind w:right="-7"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4654"/>
        <w:gridCol w:w="3855"/>
      </w:tblGrid>
      <w:tr w:rsidR="007539F7" w:rsidRPr="00EF301D" w14:paraId="46FC0129" w14:textId="77777777" w:rsidTr="007539F7">
        <w:tc>
          <w:tcPr>
            <w:tcW w:w="562" w:type="dxa"/>
          </w:tcPr>
          <w:p w14:paraId="46FC0126"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w:t>
            </w:r>
          </w:p>
        </w:tc>
        <w:tc>
          <w:tcPr>
            <w:tcW w:w="4654" w:type="dxa"/>
          </w:tcPr>
          <w:p w14:paraId="46FC0127"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Основание отказа</w:t>
            </w:r>
          </w:p>
        </w:tc>
        <w:tc>
          <w:tcPr>
            <w:tcW w:w="3855" w:type="dxa"/>
          </w:tcPr>
          <w:p w14:paraId="46FC012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Идентификаторы категорий (признаков) заявителей</w:t>
            </w:r>
          </w:p>
        </w:tc>
      </w:tr>
      <w:tr w:rsidR="007539F7" w:rsidRPr="00EF301D" w14:paraId="46FC012D" w14:textId="77777777" w:rsidTr="007539F7">
        <w:tc>
          <w:tcPr>
            <w:tcW w:w="562" w:type="dxa"/>
          </w:tcPr>
          <w:p w14:paraId="46FC012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w:t>
            </w:r>
          </w:p>
        </w:tc>
        <w:tc>
          <w:tcPr>
            <w:tcW w:w="4654" w:type="dxa"/>
          </w:tcPr>
          <w:p w14:paraId="46FC012B"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планируемый к размещению объект капитального строительства не относится к объектам, в отношении которых решение о подготовке документации по планировке территории принимает Уполномоченный орган</w:t>
            </w:r>
          </w:p>
        </w:tc>
        <w:tc>
          <w:tcPr>
            <w:tcW w:w="3855" w:type="dxa"/>
          </w:tcPr>
          <w:p w14:paraId="46FC012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tc>
      </w:tr>
      <w:tr w:rsidR="007539F7" w:rsidRPr="00EF301D" w14:paraId="46FC0131" w14:textId="77777777" w:rsidTr="007539F7">
        <w:tc>
          <w:tcPr>
            <w:tcW w:w="562" w:type="dxa"/>
          </w:tcPr>
          <w:p w14:paraId="46FC012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w:t>
            </w:r>
          </w:p>
        </w:tc>
        <w:tc>
          <w:tcPr>
            <w:tcW w:w="4654" w:type="dxa"/>
          </w:tcPr>
          <w:p w14:paraId="46FC012F"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в документах территориального планирования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w:t>
            </w:r>
          </w:p>
        </w:tc>
        <w:tc>
          <w:tcPr>
            <w:tcW w:w="3855" w:type="dxa"/>
          </w:tcPr>
          <w:p w14:paraId="46FC013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tc>
      </w:tr>
      <w:tr w:rsidR="007539F7" w:rsidRPr="00EF301D" w14:paraId="46FC0135" w14:textId="77777777" w:rsidTr="007539F7">
        <w:tc>
          <w:tcPr>
            <w:tcW w:w="562" w:type="dxa"/>
          </w:tcPr>
          <w:p w14:paraId="46FC013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3.</w:t>
            </w:r>
          </w:p>
        </w:tc>
        <w:tc>
          <w:tcPr>
            <w:tcW w:w="4654" w:type="dxa"/>
          </w:tcPr>
          <w:p w14:paraId="46FC0133"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xml:space="preserve">- в отношении территории (части </w:t>
            </w:r>
            <w:r w:rsidRPr="00EF301D">
              <w:rPr>
                <w:rFonts w:ascii="Times New Roman" w:hAnsi="Times New Roman" w:cs="Times New Roman"/>
                <w:sz w:val="28"/>
                <w:szCs w:val="28"/>
              </w:rPr>
              <w:lastRenderedPageBreak/>
              <w:t>территории), применительно к которой планируется подготовка документации по планировке территории, принято решение о подготовке документации по планировке территории, за исключением решения о подготовке документации по планировке территории в целях строительства, реконструкции линейного объекта</w:t>
            </w:r>
          </w:p>
        </w:tc>
        <w:tc>
          <w:tcPr>
            <w:tcW w:w="3855" w:type="dxa"/>
          </w:tcPr>
          <w:p w14:paraId="46FC013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 xml:space="preserve">ФЛ-1, ЮЛБД-1, ЮЛПД-1, </w:t>
            </w:r>
            <w:r w:rsidRPr="00EF301D">
              <w:rPr>
                <w:rFonts w:ascii="Times New Roman" w:hAnsi="Times New Roman" w:cs="Times New Roman"/>
                <w:sz w:val="28"/>
                <w:szCs w:val="28"/>
              </w:rPr>
              <w:lastRenderedPageBreak/>
              <w:t>ПФЛ-1, ОПФЛ-1, ЗПН-1,</w:t>
            </w:r>
          </w:p>
        </w:tc>
      </w:tr>
      <w:tr w:rsidR="007539F7" w:rsidRPr="00EF301D" w14:paraId="46FC0139" w14:textId="77777777" w:rsidTr="007539F7">
        <w:tc>
          <w:tcPr>
            <w:tcW w:w="562" w:type="dxa"/>
          </w:tcPr>
          <w:p w14:paraId="46FC013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4.</w:t>
            </w:r>
          </w:p>
        </w:tc>
        <w:tc>
          <w:tcPr>
            <w:tcW w:w="4654" w:type="dxa"/>
          </w:tcPr>
          <w:p w14:paraId="46FC0137"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xml:space="preserve">- заявление о подготовке документации направлено лицом, которым в </w:t>
            </w:r>
            <w:r w:rsidRPr="004A7BC1">
              <w:rPr>
                <w:rFonts w:ascii="Times New Roman" w:hAnsi="Times New Roman" w:cs="Times New Roman"/>
                <w:sz w:val="28"/>
                <w:szCs w:val="28"/>
              </w:rPr>
              <w:t xml:space="preserve">соответствии с </w:t>
            </w:r>
            <w:hyperlink r:id="rId33">
              <w:r w:rsidRPr="004A7BC1">
                <w:rPr>
                  <w:rFonts w:ascii="Times New Roman" w:hAnsi="Times New Roman" w:cs="Times New Roman"/>
                  <w:sz w:val="28"/>
                  <w:szCs w:val="28"/>
                </w:rPr>
                <w:t>частью 1.1 статьи 45</w:t>
              </w:r>
            </w:hyperlink>
            <w:r w:rsidRPr="004A7BC1">
              <w:rPr>
                <w:rFonts w:ascii="Times New Roman" w:hAnsi="Times New Roman" w:cs="Times New Roman"/>
                <w:sz w:val="28"/>
                <w:szCs w:val="28"/>
              </w:rPr>
              <w:t xml:space="preserve"> Градостроительного кодекса РФ решение о подготовке документации по планировке </w:t>
            </w:r>
            <w:r w:rsidRPr="00EF301D">
              <w:rPr>
                <w:rFonts w:ascii="Times New Roman" w:hAnsi="Times New Roman" w:cs="Times New Roman"/>
                <w:sz w:val="28"/>
                <w:szCs w:val="28"/>
              </w:rPr>
              <w:t>территории принимается самостоятельно</w:t>
            </w:r>
          </w:p>
        </w:tc>
        <w:tc>
          <w:tcPr>
            <w:tcW w:w="3855" w:type="dxa"/>
          </w:tcPr>
          <w:p w14:paraId="46FC013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tc>
      </w:tr>
      <w:tr w:rsidR="007539F7" w:rsidRPr="00EF301D" w14:paraId="46FC013D" w14:textId="77777777" w:rsidTr="007539F7">
        <w:tc>
          <w:tcPr>
            <w:tcW w:w="562" w:type="dxa"/>
          </w:tcPr>
          <w:p w14:paraId="46FC013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5.</w:t>
            </w:r>
          </w:p>
        </w:tc>
        <w:tc>
          <w:tcPr>
            <w:tcW w:w="4654" w:type="dxa"/>
          </w:tcPr>
          <w:p w14:paraId="46FC013B"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указанная в заявлении о подготовке документации территория (часть территории), в отношении которой планируется подготовка документации 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случаев, если:</w:t>
            </w:r>
          </w:p>
        </w:tc>
        <w:tc>
          <w:tcPr>
            <w:tcW w:w="3855" w:type="dxa"/>
          </w:tcPr>
          <w:p w14:paraId="46FC013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tc>
      </w:tr>
      <w:tr w:rsidR="007539F7" w:rsidRPr="00EF301D" w14:paraId="46FC0141" w14:textId="77777777" w:rsidTr="007539F7">
        <w:tc>
          <w:tcPr>
            <w:tcW w:w="562" w:type="dxa"/>
          </w:tcPr>
          <w:p w14:paraId="46FC013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6.</w:t>
            </w:r>
          </w:p>
        </w:tc>
        <w:tc>
          <w:tcPr>
            <w:tcW w:w="4654" w:type="dxa"/>
          </w:tcPr>
          <w:p w14:paraId="46FC013F"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 указанный в заявлении о подготовке документации вид документации по планировке территории предусматривает строительство, реконструкцию линейных объектов</w:t>
            </w:r>
          </w:p>
        </w:tc>
        <w:tc>
          <w:tcPr>
            <w:tcW w:w="3855" w:type="dxa"/>
          </w:tcPr>
          <w:p w14:paraId="46FC014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tc>
      </w:tr>
      <w:tr w:rsidR="007539F7" w:rsidRPr="00EF301D" w14:paraId="46FC0145" w14:textId="77777777" w:rsidTr="007539F7">
        <w:tc>
          <w:tcPr>
            <w:tcW w:w="562" w:type="dxa"/>
          </w:tcPr>
          <w:p w14:paraId="46FC014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7.</w:t>
            </w:r>
          </w:p>
        </w:tc>
        <w:tc>
          <w:tcPr>
            <w:tcW w:w="4654" w:type="dxa"/>
          </w:tcPr>
          <w:p w14:paraId="46FC0143"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комплексное развитие указанной в заявлении о подготовке документации территории, в отношении которой планируется подготовка документации по планировке территории, осуществляется самостоятельно </w:t>
            </w:r>
            <w:r w:rsidRPr="004A7BC1">
              <w:rPr>
                <w:rFonts w:ascii="Times New Roman" w:hAnsi="Times New Roman" w:cs="Times New Roman"/>
                <w:sz w:val="28"/>
                <w:szCs w:val="28"/>
              </w:rPr>
              <w:lastRenderedPageBreak/>
              <w:t xml:space="preserve">Российской Федерацией, субъектом Российской Федерации или муниципальным образованием в соответствии с </w:t>
            </w:r>
            <w:hyperlink r:id="rId34">
              <w:r w:rsidRPr="004A7BC1">
                <w:rPr>
                  <w:rFonts w:ascii="Times New Roman" w:hAnsi="Times New Roman" w:cs="Times New Roman"/>
                  <w:sz w:val="28"/>
                  <w:szCs w:val="28"/>
                </w:rPr>
                <w:t>частью 1 статьи 66</w:t>
              </w:r>
            </w:hyperlink>
            <w:r w:rsidRPr="004A7BC1">
              <w:rPr>
                <w:rFonts w:ascii="Times New Roman" w:hAnsi="Times New Roman" w:cs="Times New Roman"/>
                <w:sz w:val="28"/>
                <w:szCs w:val="28"/>
              </w:rPr>
              <w:t xml:space="preserve"> Градостроительного кодекса РФ</w:t>
            </w:r>
          </w:p>
        </w:tc>
        <w:tc>
          <w:tcPr>
            <w:tcW w:w="3855" w:type="dxa"/>
          </w:tcPr>
          <w:p w14:paraId="46FC014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ФЛ-1, ЮЛБД-1, ЮЛПД-1, ПФЛ-1, ОПФЛ-1, ЗПН-1,</w:t>
            </w:r>
          </w:p>
        </w:tc>
      </w:tr>
      <w:tr w:rsidR="007539F7" w:rsidRPr="00EF301D" w14:paraId="46FC0149" w14:textId="77777777" w:rsidTr="007539F7">
        <w:tc>
          <w:tcPr>
            <w:tcW w:w="562" w:type="dxa"/>
          </w:tcPr>
          <w:p w14:paraId="46FC014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8.</w:t>
            </w:r>
          </w:p>
        </w:tc>
        <w:tc>
          <w:tcPr>
            <w:tcW w:w="4654" w:type="dxa"/>
          </w:tcPr>
          <w:p w14:paraId="46FC0147"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поступление в Уполномоченный орган от заявителя обращения о прекращении рассмотрения заявления о подготовке документации по планировке территории</w:t>
            </w:r>
          </w:p>
        </w:tc>
        <w:tc>
          <w:tcPr>
            <w:tcW w:w="3855" w:type="dxa"/>
          </w:tcPr>
          <w:p w14:paraId="46FC014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ФЛ-1, ЮЛБД-1, ЮЛПД-1, ПФЛ-1, ОПФЛ-1, ЗПН-1,</w:t>
            </w:r>
          </w:p>
        </w:tc>
      </w:tr>
      <w:tr w:rsidR="007539F7" w:rsidRPr="00EF301D" w14:paraId="46FC014D" w14:textId="77777777" w:rsidTr="007539F7">
        <w:tc>
          <w:tcPr>
            <w:tcW w:w="562" w:type="dxa"/>
          </w:tcPr>
          <w:p w14:paraId="46FC014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9.</w:t>
            </w:r>
          </w:p>
        </w:tc>
        <w:tc>
          <w:tcPr>
            <w:tcW w:w="4654" w:type="dxa"/>
          </w:tcPr>
          <w:p w14:paraId="46FC014B"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несоответствие документации по планировке территории требованиям, установленным </w:t>
            </w:r>
            <w:hyperlink r:id="rId35">
              <w:r w:rsidRPr="004A7BC1">
                <w:rPr>
                  <w:rFonts w:ascii="Times New Roman" w:hAnsi="Times New Roman" w:cs="Times New Roman"/>
                  <w:sz w:val="28"/>
                  <w:szCs w:val="28"/>
                </w:rPr>
                <w:t>частью 10 статьи 45</w:t>
              </w:r>
            </w:hyperlink>
            <w:r w:rsidRPr="004A7BC1">
              <w:rPr>
                <w:rFonts w:ascii="Times New Roman" w:hAnsi="Times New Roman" w:cs="Times New Roman"/>
                <w:sz w:val="28"/>
                <w:szCs w:val="28"/>
              </w:rPr>
              <w:t xml:space="preserve"> Градостроительного кодекса РФ</w:t>
            </w:r>
          </w:p>
        </w:tc>
        <w:tc>
          <w:tcPr>
            <w:tcW w:w="3855" w:type="dxa"/>
          </w:tcPr>
          <w:p w14:paraId="46FC014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tc>
      </w:tr>
      <w:tr w:rsidR="007539F7" w:rsidRPr="00EF301D" w14:paraId="46FC0151" w14:textId="77777777" w:rsidTr="007539F7">
        <w:tc>
          <w:tcPr>
            <w:tcW w:w="562" w:type="dxa"/>
          </w:tcPr>
          <w:p w14:paraId="46FC014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10.</w:t>
            </w:r>
          </w:p>
        </w:tc>
        <w:tc>
          <w:tcPr>
            <w:tcW w:w="4654" w:type="dxa"/>
          </w:tcPr>
          <w:p w14:paraId="46FC014F"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решение о подготовке документации по планировке территории администрацией муниципального образования Ногликский муниципальный округ Сахалинская область или лицами, указанными в </w:t>
            </w:r>
            <w:hyperlink r:id="rId36">
              <w:r w:rsidRPr="004A7BC1">
                <w:rPr>
                  <w:rFonts w:ascii="Times New Roman" w:hAnsi="Times New Roman" w:cs="Times New Roman"/>
                  <w:sz w:val="28"/>
                  <w:szCs w:val="28"/>
                </w:rPr>
                <w:t>части 1.1 статьи 45</w:t>
              </w:r>
            </w:hyperlink>
            <w:r w:rsidRPr="004A7BC1">
              <w:rPr>
                <w:rFonts w:ascii="Times New Roman" w:hAnsi="Times New Roman" w:cs="Times New Roman"/>
                <w:sz w:val="28"/>
                <w:szCs w:val="28"/>
              </w:rPr>
              <w:t xml:space="preserve"> Градостроительного кодекса РФ, не принималось</w:t>
            </w:r>
          </w:p>
        </w:tc>
        <w:tc>
          <w:tcPr>
            <w:tcW w:w="3855" w:type="dxa"/>
          </w:tcPr>
          <w:p w14:paraId="46FC015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tc>
      </w:tr>
      <w:tr w:rsidR="007539F7" w:rsidRPr="00EF301D" w14:paraId="46FC0155" w14:textId="77777777" w:rsidTr="007539F7">
        <w:tc>
          <w:tcPr>
            <w:tcW w:w="562" w:type="dxa"/>
          </w:tcPr>
          <w:p w14:paraId="46FC015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11.</w:t>
            </w:r>
          </w:p>
        </w:tc>
        <w:tc>
          <w:tcPr>
            <w:tcW w:w="4654" w:type="dxa"/>
          </w:tcPr>
          <w:p w14:paraId="46FC0153"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несоответствие представленных документов решению о подготовке документации по планировке территории</w:t>
            </w:r>
          </w:p>
        </w:tc>
        <w:tc>
          <w:tcPr>
            <w:tcW w:w="3855" w:type="dxa"/>
          </w:tcPr>
          <w:p w14:paraId="46FC015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tc>
      </w:tr>
      <w:tr w:rsidR="007539F7" w:rsidRPr="00EF301D" w14:paraId="46FC0159" w14:textId="77777777" w:rsidTr="007539F7">
        <w:tc>
          <w:tcPr>
            <w:tcW w:w="562" w:type="dxa"/>
          </w:tcPr>
          <w:p w14:paraId="46FC015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12.</w:t>
            </w:r>
          </w:p>
        </w:tc>
        <w:tc>
          <w:tcPr>
            <w:tcW w:w="4654" w:type="dxa"/>
          </w:tcPr>
          <w:p w14:paraId="46FC0157"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невыполнение требований </w:t>
            </w:r>
            <w:hyperlink r:id="rId37">
              <w:r w:rsidRPr="004A7BC1">
                <w:rPr>
                  <w:rFonts w:ascii="Times New Roman" w:hAnsi="Times New Roman" w:cs="Times New Roman"/>
                  <w:sz w:val="28"/>
                  <w:szCs w:val="28"/>
                </w:rPr>
                <w:t>пунктов 13</w:t>
              </w:r>
            </w:hyperlink>
            <w:r w:rsidRPr="004A7BC1">
              <w:rPr>
                <w:rFonts w:ascii="Times New Roman" w:hAnsi="Times New Roman" w:cs="Times New Roman"/>
                <w:sz w:val="28"/>
                <w:szCs w:val="28"/>
              </w:rPr>
              <w:t xml:space="preserve"> - </w:t>
            </w:r>
            <w:hyperlink r:id="rId38">
              <w:r w:rsidRPr="004A7BC1">
                <w:rPr>
                  <w:rFonts w:ascii="Times New Roman" w:hAnsi="Times New Roman" w:cs="Times New Roman"/>
                  <w:sz w:val="28"/>
                  <w:szCs w:val="28"/>
                </w:rPr>
                <w:t>19</w:t>
              </w:r>
            </w:hyperlink>
            <w:r w:rsidRPr="004A7BC1">
              <w:rPr>
                <w:rFonts w:ascii="Times New Roman" w:hAnsi="Times New Roman" w:cs="Times New Roman"/>
                <w:sz w:val="28"/>
                <w:szCs w:val="28"/>
              </w:rPr>
              <w:t xml:space="preserve"> Правил №</w:t>
            </w:r>
            <w:r w:rsidR="0089361B" w:rsidRPr="004A7BC1">
              <w:rPr>
                <w:rFonts w:ascii="Times New Roman" w:hAnsi="Times New Roman" w:cs="Times New Roman"/>
                <w:sz w:val="28"/>
                <w:szCs w:val="28"/>
              </w:rPr>
              <w:t xml:space="preserve"> </w:t>
            </w:r>
            <w:r w:rsidRPr="004A7BC1">
              <w:rPr>
                <w:rFonts w:ascii="Times New Roman" w:hAnsi="Times New Roman" w:cs="Times New Roman"/>
                <w:sz w:val="28"/>
                <w:szCs w:val="28"/>
              </w:rPr>
              <w:t>112</w:t>
            </w:r>
          </w:p>
        </w:tc>
        <w:tc>
          <w:tcPr>
            <w:tcW w:w="3855" w:type="dxa"/>
          </w:tcPr>
          <w:p w14:paraId="46FC015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tc>
      </w:tr>
      <w:tr w:rsidR="007539F7" w:rsidRPr="00EF301D" w14:paraId="46FC015D" w14:textId="77777777" w:rsidTr="007539F7">
        <w:tc>
          <w:tcPr>
            <w:tcW w:w="562" w:type="dxa"/>
          </w:tcPr>
          <w:p w14:paraId="46FC015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13.</w:t>
            </w:r>
          </w:p>
        </w:tc>
        <w:tc>
          <w:tcPr>
            <w:tcW w:w="4654" w:type="dxa"/>
          </w:tcPr>
          <w:p w14:paraId="46FC015B"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несоответствие документации по планировке территории требованиям, установленным </w:t>
            </w:r>
            <w:hyperlink r:id="rId39">
              <w:r w:rsidRPr="004A7BC1">
                <w:rPr>
                  <w:rFonts w:ascii="Times New Roman" w:hAnsi="Times New Roman" w:cs="Times New Roman"/>
                  <w:sz w:val="28"/>
                  <w:szCs w:val="28"/>
                </w:rPr>
                <w:t>частью 4 статьи 41.1</w:t>
              </w:r>
            </w:hyperlink>
            <w:r w:rsidRPr="004A7BC1">
              <w:rPr>
                <w:rFonts w:ascii="Times New Roman" w:hAnsi="Times New Roman" w:cs="Times New Roman"/>
                <w:sz w:val="28"/>
                <w:szCs w:val="28"/>
              </w:rPr>
              <w:t xml:space="preserve">, </w:t>
            </w:r>
            <w:hyperlink r:id="rId40">
              <w:r w:rsidRPr="004A7BC1">
                <w:rPr>
                  <w:rFonts w:ascii="Times New Roman" w:hAnsi="Times New Roman" w:cs="Times New Roman"/>
                  <w:sz w:val="28"/>
                  <w:szCs w:val="28"/>
                </w:rPr>
                <w:t>статьями 42</w:t>
              </w:r>
            </w:hyperlink>
            <w:r w:rsidRPr="004A7BC1">
              <w:rPr>
                <w:rFonts w:ascii="Times New Roman" w:hAnsi="Times New Roman" w:cs="Times New Roman"/>
                <w:sz w:val="28"/>
                <w:szCs w:val="28"/>
              </w:rPr>
              <w:t xml:space="preserve">, </w:t>
            </w:r>
            <w:hyperlink r:id="rId41">
              <w:r w:rsidRPr="004A7BC1">
                <w:rPr>
                  <w:rFonts w:ascii="Times New Roman" w:hAnsi="Times New Roman" w:cs="Times New Roman"/>
                  <w:sz w:val="28"/>
                  <w:szCs w:val="28"/>
                </w:rPr>
                <w:t>43</w:t>
              </w:r>
            </w:hyperlink>
            <w:r w:rsidRPr="004A7BC1">
              <w:rPr>
                <w:rFonts w:ascii="Times New Roman" w:hAnsi="Times New Roman" w:cs="Times New Roman"/>
                <w:sz w:val="28"/>
                <w:szCs w:val="28"/>
              </w:rPr>
              <w:t xml:space="preserve"> Градостроительного кодекса РФ</w:t>
            </w:r>
          </w:p>
        </w:tc>
        <w:tc>
          <w:tcPr>
            <w:tcW w:w="3855" w:type="dxa"/>
          </w:tcPr>
          <w:p w14:paraId="46FC015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tc>
      </w:tr>
      <w:tr w:rsidR="007539F7" w:rsidRPr="00EF301D" w14:paraId="46FC0161" w14:textId="77777777" w:rsidTr="007539F7">
        <w:tc>
          <w:tcPr>
            <w:tcW w:w="562" w:type="dxa"/>
          </w:tcPr>
          <w:p w14:paraId="46FC015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14.</w:t>
            </w:r>
          </w:p>
        </w:tc>
        <w:tc>
          <w:tcPr>
            <w:tcW w:w="4654" w:type="dxa"/>
          </w:tcPr>
          <w:p w14:paraId="46FC015F"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документация по планировке территории, представленная на электронном носителе или в форме электронного документа, не </w:t>
            </w:r>
            <w:r w:rsidRPr="004A7BC1">
              <w:rPr>
                <w:rFonts w:ascii="Times New Roman" w:hAnsi="Times New Roman" w:cs="Times New Roman"/>
                <w:sz w:val="28"/>
                <w:szCs w:val="28"/>
              </w:rPr>
              <w:lastRenderedPageBreak/>
              <w:t>соответствует формату, позволяющему осуществить ее размещение в ГИСОГД</w:t>
            </w:r>
          </w:p>
        </w:tc>
        <w:tc>
          <w:tcPr>
            <w:tcW w:w="3855" w:type="dxa"/>
          </w:tcPr>
          <w:p w14:paraId="46FC016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ФЛ-2, ЮЛБД-2, ЮЛПД-2, ПФЛ-2, ОПФЛ-2, ЗПН-2,</w:t>
            </w:r>
          </w:p>
        </w:tc>
      </w:tr>
      <w:tr w:rsidR="007539F7" w:rsidRPr="00EF301D" w14:paraId="46FC0165" w14:textId="77777777" w:rsidTr="007539F7">
        <w:tc>
          <w:tcPr>
            <w:tcW w:w="562" w:type="dxa"/>
          </w:tcPr>
          <w:p w14:paraId="46FC016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15.</w:t>
            </w:r>
          </w:p>
        </w:tc>
        <w:tc>
          <w:tcPr>
            <w:tcW w:w="4654" w:type="dxa"/>
          </w:tcPr>
          <w:p w14:paraId="46FC0163"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поступление в Уполномоченный орган от заявителя обращения о прекращении рассмотрения заявления об утверждении документации по планировке территории</w:t>
            </w:r>
          </w:p>
        </w:tc>
        <w:tc>
          <w:tcPr>
            <w:tcW w:w="3855" w:type="dxa"/>
          </w:tcPr>
          <w:p w14:paraId="46FC016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tc>
      </w:tr>
      <w:tr w:rsidR="007539F7" w:rsidRPr="00EF301D" w14:paraId="46FC0169" w14:textId="77777777" w:rsidTr="007539F7">
        <w:tc>
          <w:tcPr>
            <w:tcW w:w="562" w:type="dxa"/>
          </w:tcPr>
          <w:p w14:paraId="46FC016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16.</w:t>
            </w:r>
          </w:p>
        </w:tc>
        <w:tc>
          <w:tcPr>
            <w:tcW w:w="4654" w:type="dxa"/>
          </w:tcPr>
          <w:p w14:paraId="46FC0167"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несоответствие заявления о внесении изменений и прилагаемых к нему материалов положениям </w:t>
            </w:r>
            <w:hyperlink r:id="rId42">
              <w:r w:rsidRPr="004A7BC1">
                <w:rPr>
                  <w:rFonts w:ascii="Times New Roman" w:hAnsi="Times New Roman" w:cs="Times New Roman"/>
                  <w:sz w:val="28"/>
                  <w:szCs w:val="28"/>
                </w:rPr>
                <w:t>пунктов 38</w:t>
              </w:r>
            </w:hyperlink>
            <w:r w:rsidRPr="004A7BC1">
              <w:rPr>
                <w:rFonts w:ascii="Times New Roman" w:hAnsi="Times New Roman" w:cs="Times New Roman"/>
                <w:sz w:val="28"/>
                <w:szCs w:val="28"/>
              </w:rPr>
              <w:t xml:space="preserve"> и </w:t>
            </w:r>
            <w:hyperlink r:id="rId43">
              <w:r w:rsidRPr="004A7BC1">
                <w:rPr>
                  <w:rFonts w:ascii="Times New Roman" w:hAnsi="Times New Roman" w:cs="Times New Roman"/>
                  <w:sz w:val="28"/>
                  <w:szCs w:val="28"/>
                </w:rPr>
                <w:t>39</w:t>
              </w:r>
            </w:hyperlink>
            <w:r w:rsidR="0089361B" w:rsidRPr="004A7BC1">
              <w:rPr>
                <w:rFonts w:ascii="Times New Roman" w:hAnsi="Times New Roman" w:cs="Times New Roman"/>
                <w:sz w:val="28"/>
                <w:szCs w:val="28"/>
              </w:rPr>
              <w:t xml:space="preserve"> Правил №</w:t>
            </w:r>
            <w:r w:rsidRPr="004A7BC1">
              <w:rPr>
                <w:rFonts w:ascii="Times New Roman" w:hAnsi="Times New Roman" w:cs="Times New Roman"/>
                <w:sz w:val="28"/>
                <w:szCs w:val="28"/>
              </w:rPr>
              <w:t xml:space="preserve"> 112</w:t>
            </w:r>
          </w:p>
        </w:tc>
        <w:tc>
          <w:tcPr>
            <w:tcW w:w="3855" w:type="dxa"/>
          </w:tcPr>
          <w:p w14:paraId="46FC016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tc>
      </w:tr>
      <w:tr w:rsidR="007539F7" w:rsidRPr="00EF301D" w14:paraId="46FC016D" w14:textId="77777777" w:rsidTr="007539F7">
        <w:tc>
          <w:tcPr>
            <w:tcW w:w="562" w:type="dxa"/>
          </w:tcPr>
          <w:p w14:paraId="46FC016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17.</w:t>
            </w:r>
          </w:p>
        </w:tc>
        <w:tc>
          <w:tcPr>
            <w:tcW w:w="4654" w:type="dxa"/>
          </w:tcPr>
          <w:p w14:paraId="46FC016B"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несоответствие изменений в документацию по планировке территории требованиям, указанным в </w:t>
            </w:r>
            <w:hyperlink r:id="rId44">
              <w:r w:rsidRPr="004A7BC1">
                <w:rPr>
                  <w:rFonts w:ascii="Times New Roman" w:hAnsi="Times New Roman" w:cs="Times New Roman"/>
                  <w:sz w:val="28"/>
                  <w:szCs w:val="28"/>
                </w:rPr>
                <w:t>части 10 статьи 45</w:t>
              </w:r>
            </w:hyperlink>
            <w:r w:rsidRPr="004A7BC1">
              <w:rPr>
                <w:rFonts w:ascii="Times New Roman" w:hAnsi="Times New Roman" w:cs="Times New Roman"/>
                <w:sz w:val="28"/>
                <w:szCs w:val="28"/>
              </w:rPr>
              <w:t xml:space="preserve"> Градостроительного кодекса РФ</w:t>
            </w:r>
          </w:p>
        </w:tc>
        <w:tc>
          <w:tcPr>
            <w:tcW w:w="3855" w:type="dxa"/>
          </w:tcPr>
          <w:p w14:paraId="46FC016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tc>
      </w:tr>
      <w:tr w:rsidR="007539F7" w:rsidRPr="00EF301D" w14:paraId="46FC0171" w14:textId="77777777" w:rsidTr="007539F7">
        <w:tc>
          <w:tcPr>
            <w:tcW w:w="562" w:type="dxa"/>
          </w:tcPr>
          <w:p w14:paraId="46FC016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18.</w:t>
            </w:r>
          </w:p>
        </w:tc>
        <w:tc>
          <w:tcPr>
            <w:tcW w:w="4654" w:type="dxa"/>
          </w:tcPr>
          <w:p w14:paraId="46FC016F"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наличие в представленной документации по планировке территории технических ошибок (описок, опечаток, арифметических ошибок при расчетах и иных технических ошибок)</w:t>
            </w:r>
          </w:p>
        </w:tc>
        <w:tc>
          <w:tcPr>
            <w:tcW w:w="3855" w:type="dxa"/>
          </w:tcPr>
          <w:p w14:paraId="46FC017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tc>
      </w:tr>
      <w:tr w:rsidR="007539F7" w:rsidRPr="00EF301D" w14:paraId="46FC0175" w14:textId="77777777" w:rsidTr="007539F7">
        <w:tc>
          <w:tcPr>
            <w:tcW w:w="562" w:type="dxa"/>
          </w:tcPr>
          <w:p w14:paraId="46FC017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19.</w:t>
            </w:r>
          </w:p>
        </w:tc>
        <w:tc>
          <w:tcPr>
            <w:tcW w:w="4654" w:type="dxa"/>
          </w:tcPr>
          <w:p w14:paraId="46FC0173"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невыполнение требований </w:t>
            </w:r>
            <w:hyperlink r:id="rId45">
              <w:r w:rsidRPr="004A7BC1">
                <w:rPr>
                  <w:rFonts w:ascii="Times New Roman" w:hAnsi="Times New Roman" w:cs="Times New Roman"/>
                  <w:sz w:val="28"/>
                  <w:szCs w:val="28"/>
                </w:rPr>
                <w:t>пунктов 13</w:t>
              </w:r>
            </w:hyperlink>
            <w:r w:rsidRPr="004A7BC1">
              <w:rPr>
                <w:rFonts w:ascii="Times New Roman" w:hAnsi="Times New Roman" w:cs="Times New Roman"/>
                <w:sz w:val="28"/>
                <w:szCs w:val="28"/>
              </w:rPr>
              <w:t xml:space="preserve"> - </w:t>
            </w:r>
            <w:hyperlink r:id="rId46">
              <w:r w:rsidRPr="004A7BC1">
                <w:rPr>
                  <w:rFonts w:ascii="Times New Roman" w:hAnsi="Times New Roman" w:cs="Times New Roman"/>
                  <w:sz w:val="28"/>
                  <w:szCs w:val="28"/>
                </w:rPr>
                <w:t>19</w:t>
              </w:r>
            </w:hyperlink>
            <w:r w:rsidR="0089361B" w:rsidRPr="004A7BC1">
              <w:rPr>
                <w:rFonts w:ascii="Times New Roman" w:hAnsi="Times New Roman" w:cs="Times New Roman"/>
                <w:sz w:val="28"/>
                <w:szCs w:val="28"/>
              </w:rPr>
              <w:t xml:space="preserve"> Правил №</w:t>
            </w:r>
            <w:r w:rsidRPr="004A7BC1">
              <w:rPr>
                <w:rFonts w:ascii="Times New Roman" w:hAnsi="Times New Roman" w:cs="Times New Roman"/>
                <w:sz w:val="28"/>
                <w:szCs w:val="28"/>
              </w:rPr>
              <w:t xml:space="preserve"> 112, с учетом особенностей, предусмотренных </w:t>
            </w:r>
            <w:hyperlink r:id="rId47">
              <w:r w:rsidRPr="004A7BC1">
                <w:rPr>
                  <w:rFonts w:ascii="Times New Roman" w:hAnsi="Times New Roman" w:cs="Times New Roman"/>
                  <w:sz w:val="28"/>
                  <w:szCs w:val="28"/>
                </w:rPr>
                <w:t>пунктом 36</w:t>
              </w:r>
            </w:hyperlink>
            <w:r w:rsidR="0089361B" w:rsidRPr="004A7BC1">
              <w:rPr>
                <w:rFonts w:ascii="Times New Roman" w:hAnsi="Times New Roman" w:cs="Times New Roman"/>
                <w:sz w:val="28"/>
                <w:szCs w:val="28"/>
              </w:rPr>
              <w:t xml:space="preserve"> Правил №</w:t>
            </w:r>
            <w:r w:rsidRPr="004A7BC1">
              <w:rPr>
                <w:rFonts w:ascii="Times New Roman" w:hAnsi="Times New Roman" w:cs="Times New Roman"/>
                <w:sz w:val="28"/>
                <w:szCs w:val="28"/>
              </w:rPr>
              <w:t xml:space="preserve"> 112</w:t>
            </w:r>
          </w:p>
        </w:tc>
        <w:tc>
          <w:tcPr>
            <w:tcW w:w="3855" w:type="dxa"/>
          </w:tcPr>
          <w:p w14:paraId="46FC017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tc>
      </w:tr>
      <w:tr w:rsidR="007539F7" w:rsidRPr="00EF301D" w14:paraId="46FC0179" w14:textId="77777777" w:rsidTr="007539F7">
        <w:tc>
          <w:tcPr>
            <w:tcW w:w="562" w:type="dxa"/>
          </w:tcPr>
          <w:p w14:paraId="46FC017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20.</w:t>
            </w:r>
          </w:p>
        </w:tc>
        <w:tc>
          <w:tcPr>
            <w:tcW w:w="4654" w:type="dxa"/>
          </w:tcPr>
          <w:p w14:paraId="46FC0177"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несоответствие представленной документации по планировке территории требованиям, установленным </w:t>
            </w:r>
            <w:hyperlink r:id="rId48">
              <w:r w:rsidRPr="004A7BC1">
                <w:rPr>
                  <w:rFonts w:ascii="Times New Roman" w:hAnsi="Times New Roman" w:cs="Times New Roman"/>
                  <w:sz w:val="28"/>
                  <w:szCs w:val="28"/>
                </w:rPr>
                <w:t>частью 4 статьи 41.1</w:t>
              </w:r>
            </w:hyperlink>
            <w:r w:rsidRPr="004A7BC1">
              <w:rPr>
                <w:rFonts w:ascii="Times New Roman" w:hAnsi="Times New Roman" w:cs="Times New Roman"/>
                <w:sz w:val="28"/>
                <w:szCs w:val="28"/>
              </w:rPr>
              <w:t xml:space="preserve">, </w:t>
            </w:r>
            <w:hyperlink r:id="rId49">
              <w:r w:rsidRPr="004A7BC1">
                <w:rPr>
                  <w:rFonts w:ascii="Times New Roman" w:hAnsi="Times New Roman" w:cs="Times New Roman"/>
                  <w:sz w:val="28"/>
                  <w:szCs w:val="28"/>
                </w:rPr>
                <w:t>статьями 42</w:t>
              </w:r>
            </w:hyperlink>
            <w:r w:rsidRPr="004A7BC1">
              <w:rPr>
                <w:rFonts w:ascii="Times New Roman" w:hAnsi="Times New Roman" w:cs="Times New Roman"/>
                <w:sz w:val="28"/>
                <w:szCs w:val="28"/>
              </w:rPr>
              <w:t xml:space="preserve">, </w:t>
            </w:r>
            <w:hyperlink r:id="rId50">
              <w:r w:rsidRPr="004A7BC1">
                <w:rPr>
                  <w:rFonts w:ascii="Times New Roman" w:hAnsi="Times New Roman" w:cs="Times New Roman"/>
                  <w:sz w:val="28"/>
                  <w:szCs w:val="28"/>
                </w:rPr>
                <w:t>43</w:t>
              </w:r>
            </w:hyperlink>
            <w:r w:rsidRPr="004A7BC1">
              <w:rPr>
                <w:rFonts w:ascii="Times New Roman" w:hAnsi="Times New Roman" w:cs="Times New Roman"/>
                <w:sz w:val="28"/>
                <w:szCs w:val="28"/>
              </w:rPr>
              <w:t xml:space="preserve"> Градостроительного кодекса РФ</w:t>
            </w:r>
          </w:p>
        </w:tc>
        <w:tc>
          <w:tcPr>
            <w:tcW w:w="3855" w:type="dxa"/>
          </w:tcPr>
          <w:p w14:paraId="46FC017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tc>
      </w:tr>
      <w:tr w:rsidR="007539F7" w:rsidRPr="00EF301D" w14:paraId="46FC017D" w14:textId="77777777" w:rsidTr="007539F7">
        <w:tc>
          <w:tcPr>
            <w:tcW w:w="562" w:type="dxa"/>
          </w:tcPr>
          <w:p w14:paraId="46FC017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21.</w:t>
            </w:r>
          </w:p>
        </w:tc>
        <w:tc>
          <w:tcPr>
            <w:tcW w:w="4654" w:type="dxa"/>
          </w:tcPr>
          <w:p w14:paraId="46FC017B"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поступление в Уполномоченный орган от заявителя обращения о прекращении рассмотрения заявления о внесении изменений в документацию по планировке </w:t>
            </w:r>
            <w:r w:rsidRPr="004A7BC1">
              <w:rPr>
                <w:rFonts w:ascii="Times New Roman" w:hAnsi="Times New Roman" w:cs="Times New Roman"/>
                <w:sz w:val="28"/>
                <w:szCs w:val="28"/>
              </w:rPr>
              <w:lastRenderedPageBreak/>
              <w:t>территории</w:t>
            </w:r>
          </w:p>
        </w:tc>
        <w:tc>
          <w:tcPr>
            <w:tcW w:w="3855" w:type="dxa"/>
          </w:tcPr>
          <w:p w14:paraId="46FC017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ФЛ-3, ЮЛБД-3, ЮЛПД-3, ПФЛ-3, ОПФЛ-3, ЗПН-3,</w:t>
            </w:r>
          </w:p>
        </w:tc>
      </w:tr>
      <w:tr w:rsidR="007539F7" w:rsidRPr="00EF301D" w14:paraId="46FC0181" w14:textId="77777777" w:rsidTr="007539F7">
        <w:tc>
          <w:tcPr>
            <w:tcW w:w="562" w:type="dxa"/>
          </w:tcPr>
          <w:p w14:paraId="46FC017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22.</w:t>
            </w:r>
          </w:p>
        </w:tc>
        <w:tc>
          <w:tcPr>
            <w:tcW w:w="4654" w:type="dxa"/>
          </w:tcPr>
          <w:p w14:paraId="46FC017F"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обращение о признании отдельных частей документации по планировке территории не подлежащими применению, направленное в случае, предусмотренном </w:t>
            </w:r>
            <w:hyperlink r:id="rId51">
              <w:r w:rsidR="0089361B" w:rsidRPr="004A7BC1">
                <w:rPr>
                  <w:rFonts w:ascii="Times New Roman" w:hAnsi="Times New Roman" w:cs="Times New Roman"/>
                  <w:sz w:val="28"/>
                  <w:szCs w:val="28"/>
                </w:rPr>
                <w:t>подпунктом «а»</w:t>
              </w:r>
              <w:r w:rsidRPr="004A7BC1">
                <w:rPr>
                  <w:rFonts w:ascii="Times New Roman" w:hAnsi="Times New Roman" w:cs="Times New Roman"/>
                  <w:sz w:val="28"/>
                  <w:szCs w:val="28"/>
                </w:rPr>
                <w:t xml:space="preserve"> пункта 52</w:t>
              </w:r>
            </w:hyperlink>
            <w:r w:rsidRPr="004A7BC1">
              <w:rPr>
                <w:rFonts w:ascii="Times New Roman" w:hAnsi="Times New Roman" w:cs="Times New Roman"/>
                <w:sz w:val="28"/>
                <w:szCs w:val="28"/>
              </w:rPr>
              <w:t xml:space="preserve"> Правил № 112, не соответствует требованиям </w:t>
            </w:r>
            <w:hyperlink r:id="rId52">
              <w:r w:rsidRPr="004A7BC1">
                <w:rPr>
                  <w:rFonts w:ascii="Times New Roman" w:hAnsi="Times New Roman" w:cs="Times New Roman"/>
                  <w:sz w:val="28"/>
                  <w:szCs w:val="28"/>
                </w:rPr>
                <w:t>пункта 53</w:t>
              </w:r>
            </w:hyperlink>
            <w:r w:rsidRPr="004A7BC1">
              <w:rPr>
                <w:rFonts w:ascii="Times New Roman" w:hAnsi="Times New Roman" w:cs="Times New Roman"/>
                <w:sz w:val="28"/>
                <w:szCs w:val="28"/>
              </w:rPr>
              <w:t xml:space="preserve"> Правил № 112</w:t>
            </w:r>
          </w:p>
        </w:tc>
        <w:tc>
          <w:tcPr>
            <w:tcW w:w="3855" w:type="dxa"/>
          </w:tcPr>
          <w:p w14:paraId="46FC018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tc>
      </w:tr>
      <w:tr w:rsidR="007539F7" w:rsidRPr="00EF301D" w14:paraId="46FC0185" w14:textId="77777777" w:rsidTr="007539F7">
        <w:tc>
          <w:tcPr>
            <w:tcW w:w="562" w:type="dxa"/>
          </w:tcPr>
          <w:p w14:paraId="46FC018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23.</w:t>
            </w:r>
          </w:p>
        </w:tc>
        <w:tc>
          <w:tcPr>
            <w:tcW w:w="4654" w:type="dxa"/>
          </w:tcPr>
          <w:p w14:paraId="46FC0183"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отсутствие основания для признания отдельных частей документации по планировке территории не подлежащими применению, предусмотренного </w:t>
            </w:r>
            <w:hyperlink r:id="rId53">
              <w:r w:rsidR="0089361B" w:rsidRPr="004A7BC1">
                <w:rPr>
                  <w:rFonts w:ascii="Times New Roman" w:hAnsi="Times New Roman" w:cs="Times New Roman"/>
                  <w:sz w:val="28"/>
                  <w:szCs w:val="28"/>
                </w:rPr>
                <w:t>подпунктом «а»</w:t>
              </w:r>
              <w:r w:rsidRPr="004A7BC1">
                <w:rPr>
                  <w:rFonts w:ascii="Times New Roman" w:hAnsi="Times New Roman" w:cs="Times New Roman"/>
                  <w:sz w:val="28"/>
                  <w:szCs w:val="28"/>
                </w:rPr>
                <w:t xml:space="preserve"> пункта 52</w:t>
              </w:r>
            </w:hyperlink>
            <w:r w:rsidRPr="004A7BC1">
              <w:rPr>
                <w:rFonts w:ascii="Times New Roman" w:hAnsi="Times New Roman" w:cs="Times New Roman"/>
                <w:sz w:val="28"/>
                <w:szCs w:val="28"/>
              </w:rPr>
              <w:t xml:space="preserve"> Правил № 112</w:t>
            </w:r>
          </w:p>
        </w:tc>
        <w:tc>
          <w:tcPr>
            <w:tcW w:w="3855" w:type="dxa"/>
          </w:tcPr>
          <w:p w14:paraId="46FC018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tc>
      </w:tr>
      <w:tr w:rsidR="007539F7" w:rsidRPr="00EF301D" w14:paraId="46FC0189" w14:textId="77777777" w:rsidTr="007539F7">
        <w:tc>
          <w:tcPr>
            <w:tcW w:w="562" w:type="dxa"/>
          </w:tcPr>
          <w:p w14:paraId="46FC018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24.</w:t>
            </w:r>
          </w:p>
        </w:tc>
        <w:tc>
          <w:tcPr>
            <w:tcW w:w="4654" w:type="dxa"/>
          </w:tcPr>
          <w:p w14:paraId="46FC0187"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признание отдельных частей документации по планировке территории не подлежащими применению приведет к снижению фактических показателей обеспеченности территории объектами коммунальной, транспортной и социальной инфраструктур и (или) фактических показателей территориальной доступности таких объектов для населения</w:t>
            </w:r>
          </w:p>
        </w:tc>
        <w:tc>
          <w:tcPr>
            <w:tcW w:w="3855" w:type="dxa"/>
          </w:tcPr>
          <w:p w14:paraId="46FC018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tc>
      </w:tr>
      <w:tr w:rsidR="007539F7" w:rsidRPr="00EF301D" w14:paraId="46FC018D" w14:textId="77777777" w:rsidTr="007539F7">
        <w:tc>
          <w:tcPr>
            <w:tcW w:w="562" w:type="dxa"/>
          </w:tcPr>
          <w:p w14:paraId="46FC018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25.</w:t>
            </w:r>
          </w:p>
        </w:tc>
        <w:tc>
          <w:tcPr>
            <w:tcW w:w="4654" w:type="dxa"/>
          </w:tcPr>
          <w:p w14:paraId="46FC018B"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поступление в Уполномоченный орган от заявителя обращения о прекращении рассмотрения обращения о признании отдельных частей документации по планировке территории не подлежащими применению, направленного в случае, предусмотренном </w:t>
            </w:r>
            <w:hyperlink r:id="rId54">
              <w:r w:rsidR="0089361B" w:rsidRPr="004A7BC1">
                <w:rPr>
                  <w:rFonts w:ascii="Times New Roman" w:hAnsi="Times New Roman" w:cs="Times New Roman"/>
                  <w:sz w:val="28"/>
                  <w:szCs w:val="28"/>
                </w:rPr>
                <w:t>подпунктом «а»</w:t>
              </w:r>
              <w:r w:rsidRPr="004A7BC1">
                <w:rPr>
                  <w:rFonts w:ascii="Times New Roman" w:hAnsi="Times New Roman" w:cs="Times New Roman"/>
                  <w:sz w:val="28"/>
                  <w:szCs w:val="28"/>
                </w:rPr>
                <w:t xml:space="preserve"> пункта 52</w:t>
              </w:r>
            </w:hyperlink>
            <w:r w:rsidRPr="004A7BC1">
              <w:rPr>
                <w:rFonts w:ascii="Times New Roman" w:hAnsi="Times New Roman" w:cs="Times New Roman"/>
                <w:sz w:val="28"/>
                <w:szCs w:val="28"/>
              </w:rPr>
              <w:t xml:space="preserve"> Правил № 112</w:t>
            </w:r>
          </w:p>
        </w:tc>
        <w:tc>
          <w:tcPr>
            <w:tcW w:w="3855" w:type="dxa"/>
          </w:tcPr>
          <w:p w14:paraId="46FC018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tc>
      </w:tr>
      <w:tr w:rsidR="007539F7" w:rsidRPr="00EF301D" w14:paraId="46FC0191" w14:textId="77777777" w:rsidTr="007539F7">
        <w:tc>
          <w:tcPr>
            <w:tcW w:w="562" w:type="dxa"/>
          </w:tcPr>
          <w:p w14:paraId="46FC018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26.</w:t>
            </w:r>
          </w:p>
        </w:tc>
        <w:tc>
          <w:tcPr>
            <w:tcW w:w="4654" w:type="dxa"/>
          </w:tcPr>
          <w:p w14:paraId="46FC018F"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несоответствие обращения о признании отдельных частей документации по планировке </w:t>
            </w:r>
            <w:r w:rsidRPr="004A7BC1">
              <w:rPr>
                <w:rFonts w:ascii="Times New Roman" w:hAnsi="Times New Roman" w:cs="Times New Roman"/>
                <w:sz w:val="28"/>
                <w:szCs w:val="28"/>
              </w:rPr>
              <w:lastRenderedPageBreak/>
              <w:t xml:space="preserve">территории не подлежащими применению положениям, предусмотренным </w:t>
            </w:r>
            <w:hyperlink r:id="rId55">
              <w:r w:rsidRPr="004A7BC1">
                <w:rPr>
                  <w:rFonts w:ascii="Times New Roman" w:hAnsi="Times New Roman" w:cs="Times New Roman"/>
                  <w:sz w:val="28"/>
                  <w:szCs w:val="28"/>
                </w:rPr>
                <w:t>пунктом 55</w:t>
              </w:r>
            </w:hyperlink>
            <w:r w:rsidRPr="004A7BC1">
              <w:rPr>
                <w:rFonts w:ascii="Times New Roman" w:hAnsi="Times New Roman" w:cs="Times New Roman"/>
                <w:sz w:val="28"/>
                <w:szCs w:val="28"/>
              </w:rPr>
              <w:t xml:space="preserve"> Правил № 112</w:t>
            </w:r>
          </w:p>
        </w:tc>
        <w:tc>
          <w:tcPr>
            <w:tcW w:w="3855" w:type="dxa"/>
          </w:tcPr>
          <w:p w14:paraId="46FC019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ФЛ-5, ЮЛБД-5, ЮЛПД-5, ПФЛ-5, ОПФЛ-5, ЗПН-5</w:t>
            </w:r>
          </w:p>
        </w:tc>
      </w:tr>
      <w:tr w:rsidR="007539F7" w:rsidRPr="00EF301D" w14:paraId="46FC0195" w14:textId="77777777" w:rsidTr="007539F7">
        <w:tc>
          <w:tcPr>
            <w:tcW w:w="562" w:type="dxa"/>
          </w:tcPr>
          <w:p w14:paraId="46FC0192"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lastRenderedPageBreak/>
              <w:t>27.</w:t>
            </w:r>
          </w:p>
        </w:tc>
        <w:tc>
          <w:tcPr>
            <w:tcW w:w="4654" w:type="dxa"/>
          </w:tcPr>
          <w:p w14:paraId="46FC0193"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отсутствие основания для признания отдельных частей документации по планировке территории не подлежащими применению, предусмотренного </w:t>
            </w:r>
            <w:hyperlink r:id="rId56">
              <w:r w:rsidR="0089361B" w:rsidRPr="004A7BC1">
                <w:rPr>
                  <w:rFonts w:ascii="Times New Roman" w:hAnsi="Times New Roman" w:cs="Times New Roman"/>
                  <w:sz w:val="28"/>
                  <w:szCs w:val="28"/>
                </w:rPr>
                <w:t>подпунктом «</w:t>
              </w:r>
              <w:r w:rsidRPr="004A7BC1">
                <w:rPr>
                  <w:rFonts w:ascii="Times New Roman" w:hAnsi="Times New Roman" w:cs="Times New Roman"/>
                  <w:sz w:val="28"/>
                  <w:szCs w:val="28"/>
                </w:rPr>
                <w:t>б</w:t>
              </w:r>
              <w:r w:rsidR="0089361B" w:rsidRPr="004A7BC1">
                <w:rPr>
                  <w:rFonts w:ascii="Times New Roman" w:hAnsi="Times New Roman" w:cs="Times New Roman"/>
                  <w:sz w:val="28"/>
                  <w:szCs w:val="28"/>
                </w:rPr>
                <w:t>»</w:t>
              </w:r>
              <w:r w:rsidRPr="004A7BC1">
                <w:rPr>
                  <w:rFonts w:ascii="Times New Roman" w:hAnsi="Times New Roman" w:cs="Times New Roman"/>
                  <w:sz w:val="28"/>
                  <w:szCs w:val="28"/>
                </w:rPr>
                <w:t xml:space="preserve"> пункта 52</w:t>
              </w:r>
            </w:hyperlink>
            <w:r w:rsidRPr="004A7BC1">
              <w:rPr>
                <w:rFonts w:ascii="Times New Roman" w:hAnsi="Times New Roman" w:cs="Times New Roman"/>
                <w:sz w:val="28"/>
                <w:szCs w:val="28"/>
              </w:rPr>
              <w:t xml:space="preserve"> Правил № 112</w:t>
            </w:r>
          </w:p>
        </w:tc>
        <w:tc>
          <w:tcPr>
            <w:tcW w:w="3855" w:type="dxa"/>
          </w:tcPr>
          <w:p w14:paraId="46FC019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r w:rsidR="007539F7" w:rsidRPr="00EF301D" w14:paraId="46FC0199" w14:textId="77777777" w:rsidTr="007539F7">
        <w:tc>
          <w:tcPr>
            <w:tcW w:w="562" w:type="dxa"/>
          </w:tcPr>
          <w:p w14:paraId="46FC0196"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28.</w:t>
            </w:r>
          </w:p>
        </w:tc>
        <w:tc>
          <w:tcPr>
            <w:tcW w:w="4654" w:type="dxa"/>
          </w:tcPr>
          <w:p w14:paraId="46FC0197"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если в течение 6 лет со дня утверждения проекта планировки территории, предусматривающего размещение объектов федерального значения, объектов регионального значения или объектов местного значения, для размещении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органом государственной власти или органом местного самоуправления, в отношении таких земельных участков принято решение об изъятии для государственных или муниципальных нужд</w:t>
            </w:r>
          </w:p>
        </w:tc>
        <w:tc>
          <w:tcPr>
            <w:tcW w:w="3855" w:type="dxa"/>
          </w:tcPr>
          <w:p w14:paraId="46FC0198"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r w:rsidR="007539F7" w:rsidRPr="00EF301D" w14:paraId="46FC019D" w14:textId="77777777" w:rsidTr="007539F7">
        <w:tc>
          <w:tcPr>
            <w:tcW w:w="562" w:type="dxa"/>
          </w:tcPr>
          <w:p w14:paraId="46FC019A"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29.</w:t>
            </w:r>
          </w:p>
        </w:tc>
        <w:tc>
          <w:tcPr>
            <w:tcW w:w="4654" w:type="dxa"/>
          </w:tcPr>
          <w:p w14:paraId="46FC019B"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поступление в Уполномоченный орган от заявителя обращения о прекращении рассмотрения обращения признании отдельных частей документации по планировке территории не подлежащими применению, направленного в случае, предусмотренном </w:t>
            </w:r>
            <w:hyperlink r:id="rId57">
              <w:r w:rsidR="0089361B" w:rsidRPr="004A7BC1">
                <w:rPr>
                  <w:rFonts w:ascii="Times New Roman" w:hAnsi="Times New Roman" w:cs="Times New Roman"/>
                  <w:sz w:val="28"/>
                  <w:szCs w:val="28"/>
                </w:rPr>
                <w:t>подпунктом «а»</w:t>
              </w:r>
              <w:r w:rsidRPr="004A7BC1">
                <w:rPr>
                  <w:rFonts w:ascii="Times New Roman" w:hAnsi="Times New Roman" w:cs="Times New Roman"/>
                  <w:sz w:val="28"/>
                  <w:szCs w:val="28"/>
                </w:rPr>
                <w:t xml:space="preserve"> пункта 52</w:t>
              </w:r>
            </w:hyperlink>
            <w:r w:rsidRPr="004A7BC1">
              <w:rPr>
                <w:rFonts w:ascii="Times New Roman" w:hAnsi="Times New Roman" w:cs="Times New Roman"/>
                <w:sz w:val="28"/>
                <w:szCs w:val="28"/>
              </w:rPr>
              <w:t xml:space="preserve"> Правил № 112</w:t>
            </w:r>
          </w:p>
        </w:tc>
        <w:tc>
          <w:tcPr>
            <w:tcW w:w="3855" w:type="dxa"/>
          </w:tcPr>
          <w:p w14:paraId="46FC019C"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r w:rsidR="007539F7" w:rsidRPr="00EF301D" w14:paraId="46FC01A5" w14:textId="77777777" w:rsidTr="007539F7">
        <w:tc>
          <w:tcPr>
            <w:tcW w:w="562" w:type="dxa"/>
          </w:tcPr>
          <w:p w14:paraId="46FC019E" w14:textId="77777777" w:rsidR="007539F7" w:rsidRPr="00EF301D" w:rsidRDefault="007539F7" w:rsidP="00EF301D">
            <w:pPr>
              <w:pStyle w:val="ConsPlusNormal"/>
              <w:ind w:right="-7"/>
              <w:rPr>
                <w:rFonts w:ascii="Times New Roman" w:hAnsi="Times New Roman" w:cs="Times New Roman"/>
                <w:sz w:val="28"/>
                <w:szCs w:val="28"/>
              </w:rPr>
            </w:pPr>
            <w:r w:rsidRPr="00EF301D">
              <w:rPr>
                <w:rFonts w:ascii="Times New Roman" w:hAnsi="Times New Roman" w:cs="Times New Roman"/>
                <w:sz w:val="28"/>
                <w:szCs w:val="28"/>
              </w:rPr>
              <w:t>30.</w:t>
            </w:r>
          </w:p>
        </w:tc>
        <w:tc>
          <w:tcPr>
            <w:tcW w:w="4654" w:type="dxa"/>
          </w:tcPr>
          <w:p w14:paraId="46FC019F" w14:textId="77777777" w:rsidR="007539F7" w:rsidRPr="004A7BC1" w:rsidRDefault="007539F7" w:rsidP="00EF301D">
            <w:pPr>
              <w:pStyle w:val="ConsPlusNormal"/>
              <w:ind w:right="-7"/>
              <w:rPr>
                <w:rFonts w:ascii="Times New Roman" w:hAnsi="Times New Roman" w:cs="Times New Roman"/>
                <w:sz w:val="28"/>
                <w:szCs w:val="28"/>
              </w:rPr>
            </w:pPr>
            <w:r w:rsidRPr="004A7BC1">
              <w:rPr>
                <w:rFonts w:ascii="Times New Roman" w:hAnsi="Times New Roman" w:cs="Times New Roman"/>
                <w:sz w:val="28"/>
                <w:szCs w:val="28"/>
              </w:rPr>
              <w:t xml:space="preserve">- отсутствие у представителя </w:t>
            </w:r>
            <w:r w:rsidRPr="004A7BC1">
              <w:rPr>
                <w:rFonts w:ascii="Times New Roman" w:hAnsi="Times New Roman" w:cs="Times New Roman"/>
                <w:sz w:val="28"/>
                <w:szCs w:val="28"/>
              </w:rPr>
              <w:lastRenderedPageBreak/>
              <w:t>полномочий действовать от имени заявителя</w:t>
            </w:r>
          </w:p>
        </w:tc>
        <w:tc>
          <w:tcPr>
            <w:tcW w:w="3855" w:type="dxa"/>
          </w:tcPr>
          <w:p w14:paraId="46FC01A0"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lastRenderedPageBreak/>
              <w:t xml:space="preserve">ФЛ-1, ЮЛБД-1, ЮЛПД-1, </w:t>
            </w:r>
            <w:r w:rsidRPr="00EF301D">
              <w:rPr>
                <w:rFonts w:ascii="Times New Roman" w:hAnsi="Times New Roman" w:cs="Times New Roman"/>
                <w:sz w:val="28"/>
                <w:szCs w:val="28"/>
              </w:rPr>
              <w:lastRenderedPageBreak/>
              <w:t>ПФЛ-1, ОПФЛ-1, ЗПН-1,</w:t>
            </w:r>
          </w:p>
          <w:p w14:paraId="46FC01A1"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ФЛ-2, ЮЛБД-2, ЮЛПД-2, ПФЛ-2, ОПФЛ-2, ЗПН-2,</w:t>
            </w:r>
          </w:p>
          <w:p w14:paraId="46FC01A2"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ФЛ-3, ЮЛБД-3, ЮЛПД-3, ПФЛ-3, ОПФЛ-3, ЗПН-3,</w:t>
            </w:r>
          </w:p>
          <w:p w14:paraId="46FC01A3"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ФЛ-4, ЮЛБД-4, ЮЛПД-4, ПФЛ-4, ОПФЛ-4, ЗПН-4,</w:t>
            </w:r>
          </w:p>
          <w:p w14:paraId="46FC01A4" w14:textId="77777777" w:rsidR="007539F7" w:rsidRPr="00EF301D" w:rsidRDefault="007539F7" w:rsidP="00EF301D">
            <w:pPr>
              <w:pStyle w:val="ConsPlusNormal"/>
              <w:ind w:right="-7"/>
              <w:jc w:val="center"/>
              <w:rPr>
                <w:rFonts w:ascii="Times New Roman" w:hAnsi="Times New Roman" w:cs="Times New Roman"/>
                <w:sz w:val="28"/>
                <w:szCs w:val="28"/>
              </w:rPr>
            </w:pPr>
            <w:r w:rsidRPr="00EF301D">
              <w:rPr>
                <w:rFonts w:ascii="Times New Roman" w:hAnsi="Times New Roman" w:cs="Times New Roman"/>
                <w:sz w:val="28"/>
                <w:szCs w:val="28"/>
              </w:rPr>
              <w:t>ФЛ-5, ЮЛБД-5, ЮЛПД-5, ПФЛ-5, ОПФЛ-5, ЗПН-5</w:t>
            </w:r>
          </w:p>
        </w:tc>
      </w:tr>
    </w:tbl>
    <w:p w14:paraId="46FC01A6" w14:textId="77777777" w:rsidR="004877A6" w:rsidRPr="00EF301D" w:rsidRDefault="004877A6" w:rsidP="00EF301D">
      <w:pPr>
        <w:autoSpaceDE w:val="0"/>
        <w:autoSpaceDN w:val="0"/>
        <w:jc w:val="center"/>
        <w:outlineLvl w:val="2"/>
        <w:rPr>
          <w:rFonts w:ascii="Times New Roman" w:eastAsia="Times New Roman" w:hAnsi="Times New Roman" w:cs="Times New Roman"/>
          <w:color w:val="auto"/>
          <w:sz w:val="28"/>
          <w:szCs w:val="28"/>
        </w:rPr>
      </w:pPr>
    </w:p>
    <w:p w14:paraId="46FC01A7" w14:textId="77777777" w:rsidR="004877A6" w:rsidRPr="00EF301D" w:rsidRDefault="004877A6" w:rsidP="00EF301D">
      <w:pPr>
        <w:autoSpaceDE w:val="0"/>
        <w:autoSpaceDN w:val="0"/>
        <w:jc w:val="center"/>
        <w:outlineLvl w:val="2"/>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Раздел 5. СВЕДЕНИЯ О ФОРМЕ(-АХ) ЗАПРОСА(-ОВ)</w:t>
      </w:r>
    </w:p>
    <w:p w14:paraId="46FC01A8"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 ПРЕДОСТАВЛЕНИИ МУНИЦИПАЛЬНОЙ УСЛУГИ И ДОКУМЕНТОВ,</w:t>
      </w:r>
    </w:p>
    <w:p w14:paraId="46FC01A9"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НЕОБХОДИМЫХ ДЛЯ ПРЕДОСТАВЛЕНИЯ МУНИЦИПАЛЬНОЙ УСЛУГИ</w:t>
      </w:r>
    </w:p>
    <w:p w14:paraId="46FC01AA" w14:textId="77777777" w:rsidR="004877A6" w:rsidRPr="00EF301D" w:rsidRDefault="004877A6" w:rsidP="00EF301D">
      <w:pPr>
        <w:autoSpaceDE w:val="0"/>
        <w:autoSpaceDN w:val="0"/>
        <w:ind w:firstLine="540"/>
        <w:jc w:val="both"/>
        <w:rPr>
          <w:rFonts w:ascii="Times New Roman" w:eastAsia="Times New Roman" w:hAnsi="Times New Roman" w:cs="Times New Roman"/>
          <w:color w:val="auto"/>
          <w:sz w:val="28"/>
          <w:szCs w:val="28"/>
        </w:rPr>
      </w:pPr>
    </w:p>
    <w:p w14:paraId="46FC01AB" w14:textId="77777777" w:rsidR="004877A6" w:rsidRPr="00EF301D" w:rsidRDefault="004877A6" w:rsidP="00EF301D">
      <w:pPr>
        <w:autoSpaceDE w:val="0"/>
        <w:autoSpaceDN w:val="0"/>
        <w:jc w:val="center"/>
        <w:outlineLvl w:val="3"/>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5.1. Сведения о форме(-ах) запроса(-ов)</w:t>
      </w:r>
    </w:p>
    <w:p w14:paraId="46FC01AC"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о предоставлении муниципальной услуги и документов,</w:t>
      </w:r>
    </w:p>
    <w:p w14:paraId="46FC01AD"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необходимых для предоставления муниципальной услуги,</w:t>
      </w:r>
    </w:p>
    <w:p w14:paraId="46FC01AE"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утвержденных административным регламентом «Подготовка</w:t>
      </w:r>
    </w:p>
    <w:p w14:paraId="46FC01AF"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и утверждение документации по планировке территории</w:t>
      </w:r>
    </w:p>
    <w:p w14:paraId="46FC01B0" w14:textId="77777777" w:rsidR="004877A6" w:rsidRPr="00EF301D" w:rsidRDefault="004877A6" w:rsidP="00EF301D">
      <w:pPr>
        <w:autoSpaceDE w:val="0"/>
        <w:autoSpaceDN w:val="0"/>
        <w:jc w:val="center"/>
        <w:rPr>
          <w:rFonts w:ascii="Times New Roman" w:eastAsia="Times New Roman" w:hAnsi="Times New Roman" w:cs="Times New Roman"/>
          <w:color w:val="auto"/>
          <w:sz w:val="28"/>
          <w:szCs w:val="28"/>
        </w:rPr>
      </w:pPr>
      <w:r w:rsidRPr="00EF301D">
        <w:rPr>
          <w:rFonts w:ascii="Times New Roman" w:eastAsia="Times New Roman" w:hAnsi="Times New Roman" w:cs="Times New Roman"/>
          <w:color w:val="auto"/>
          <w:sz w:val="28"/>
          <w:szCs w:val="28"/>
        </w:rPr>
        <w:t>на основании заявлений физических и юридических лиц»</w:t>
      </w:r>
    </w:p>
    <w:p w14:paraId="46FC01B1"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p>
    <w:p w14:paraId="46FC01B2" w14:textId="77777777" w:rsidR="004877A6" w:rsidRPr="00741527" w:rsidRDefault="004877A6" w:rsidP="004877A6">
      <w:pPr>
        <w:autoSpaceDE w:val="0"/>
        <w:autoSpaceDN w:val="0"/>
        <w:jc w:val="right"/>
        <w:outlineLvl w:val="4"/>
        <w:rPr>
          <w:rFonts w:ascii="Times New Roman" w:eastAsia="Times New Roman" w:hAnsi="Times New Roman" w:cs="Times New Roman"/>
          <w:color w:val="auto"/>
          <w:sz w:val="26"/>
          <w:szCs w:val="26"/>
        </w:rPr>
      </w:pPr>
      <w:r w:rsidRPr="00741527">
        <w:rPr>
          <w:rFonts w:ascii="Times New Roman" w:eastAsia="Times New Roman" w:hAnsi="Times New Roman" w:cs="Times New Roman"/>
          <w:color w:val="auto"/>
          <w:sz w:val="26"/>
          <w:szCs w:val="26"/>
        </w:rPr>
        <w:t>Форма 1</w:t>
      </w:r>
    </w:p>
    <w:p w14:paraId="46FC01B3" w14:textId="77777777" w:rsidR="004877A6" w:rsidRPr="004877A6" w:rsidRDefault="004877A6" w:rsidP="004877A6">
      <w:pPr>
        <w:autoSpaceDE w:val="0"/>
        <w:autoSpaceDN w:val="0"/>
        <w:ind w:firstLine="540"/>
        <w:jc w:val="both"/>
        <w:rPr>
          <w:rFonts w:ascii="Times New Roman" w:eastAsia="Times New Roman" w:hAnsi="Times New Roman" w:cs="Times New Roman"/>
          <w:color w:val="auto"/>
          <w:sz w:val="22"/>
          <w:szCs w:val="20"/>
        </w:rPr>
      </w:pPr>
    </w:p>
    <w:p w14:paraId="46FC01B4" w14:textId="77777777" w:rsidR="004877A6" w:rsidRPr="004877A6" w:rsidRDefault="004877A6" w:rsidP="004877A6">
      <w:pPr>
        <w:autoSpaceDE w:val="0"/>
        <w:autoSpaceDN w:val="0"/>
        <w:ind w:left="5103" w:right="-290"/>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В _________________________________________</w:t>
      </w:r>
    </w:p>
    <w:p w14:paraId="46FC01B5"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w:t>
      </w:r>
      <w:r>
        <w:rPr>
          <w:rFonts w:ascii="Times New Roman" w:eastAsia="Times New Roman" w:hAnsi="Times New Roman" w:cs="Times New Roman"/>
          <w:color w:val="auto"/>
          <w:sz w:val="20"/>
          <w:szCs w:val="20"/>
        </w:rPr>
        <w:t>наименование Уполномоченного органа)</w:t>
      </w:r>
    </w:p>
    <w:p w14:paraId="46FC01B6"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от ______________________________________</w:t>
      </w:r>
    </w:p>
    <w:p w14:paraId="46FC01B7"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B8"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(фамилия, имя, отчество (при наличии))</w:t>
      </w:r>
    </w:p>
    <w:p w14:paraId="46FC01B9"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BA"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(дата и место рождения)</w:t>
      </w:r>
    </w:p>
    <w:p w14:paraId="46FC01BB"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BC"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(вид документа, удостоверяющего личность)</w:t>
      </w:r>
    </w:p>
    <w:p w14:paraId="46FC01BD"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BE"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(серия, номер, дата выдачи)</w:t>
      </w:r>
    </w:p>
    <w:p w14:paraId="46FC01BF"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C0"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(орган, выдавший документ)</w:t>
      </w:r>
    </w:p>
    <w:p w14:paraId="46FC01C1"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C2"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(адрес регистрации)</w:t>
      </w:r>
    </w:p>
    <w:p w14:paraId="46FC01C3"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C4"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(телефон (по желанию))</w:t>
      </w:r>
    </w:p>
    <w:p w14:paraId="46FC01C5"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C6"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(адрес электронной почты (по желанию))</w:t>
      </w:r>
    </w:p>
    <w:p w14:paraId="46FC01C7"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p>
    <w:p w14:paraId="46FC01C8"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Сведения о заявителе - юридическом лице</w:t>
      </w:r>
    </w:p>
    <w:p w14:paraId="46FC01C9"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от ______________________________________</w:t>
      </w:r>
    </w:p>
    <w:p w14:paraId="46FC01CA"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CB"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(организационно-правовая форма,</w:t>
      </w:r>
    </w:p>
    <w:p w14:paraId="46FC01CC"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полное наименование)</w:t>
      </w:r>
    </w:p>
    <w:p w14:paraId="46FC01CD"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CE"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(ОГРН, ИНН)</w:t>
      </w:r>
    </w:p>
    <w:p w14:paraId="46FC01CF"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D0"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(юридический и/или почтовый адрес)</w:t>
      </w:r>
    </w:p>
    <w:p w14:paraId="46FC01D1"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lastRenderedPageBreak/>
        <w:t>_________________________________________</w:t>
      </w:r>
    </w:p>
    <w:p w14:paraId="46FC01D2"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(телефон (по желанию))</w:t>
      </w:r>
    </w:p>
    <w:p w14:paraId="46FC01D3"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D4"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(адрес электронной почты (по желанию))</w:t>
      </w:r>
    </w:p>
    <w:p w14:paraId="46FC01D5"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p>
    <w:p w14:paraId="46FC01D6"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Сведения о представителе заявителя</w:t>
      </w:r>
    </w:p>
    <w:p w14:paraId="46FC01D7"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от ______________________________________</w:t>
      </w:r>
    </w:p>
    <w:p w14:paraId="46FC01D8"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D9"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(фамилия, имя, отчество (при наличии))</w:t>
      </w:r>
    </w:p>
    <w:p w14:paraId="46FC01DA"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DB"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(дата и место рождения)</w:t>
      </w:r>
    </w:p>
    <w:p w14:paraId="46FC01DC"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DD"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(вид документа, удостоверяющего личность)</w:t>
      </w:r>
    </w:p>
    <w:p w14:paraId="46FC01DE"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DF"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(серия, номер, дата выдачи)</w:t>
      </w:r>
    </w:p>
    <w:p w14:paraId="46FC01E0"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E1"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(орган, выдавший документ)</w:t>
      </w:r>
    </w:p>
    <w:p w14:paraId="46FC01E2"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E3"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(адрес регистрации)</w:t>
      </w:r>
    </w:p>
    <w:p w14:paraId="46FC01E4"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E5"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(телефон (по желанию))</w:t>
      </w:r>
    </w:p>
    <w:p w14:paraId="46FC01E6"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E7"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(адрес электронной почты (по желанию))</w:t>
      </w:r>
    </w:p>
    <w:p w14:paraId="46FC01E8"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_________________________________________</w:t>
      </w:r>
    </w:p>
    <w:p w14:paraId="46FC01E9"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(наименование и реквизиты документа,</w:t>
      </w:r>
    </w:p>
    <w:p w14:paraId="46FC01EA"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подтверждающего полномочия (решения</w:t>
      </w:r>
    </w:p>
    <w:p w14:paraId="46FC01EB" w14:textId="77777777" w:rsidR="004877A6" w:rsidRPr="004877A6" w:rsidRDefault="004877A6" w:rsidP="004877A6">
      <w:pPr>
        <w:autoSpaceDE w:val="0"/>
        <w:autoSpaceDN w:val="0"/>
        <w:ind w:firstLine="5245"/>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о назначении опекуна (попечителя))</w:t>
      </w:r>
    </w:p>
    <w:p w14:paraId="46FC01EC" w14:textId="77777777" w:rsidR="004877A6" w:rsidRPr="004877A6" w:rsidRDefault="004877A6" w:rsidP="004877A6">
      <w:pPr>
        <w:autoSpaceDE w:val="0"/>
        <w:autoSpaceDN w:val="0"/>
        <w:jc w:val="both"/>
        <w:rPr>
          <w:rFonts w:ascii="Times New Roman" w:eastAsia="Times New Roman" w:hAnsi="Times New Roman" w:cs="Times New Roman"/>
          <w:color w:val="auto"/>
          <w:sz w:val="20"/>
          <w:szCs w:val="20"/>
        </w:rPr>
      </w:pPr>
    </w:p>
    <w:p w14:paraId="46FC01ED" w14:textId="77777777" w:rsidR="004877A6" w:rsidRPr="00FB55BA" w:rsidRDefault="004877A6" w:rsidP="00FB55BA">
      <w:pPr>
        <w:autoSpaceDE w:val="0"/>
        <w:autoSpaceDN w:val="0"/>
        <w:jc w:val="center"/>
        <w:rPr>
          <w:rFonts w:ascii="Times New Roman" w:eastAsia="Times New Roman" w:hAnsi="Times New Roman" w:cs="Times New Roman"/>
          <w:color w:val="auto"/>
          <w:sz w:val="26"/>
          <w:szCs w:val="26"/>
        </w:rPr>
      </w:pPr>
      <w:bookmarkStart w:id="11" w:name="P1180"/>
      <w:bookmarkEnd w:id="11"/>
      <w:r w:rsidRPr="00FB55BA">
        <w:rPr>
          <w:rFonts w:ascii="Times New Roman" w:eastAsia="Times New Roman" w:hAnsi="Times New Roman" w:cs="Times New Roman"/>
          <w:color w:val="auto"/>
          <w:sz w:val="26"/>
          <w:szCs w:val="26"/>
        </w:rPr>
        <w:t>Заявление</w:t>
      </w:r>
    </w:p>
    <w:p w14:paraId="46FC01EE" w14:textId="77777777" w:rsidR="004877A6" w:rsidRPr="00FB55BA" w:rsidRDefault="004877A6" w:rsidP="00FB55BA">
      <w:pPr>
        <w:autoSpaceDE w:val="0"/>
        <w:autoSpaceDN w:val="0"/>
        <w:jc w:val="center"/>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о принятии решения о подготовке документации</w:t>
      </w:r>
    </w:p>
    <w:p w14:paraId="46FC01EF" w14:textId="77777777" w:rsidR="004877A6" w:rsidRPr="00FB55BA" w:rsidRDefault="004877A6" w:rsidP="00FB55BA">
      <w:pPr>
        <w:autoSpaceDE w:val="0"/>
        <w:autoSpaceDN w:val="0"/>
        <w:jc w:val="center"/>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по планировке территории</w:t>
      </w:r>
    </w:p>
    <w:p w14:paraId="46FC01F0"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p>
    <w:p w14:paraId="46FC01F1" w14:textId="77777777" w:rsidR="004877A6" w:rsidRPr="00FB55BA" w:rsidRDefault="00FB55BA" w:rsidP="00FB55BA">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 xml:space="preserve">Прошу принять решение о </w:t>
      </w:r>
      <w:r w:rsidR="004877A6" w:rsidRPr="00FB55BA">
        <w:rPr>
          <w:rFonts w:ascii="Times New Roman" w:eastAsia="Times New Roman" w:hAnsi="Times New Roman" w:cs="Times New Roman"/>
          <w:color w:val="auto"/>
          <w:sz w:val="26"/>
          <w:szCs w:val="26"/>
        </w:rPr>
        <w:t>подготовке</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документации</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по</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планировке</w:t>
      </w:r>
      <w:r>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территории</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(указать</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вид</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документации</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по</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планировке</w:t>
      </w:r>
      <w:r w:rsidRPr="00FB55BA">
        <w:rPr>
          <w:rFonts w:ascii="Times New Roman" w:eastAsia="Times New Roman" w:hAnsi="Times New Roman" w:cs="Times New Roman"/>
          <w:color w:val="auto"/>
          <w:sz w:val="26"/>
          <w:szCs w:val="26"/>
        </w:rPr>
        <w:t xml:space="preserve"> </w:t>
      </w:r>
      <w:r>
        <w:rPr>
          <w:rFonts w:ascii="Times New Roman" w:eastAsia="Times New Roman" w:hAnsi="Times New Roman" w:cs="Times New Roman"/>
          <w:color w:val="auto"/>
          <w:sz w:val="26"/>
          <w:szCs w:val="26"/>
        </w:rPr>
        <w:t xml:space="preserve">территории: проект </w:t>
      </w:r>
      <w:r w:rsidR="004877A6" w:rsidRPr="00FB55BA">
        <w:rPr>
          <w:rFonts w:ascii="Times New Roman" w:eastAsia="Times New Roman" w:hAnsi="Times New Roman" w:cs="Times New Roman"/>
          <w:color w:val="auto"/>
          <w:sz w:val="26"/>
          <w:szCs w:val="26"/>
        </w:rPr>
        <w:t>планировки</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территории</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и</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проект</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межевания</w:t>
      </w:r>
      <w:r w:rsidRPr="00FB55BA">
        <w:rPr>
          <w:rFonts w:ascii="Times New Roman" w:eastAsia="Times New Roman" w:hAnsi="Times New Roman" w:cs="Times New Roman"/>
          <w:color w:val="auto"/>
          <w:sz w:val="26"/>
          <w:szCs w:val="26"/>
        </w:rPr>
        <w:t xml:space="preserve"> </w:t>
      </w:r>
      <w:r w:rsidR="004877A6" w:rsidRPr="00FB55BA">
        <w:rPr>
          <w:rFonts w:ascii="Times New Roman" w:eastAsia="Times New Roman" w:hAnsi="Times New Roman" w:cs="Times New Roman"/>
          <w:color w:val="auto"/>
          <w:sz w:val="26"/>
          <w:szCs w:val="26"/>
        </w:rPr>
        <w:t>территории/проект</w:t>
      </w:r>
      <w:r w:rsidRPr="00FB55BA">
        <w:rPr>
          <w:rFonts w:ascii="Times New Roman" w:eastAsia="Times New Roman" w:hAnsi="Times New Roman" w:cs="Times New Roman"/>
          <w:color w:val="auto"/>
          <w:sz w:val="26"/>
          <w:szCs w:val="26"/>
        </w:rPr>
        <w:t xml:space="preserve"> </w:t>
      </w:r>
      <w:r>
        <w:rPr>
          <w:rFonts w:ascii="Times New Roman" w:eastAsia="Times New Roman" w:hAnsi="Times New Roman" w:cs="Times New Roman"/>
          <w:color w:val="auto"/>
          <w:sz w:val="26"/>
          <w:szCs w:val="26"/>
        </w:rPr>
        <w:t xml:space="preserve">межевания </w:t>
      </w:r>
      <w:r w:rsidR="004877A6" w:rsidRPr="00FB55BA">
        <w:rPr>
          <w:rFonts w:ascii="Times New Roman" w:eastAsia="Times New Roman" w:hAnsi="Times New Roman" w:cs="Times New Roman"/>
          <w:color w:val="auto"/>
          <w:sz w:val="26"/>
          <w:szCs w:val="26"/>
        </w:rPr>
        <w:t>территории):</w:t>
      </w:r>
    </w:p>
    <w:p w14:paraId="46FC01F2" w14:textId="77777777" w:rsidR="004877A6" w:rsidRPr="00FB55BA" w:rsidRDefault="004877A6" w:rsidP="00FB55BA">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1. Вид разрабатываемой документации по</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планировке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территории</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(проект </w:t>
      </w:r>
      <w:r w:rsidRPr="00FB55BA">
        <w:rPr>
          <w:rFonts w:ascii="Times New Roman" w:eastAsia="Times New Roman" w:hAnsi="Times New Roman" w:cs="Times New Roman"/>
          <w:color w:val="auto"/>
          <w:sz w:val="26"/>
          <w:szCs w:val="26"/>
        </w:rPr>
        <w:t>планировки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территории,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проект</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межевания</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территории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в</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составе</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проекта </w:t>
      </w:r>
      <w:r w:rsidRPr="00FB55BA">
        <w:rPr>
          <w:rFonts w:ascii="Times New Roman" w:eastAsia="Times New Roman" w:hAnsi="Times New Roman" w:cs="Times New Roman"/>
          <w:color w:val="auto"/>
          <w:sz w:val="26"/>
          <w:szCs w:val="26"/>
        </w:rPr>
        <w:t>планировки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территории,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проект</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межевания</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территории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в</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виде</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отдельного </w:t>
      </w:r>
      <w:r w:rsidRPr="00FB55BA">
        <w:rPr>
          <w:rFonts w:ascii="Times New Roman" w:eastAsia="Times New Roman" w:hAnsi="Times New Roman" w:cs="Times New Roman"/>
          <w:color w:val="auto"/>
          <w:sz w:val="26"/>
          <w:szCs w:val="26"/>
        </w:rPr>
        <w:t>документа,</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подготовленный на основе ранее у</w:t>
      </w:r>
      <w:r w:rsidR="00FB55BA">
        <w:rPr>
          <w:rFonts w:ascii="Times New Roman" w:eastAsia="Times New Roman" w:hAnsi="Times New Roman" w:cs="Times New Roman"/>
          <w:color w:val="auto"/>
          <w:sz w:val="26"/>
          <w:szCs w:val="26"/>
        </w:rPr>
        <w:t xml:space="preserve">твержденного проекта планировки </w:t>
      </w:r>
      <w:r w:rsidRPr="00FB55BA">
        <w:rPr>
          <w:rFonts w:ascii="Times New Roman" w:eastAsia="Times New Roman" w:hAnsi="Times New Roman" w:cs="Times New Roman"/>
          <w:color w:val="auto"/>
          <w:sz w:val="26"/>
          <w:szCs w:val="26"/>
        </w:rPr>
        <w:t>территории, проект межевания территории в виде отдельного документа).</w:t>
      </w:r>
    </w:p>
    <w:p w14:paraId="46FC01F3"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4"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5"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2. Вид и наименование объекта капитального строительства.</w:t>
      </w:r>
    </w:p>
    <w:p w14:paraId="46FC01F6"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7"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8"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3. Основные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характеристики</w:t>
      </w:r>
      <w:r w:rsid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планируемого</w:t>
      </w:r>
      <w:r w:rsid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к</w:t>
      </w:r>
      <w:r w:rsid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размещению</w:t>
      </w:r>
      <w:r w:rsidR="00FB55BA">
        <w:rPr>
          <w:rFonts w:ascii="Times New Roman" w:eastAsia="Times New Roman" w:hAnsi="Times New Roman" w:cs="Times New Roman"/>
          <w:color w:val="auto"/>
          <w:sz w:val="26"/>
          <w:szCs w:val="26"/>
        </w:rPr>
        <w:t xml:space="preserve"> объекта </w:t>
      </w:r>
      <w:r w:rsidRPr="00FB55BA">
        <w:rPr>
          <w:rFonts w:ascii="Times New Roman" w:eastAsia="Times New Roman" w:hAnsi="Times New Roman" w:cs="Times New Roman"/>
          <w:color w:val="auto"/>
          <w:sz w:val="26"/>
          <w:szCs w:val="26"/>
        </w:rPr>
        <w:t>капитального</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строительства</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(назначение,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местоположение,</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площадь объекта </w:t>
      </w:r>
      <w:r w:rsidRPr="00FB55BA">
        <w:rPr>
          <w:rFonts w:ascii="Times New Roman" w:eastAsia="Times New Roman" w:hAnsi="Times New Roman" w:cs="Times New Roman"/>
          <w:color w:val="auto"/>
          <w:sz w:val="26"/>
          <w:szCs w:val="26"/>
        </w:rPr>
        <w:t>капитального строительства и др.).</w:t>
      </w:r>
    </w:p>
    <w:p w14:paraId="46FC01F9"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A"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B"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4. Источник</w:t>
      </w:r>
      <w:r w:rsid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финансирования</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работ</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по</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подготовке</w:t>
      </w:r>
      <w:r w:rsid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документации</w:t>
      </w:r>
      <w:r w:rsidR="00FB55BA">
        <w:rPr>
          <w:rFonts w:ascii="Times New Roman" w:eastAsia="Times New Roman" w:hAnsi="Times New Roman" w:cs="Times New Roman"/>
          <w:color w:val="auto"/>
          <w:sz w:val="26"/>
          <w:szCs w:val="26"/>
        </w:rPr>
        <w:t xml:space="preserve"> по </w:t>
      </w:r>
      <w:r w:rsidRPr="00FB55BA">
        <w:rPr>
          <w:rFonts w:ascii="Times New Roman" w:eastAsia="Times New Roman" w:hAnsi="Times New Roman" w:cs="Times New Roman"/>
          <w:color w:val="auto"/>
          <w:sz w:val="26"/>
          <w:szCs w:val="26"/>
        </w:rPr>
        <w:t>планировке территории.</w:t>
      </w:r>
    </w:p>
    <w:p w14:paraId="46FC01FC"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D"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1FE"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lastRenderedPageBreak/>
        <w:t>5. Реквизиты</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акта,</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которым</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утверждены</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документы</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территориального </w:t>
      </w:r>
      <w:r w:rsidRPr="00FB55BA">
        <w:rPr>
          <w:rFonts w:ascii="Times New Roman" w:eastAsia="Times New Roman" w:hAnsi="Times New Roman" w:cs="Times New Roman"/>
          <w:color w:val="auto"/>
          <w:sz w:val="26"/>
          <w:szCs w:val="26"/>
        </w:rPr>
        <w:t>планирования,</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предусматривающие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размещение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объекта</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капитального </w:t>
      </w:r>
      <w:r w:rsidRPr="00FB55BA">
        <w:rPr>
          <w:rFonts w:ascii="Times New Roman" w:eastAsia="Times New Roman" w:hAnsi="Times New Roman" w:cs="Times New Roman"/>
          <w:color w:val="auto"/>
          <w:sz w:val="26"/>
          <w:szCs w:val="26"/>
        </w:rPr>
        <w:t>строительства,</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в</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случае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если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отображение</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такого</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объекта</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в документах </w:t>
      </w:r>
      <w:r w:rsidRPr="00FB55BA">
        <w:rPr>
          <w:rFonts w:ascii="Times New Roman" w:eastAsia="Times New Roman" w:hAnsi="Times New Roman" w:cs="Times New Roman"/>
          <w:color w:val="auto"/>
          <w:sz w:val="26"/>
          <w:szCs w:val="26"/>
        </w:rPr>
        <w:t>территориального</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планирования</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предусмотрено</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в</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соответствии</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с </w:t>
      </w:r>
      <w:r w:rsidRPr="00FB55BA">
        <w:rPr>
          <w:rFonts w:ascii="Times New Roman" w:eastAsia="Times New Roman" w:hAnsi="Times New Roman" w:cs="Times New Roman"/>
          <w:color w:val="auto"/>
          <w:sz w:val="26"/>
          <w:szCs w:val="26"/>
        </w:rPr>
        <w:t>законодательством Российской Федерации.</w:t>
      </w:r>
    </w:p>
    <w:p w14:paraId="46FC01FF"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0"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1"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6.</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Планируемый</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срок</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выполнения</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работ</w:t>
      </w:r>
      <w:r w:rsidR="00FB55BA" w:rsidRPr="00FB55BA">
        <w:rPr>
          <w:rFonts w:ascii="Times New Roman" w:eastAsia="Times New Roman" w:hAnsi="Times New Roman" w:cs="Times New Roman"/>
          <w:color w:val="auto"/>
          <w:sz w:val="26"/>
          <w:szCs w:val="26"/>
        </w:rPr>
        <w:t xml:space="preserve"> </w:t>
      </w:r>
      <w:r w:rsidR="00FB55BA">
        <w:rPr>
          <w:rFonts w:ascii="Times New Roman" w:eastAsia="Times New Roman" w:hAnsi="Times New Roman" w:cs="Times New Roman"/>
          <w:color w:val="auto"/>
          <w:sz w:val="26"/>
          <w:szCs w:val="26"/>
        </w:rPr>
        <w:t xml:space="preserve">по подготовке документации по </w:t>
      </w:r>
      <w:r w:rsidRPr="00FB55BA">
        <w:rPr>
          <w:rFonts w:ascii="Times New Roman" w:eastAsia="Times New Roman" w:hAnsi="Times New Roman" w:cs="Times New Roman"/>
          <w:color w:val="auto"/>
          <w:sz w:val="26"/>
          <w:szCs w:val="26"/>
        </w:rPr>
        <w:t>планировке территории.</w:t>
      </w:r>
    </w:p>
    <w:p w14:paraId="46FC0202"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3"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4"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7. Цель подготовки документации по планировке территории.</w:t>
      </w:r>
    </w:p>
    <w:p w14:paraId="46FC0205"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6"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7" w14:textId="77777777" w:rsidR="004877A6" w:rsidRPr="00FB55BA" w:rsidRDefault="004877A6" w:rsidP="004A7BC1">
      <w:pPr>
        <w:autoSpaceDE w:val="0"/>
        <w:autoSpaceDN w:val="0"/>
        <w:ind w:firstLine="709"/>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 xml:space="preserve">8. Указание на отсутствие необходимости </w:t>
      </w:r>
      <w:r w:rsidR="00FB55BA">
        <w:rPr>
          <w:rFonts w:ascii="Times New Roman" w:eastAsia="Times New Roman" w:hAnsi="Times New Roman" w:cs="Times New Roman"/>
          <w:color w:val="auto"/>
          <w:sz w:val="26"/>
          <w:szCs w:val="26"/>
        </w:rPr>
        <w:t xml:space="preserve">выполнения инженерных изысканий </w:t>
      </w:r>
      <w:r w:rsidRPr="00FB55BA">
        <w:rPr>
          <w:rFonts w:ascii="Times New Roman" w:eastAsia="Times New Roman" w:hAnsi="Times New Roman" w:cs="Times New Roman"/>
          <w:color w:val="auto"/>
          <w:sz w:val="26"/>
          <w:szCs w:val="26"/>
        </w:rPr>
        <w:t>в</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целях</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подготовки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документации</w:t>
      </w:r>
      <w:r w:rsidR="00FB55BA" w:rsidRPr="00FB55BA">
        <w:rPr>
          <w:rFonts w:ascii="Times New Roman" w:eastAsia="Times New Roman" w:hAnsi="Times New Roman" w:cs="Times New Roman"/>
          <w:color w:val="auto"/>
          <w:sz w:val="26"/>
          <w:szCs w:val="26"/>
        </w:rPr>
        <w:t xml:space="preserve"> </w:t>
      </w:r>
      <w:r w:rsidRPr="00FB55BA">
        <w:rPr>
          <w:rFonts w:ascii="Times New Roman" w:eastAsia="Times New Roman" w:hAnsi="Times New Roman" w:cs="Times New Roman"/>
          <w:color w:val="auto"/>
          <w:sz w:val="26"/>
          <w:szCs w:val="26"/>
        </w:rPr>
        <w:t>по планировке территории (указыва</w:t>
      </w:r>
      <w:r w:rsidR="00FB55BA">
        <w:rPr>
          <w:rFonts w:ascii="Times New Roman" w:eastAsia="Times New Roman" w:hAnsi="Times New Roman" w:cs="Times New Roman"/>
          <w:color w:val="auto"/>
          <w:sz w:val="26"/>
          <w:szCs w:val="26"/>
        </w:rPr>
        <w:t xml:space="preserve">ется в </w:t>
      </w:r>
      <w:r w:rsidRPr="00FB55BA">
        <w:rPr>
          <w:rFonts w:ascii="Times New Roman" w:eastAsia="Times New Roman" w:hAnsi="Times New Roman" w:cs="Times New Roman"/>
          <w:color w:val="auto"/>
          <w:sz w:val="26"/>
          <w:szCs w:val="26"/>
        </w:rPr>
        <w:t>случае отсутствия такой необходимости):</w:t>
      </w:r>
    </w:p>
    <w:p w14:paraId="46FC0208"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9"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A"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p>
    <w:p w14:paraId="46FC020B"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К заявлению прилагаются следующие документы:</w:t>
      </w:r>
    </w:p>
    <w:p w14:paraId="46FC020C"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D" w14:textId="77777777" w:rsidR="004877A6" w:rsidRPr="00FB55BA" w:rsidRDefault="004877A6" w:rsidP="00FB55BA">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_______________________________________________________________________</w:t>
      </w:r>
    </w:p>
    <w:p w14:paraId="46FC020E" w14:textId="77777777" w:rsidR="004877A6" w:rsidRPr="004A7BC1" w:rsidRDefault="004877A6" w:rsidP="00FB55BA">
      <w:pPr>
        <w:autoSpaceDE w:val="0"/>
        <w:autoSpaceDN w:val="0"/>
        <w:jc w:val="center"/>
        <w:rPr>
          <w:rFonts w:ascii="Times New Roman" w:eastAsia="Times New Roman" w:hAnsi="Times New Roman" w:cs="Times New Roman"/>
          <w:color w:val="auto"/>
          <w:szCs w:val="26"/>
        </w:rPr>
      </w:pPr>
      <w:r w:rsidRPr="004A7BC1">
        <w:rPr>
          <w:rFonts w:ascii="Times New Roman" w:eastAsia="Times New Roman" w:hAnsi="Times New Roman" w:cs="Times New Roman"/>
          <w:color w:val="auto"/>
          <w:szCs w:val="26"/>
        </w:rPr>
        <w:t>(указывается перечень прилагаемых документов)</w:t>
      </w:r>
    </w:p>
    <w:p w14:paraId="46FC020F" w14:textId="77777777" w:rsidR="004877A6" w:rsidRPr="004877A6" w:rsidRDefault="004877A6" w:rsidP="004877A6">
      <w:pPr>
        <w:autoSpaceDE w:val="0"/>
        <w:autoSpaceDN w:val="0"/>
        <w:jc w:val="both"/>
        <w:rPr>
          <w:rFonts w:ascii="Times New Roman" w:eastAsia="Times New Roman" w:hAnsi="Times New Roman" w:cs="Times New Roman"/>
          <w:color w:val="auto"/>
          <w:sz w:val="20"/>
          <w:szCs w:val="20"/>
        </w:rPr>
      </w:pPr>
    </w:p>
    <w:p w14:paraId="46FC0210" w14:textId="77777777" w:rsidR="00FB55BA" w:rsidRDefault="00FB55BA" w:rsidP="004877A6">
      <w:pPr>
        <w:autoSpaceDE w:val="0"/>
        <w:autoSpaceDN w:val="0"/>
        <w:jc w:val="both"/>
        <w:rPr>
          <w:rFonts w:ascii="Times New Roman" w:eastAsia="Times New Roman" w:hAnsi="Times New Roman" w:cs="Times New Roman"/>
          <w:color w:val="auto"/>
          <w:sz w:val="20"/>
          <w:szCs w:val="20"/>
        </w:rPr>
      </w:pPr>
      <w:r w:rsidRPr="00FB55BA">
        <w:rPr>
          <w:rFonts w:ascii="Times New Roman" w:eastAsia="Times New Roman" w:hAnsi="Times New Roman" w:cs="Times New Roman"/>
          <w:noProof/>
          <w:color w:val="auto"/>
          <w:sz w:val="20"/>
          <w:szCs w:val="20"/>
        </w:rPr>
        <mc:AlternateContent>
          <mc:Choice Requires="wps">
            <w:drawing>
              <wp:anchor distT="45720" distB="45720" distL="114300" distR="114300" simplePos="0" relativeHeight="251659264" behindDoc="0" locked="0" layoutInCell="1" allowOverlap="1" wp14:anchorId="46FC041A" wp14:editId="46FC041B">
                <wp:simplePos x="0" y="0"/>
                <wp:positionH relativeFrom="column">
                  <wp:posOffset>1329690</wp:posOffset>
                </wp:positionH>
                <wp:positionV relativeFrom="paragraph">
                  <wp:posOffset>19684</wp:posOffset>
                </wp:positionV>
                <wp:extent cx="3295650" cy="466725"/>
                <wp:effectExtent l="0" t="0" r="19050" b="28575"/>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466725"/>
                        </a:xfrm>
                        <a:prstGeom prst="rect">
                          <a:avLst/>
                        </a:prstGeom>
                        <a:solidFill>
                          <a:srgbClr val="FFFFFF"/>
                        </a:solidFill>
                        <a:ln w="9525">
                          <a:solidFill>
                            <a:srgbClr val="000000"/>
                          </a:solidFill>
                          <a:miter lim="800000"/>
                          <a:headEnd/>
                          <a:tailEnd/>
                        </a:ln>
                      </wps:spPr>
                      <wps:txbx>
                        <w:txbxContent>
                          <w:p w14:paraId="46FC0421" w14:textId="77777777" w:rsidR="00EF0439" w:rsidRPr="004877A6" w:rsidRDefault="00EF0439" w:rsidP="00FB55BA">
                            <w:pPr>
                              <w:autoSpaceDE w:val="0"/>
                              <w:autoSpaceDN w:val="0"/>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СХЕМА ГРАНИЦ ПРОЕКТИРОВАНИЯ</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6FC041A" id="_x0000_t202" coordsize="21600,21600" o:spt="202" path="m,l,21600r21600,l21600,xe">
                <v:stroke joinstyle="miter"/>
                <v:path gradientshapeok="t" o:connecttype="rect"/>
              </v:shapetype>
              <v:shape id="Надпись 2" o:spid="_x0000_s1026" type="#_x0000_t202" style="position:absolute;left:0;text-align:left;margin-left:104.7pt;margin-top:1.55pt;width:259.5pt;height:3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">
                <v:textbox>
                  <w:txbxContent>
                    <w:p w14:paraId="46FC0421" w14:textId="77777777" w:rsidR="00EF0439" w:rsidRPr="004877A6" w:rsidRDefault="00EF0439" w:rsidP="00FB55BA">
                      <w:pPr>
                        <w:autoSpaceDE w:val="0"/>
                        <w:autoSpaceDN w:val="0"/>
                        <w:jc w:val="center"/>
                        <w:rPr>
                          <w:rFonts w:ascii="Times New Roman" w:eastAsia="Times New Roman" w:hAnsi="Times New Roman" w:cs="Times New Roman"/>
                          <w:color w:val="auto"/>
                          <w:sz w:val="20"/>
                          <w:szCs w:val="20"/>
                        </w:rPr>
                      </w:pPr>
                      <w:r w:rsidRPr="004877A6">
                        <w:rPr>
                          <w:rFonts w:ascii="Times New Roman" w:eastAsia="Times New Roman" w:hAnsi="Times New Roman" w:cs="Times New Roman"/>
                          <w:color w:val="auto"/>
                          <w:sz w:val="20"/>
                          <w:szCs w:val="20"/>
                        </w:rPr>
                        <w:t>СХЕМА ГРАНИЦ ПРОЕКТИРОВАНИЯ</w:t>
                      </w:r>
                    </w:p>
                  </w:txbxContent>
                </v:textbox>
              </v:shape>
            </w:pict>
          </mc:Fallback>
        </mc:AlternateContent>
      </w:r>
    </w:p>
    <w:p w14:paraId="46FC0211" w14:textId="77777777" w:rsidR="00FB55BA" w:rsidRDefault="00FB55BA" w:rsidP="004877A6">
      <w:pPr>
        <w:autoSpaceDE w:val="0"/>
        <w:autoSpaceDN w:val="0"/>
        <w:jc w:val="both"/>
        <w:rPr>
          <w:rFonts w:ascii="Times New Roman" w:eastAsia="Times New Roman" w:hAnsi="Times New Roman" w:cs="Times New Roman"/>
          <w:color w:val="auto"/>
          <w:sz w:val="20"/>
          <w:szCs w:val="20"/>
        </w:rPr>
      </w:pPr>
    </w:p>
    <w:p w14:paraId="46FC0212" w14:textId="77777777" w:rsidR="00FB55BA" w:rsidRDefault="00FB55BA" w:rsidP="004877A6">
      <w:pPr>
        <w:autoSpaceDE w:val="0"/>
        <w:autoSpaceDN w:val="0"/>
        <w:jc w:val="both"/>
        <w:rPr>
          <w:rFonts w:ascii="Times New Roman" w:eastAsia="Times New Roman" w:hAnsi="Times New Roman" w:cs="Times New Roman"/>
          <w:color w:val="auto"/>
          <w:sz w:val="20"/>
          <w:szCs w:val="20"/>
        </w:rPr>
      </w:pPr>
    </w:p>
    <w:p w14:paraId="46FC0213" w14:textId="77777777" w:rsidR="00FB55BA" w:rsidRDefault="00FB55BA" w:rsidP="004877A6">
      <w:pPr>
        <w:autoSpaceDE w:val="0"/>
        <w:autoSpaceDN w:val="0"/>
        <w:jc w:val="both"/>
        <w:rPr>
          <w:rFonts w:ascii="Times New Roman" w:eastAsia="Times New Roman" w:hAnsi="Times New Roman" w:cs="Times New Roman"/>
          <w:color w:val="auto"/>
          <w:sz w:val="20"/>
          <w:szCs w:val="20"/>
        </w:rPr>
      </w:pPr>
    </w:p>
    <w:p w14:paraId="46FC0214" w14:textId="77777777" w:rsidR="00FB55BA" w:rsidRPr="00FB55BA" w:rsidRDefault="00FB55BA" w:rsidP="004877A6">
      <w:pPr>
        <w:autoSpaceDE w:val="0"/>
        <w:autoSpaceDN w:val="0"/>
        <w:jc w:val="both"/>
        <w:rPr>
          <w:rFonts w:ascii="Times New Roman" w:eastAsia="Times New Roman" w:hAnsi="Times New Roman" w:cs="Times New Roman"/>
          <w:color w:val="auto"/>
          <w:sz w:val="26"/>
          <w:szCs w:val="26"/>
        </w:rPr>
      </w:pPr>
    </w:p>
    <w:p w14:paraId="46FC0215" w14:textId="77777777" w:rsidR="004877A6" w:rsidRPr="00FB55BA" w:rsidRDefault="004877A6" w:rsidP="004877A6">
      <w:pPr>
        <w:autoSpaceDE w:val="0"/>
        <w:autoSpaceDN w:val="0"/>
        <w:jc w:val="both"/>
        <w:rPr>
          <w:rFonts w:ascii="Times New Roman" w:eastAsia="Times New Roman" w:hAnsi="Times New Roman" w:cs="Times New Roman"/>
          <w:color w:val="auto"/>
          <w:sz w:val="26"/>
          <w:szCs w:val="26"/>
        </w:rPr>
      </w:pPr>
      <w:r w:rsidRPr="00FB55BA">
        <w:rPr>
          <w:rFonts w:ascii="Times New Roman" w:eastAsia="Times New Roman" w:hAnsi="Times New Roman" w:cs="Times New Roman"/>
          <w:color w:val="auto"/>
          <w:sz w:val="26"/>
          <w:szCs w:val="26"/>
        </w:rPr>
        <w:t>Результат предоставления Услуги прошу направить (выдать):</w:t>
      </w:r>
    </w:p>
    <w:p w14:paraId="46FC0216" w14:textId="77777777" w:rsidR="004877A6" w:rsidRPr="004877A6" w:rsidRDefault="004877A6" w:rsidP="004877A6">
      <w:pPr>
        <w:autoSpaceDE w:val="0"/>
        <w:autoSpaceDN w:val="0"/>
        <w:jc w:val="both"/>
        <w:rPr>
          <w:rFonts w:ascii="Times New Roman" w:eastAsia="Times New Roman" w:hAnsi="Times New Roman" w:cs="Times New Roman"/>
          <w:color w:val="auto"/>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50"/>
        <w:gridCol w:w="1021"/>
      </w:tblGrid>
      <w:tr w:rsidR="004877A6" w:rsidRPr="004877A6" w14:paraId="46FC0219" w14:textId="77777777" w:rsidTr="004877A6">
        <w:tc>
          <w:tcPr>
            <w:tcW w:w="8050" w:type="dxa"/>
          </w:tcPr>
          <w:p w14:paraId="46FC0217"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r w:rsidRPr="004877A6">
              <w:rPr>
                <w:rFonts w:ascii="Times New Roman" w:eastAsia="Times New Roman" w:hAnsi="Times New Roman" w:cs="Times New Roman"/>
                <w:color w:val="auto"/>
                <w:sz w:val="22"/>
                <w:szCs w:val="20"/>
              </w:rPr>
              <w:t>1) в форме документа на бумажном носителе в Уполномоченном органе</w:t>
            </w:r>
          </w:p>
        </w:tc>
        <w:tc>
          <w:tcPr>
            <w:tcW w:w="1021" w:type="dxa"/>
          </w:tcPr>
          <w:p w14:paraId="46FC0218"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p>
        </w:tc>
      </w:tr>
      <w:tr w:rsidR="004877A6" w:rsidRPr="004877A6" w14:paraId="46FC021C" w14:textId="77777777" w:rsidTr="004877A6">
        <w:tc>
          <w:tcPr>
            <w:tcW w:w="8050" w:type="dxa"/>
          </w:tcPr>
          <w:p w14:paraId="46FC021A"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r w:rsidRPr="004877A6">
              <w:rPr>
                <w:rFonts w:ascii="Times New Roman" w:eastAsia="Times New Roman" w:hAnsi="Times New Roman" w:cs="Times New Roman"/>
                <w:color w:val="auto"/>
                <w:sz w:val="22"/>
                <w:szCs w:val="20"/>
              </w:rPr>
              <w:t>2) в форме документа на бумажном носителе почтовым отправлением заказным письмом по адресу _______________________________________</w:t>
            </w:r>
          </w:p>
        </w:tc>
        <w:tc>
          <w:tcPr>
            <w:tcW w:w="1021" w:type="dxa"/>
          </w:tcPr>
          <w:p w14:paraId="46FC021B"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p>
        </w:tc>
      </w:tr>
      <w:tr w:rsidR="004877A6" w:rsidRPr="004877A6" w14:paraId="46FC021F" w14:textId="77777777" w:rsidTr="004877A6">
        <w:tc>
          <w:tcPr>
            <w:tcW w:w="8050" w:type="dxa"/>
          </w:tcPr>
          <w:p w14:paraId="46FC021D"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r w:rsidRPr="004877A6">
              <w:rPr>
                <w:rFonts w:ascii="Times New Roman" w:eastAsia="Times New Roman" w:hAnsi="Times New Roman" w:cs="Times New Roman"/>
                <w:color w:val="auto"/>
                <w:sz w:val="22"/>
                <w:szCs w:val="20"/>
              </w:rPr>
              <w:t>3) в форме электронного документа посредством Единого портала</w:t>
            </w:r>
          </w:p>
        </w:tc>
        <w:tc>
          <w:tcPr>
            <w:tcW w:w="1021" w:type="dxa"/>
          </w:tcPr>
          <w:p w14:paraId="46FC021E" w14:textId="77777777" w:rsidR="004877A6" w:rsidRPr="004877A6" w:rsidRDefault="004877A6" w:rsidP="004877A6">
            <w:pPr>
              <w:autoSpaceDE w:val="0"/>
              <w:autoSpaceDN w:val="0"/>
              <w:rPr>
                <w:rFonts w:ascii="Times New Roman" w:eastAsia="Times New Roman" w:hAnsi="Times New Roman" w:cs="Times New Roman"/>
                <w:color w:val="auto"/>
                <w:sz w:val="22"/>
                <w:szCs w:val="20"/>
              </w:rPr>
            </w:pPr>
          </w:p>
        </w:tc>
      </w:tr>
    </w:tbl>
    <w:p w14:paraId="46FC0220" w14:textId="77777777" w:rsidR="004877A6" w:rsidRPr="004877A6" w:rsidRDefault="004877A6" w:rsidP="004877A6">
      <w:pPr>
        <w:autoSpaceDE w:val="0"/>
        <w:autoSpaceDN w:val="0"/>
        <w:jc w:val="both"/>
        <w:rPr>
          <w:rFonts w:ascii="Times New Roman" w:eastAsia="Times New Roman" w:hAnsi="Times New Roman" w:cs="Times New Roman"/>
          <w:color w:val="auto"/>
          <w:sz w:val="22"/>
          <w:szCs w:val="20"/>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1"/>
        <w:gridCol w:w="341"/>
        <w:gridCol w:w="1986"/>
        <w:gridCol w:w="340"/>
        <w:gridCol w:w="4087"/>
      </w:tblGrid>
      <w:tr w:rsidR="004877A6" w:rsidRPr="004877A6" w14:paraId="46FC0226" w14:textId="77777777" w:rsidTr="004877A6">
        <w:tc>
          <w:tcPr>
            <w:tcW w:w="2321" w:type="dxa"/>
            <w:tcBorders>
              <w:top w:val="nil"/>
              <w:left w:val="nil"/>
              <w:right w:val="nil"/>
            </w:tcBorders>
          </w:tcPr>
          <w:p w14:paraId="46FC0221"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c>
          <w:tcPr>
            <w:tcW w:w="341" w:type="dxa"/>
            <w:tcBorders>
              <w:top w:val="nil"/>
              <w:left w:val="nil"/>
              <w:bottom w:val="nil"/>
              <w:right w:val="nil"/>
            </w:tcBorders>
          </w:tcPr>
          <w:p w14:paraId="46FC0222"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c>
          <w:tcPr>
            <w:tcW w:w="1986" w:type="dxa"/>
            <w:tcBorders>
              <w:top w:val="nil"/>
              <w:left w:val="nil"/>
              <w:right w:val="nil"/>
            </w:tcBorders>
          </w:tcPr>
          <w:p w14:paraId="46FC0223"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c>
          <w:tcPr>
            <w:tcW w:w="340" w:type="dxa"/>
            <w:tcBorders>
              <w:top w:val="nil"/>
              <w:left w:val="nil"/>
              <w:bottom w:val="nil"/>
              <w:right w:val="nil"/>
            </w:tcBorders>
          </w:tcPr>
          <w:p w14:paraId="46FC0224"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c>
          <w:tcPr>
            <w:tcW w:w="4087" w:type="dxa"/>
            <w:tcBorders>
              <w:top w:val="nil"/>
              <w:left w:val="nil"/>
              <w:right w:val="nil"/>
            </w:tcBorders>
          </w:tcPr>
          <w:p w14:paraId="46FC0225"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r>
      <w:tr w:rsidR="004877A6" w:rsidRPr="004877A6" w14:paraId="46FC022C" w14:textId="77777777" w:rsidTr="004877A6">
        <w:tc>
          <w:tcPr>
            <w:tcW w:w="2321" w:type="dxa"/>
            <w:tcBorders>
              <w:left w:val="nil"/>
              <w:bottom w:val="nil"/>
              <w:right w:val="nil"/>
            </w:tcBorders>
          </w:tcPr>
          <w:p w14:paraId="46FC0227"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r w:rsidRPr="004877A6">
              <w:rPr>
                <w:rFonts w:ascii="Times New Roman" w:eastAsia="Times New Roman" w:hAnsi="Times New Roman" w:cs="Times New Roman"/>
                <w:color w:val="auto"/>
                <w:sz w:val="22"/>
                <w:szCs w:val="20"/>
              </w:rPr>
              <w:t>(дата)</w:t>
            </w:r>
          </w:p>
        </w:tc>
        <w:tc>
          <w:tcPr>
            <w:tcW w:w="341" w:type="dxa"/>
            <w:tcBorders>
              <w:top w:val="nil"/>
              <w:left w:val="nil"/>
              <w:bottom w:val="nil"/>
              <w:right w:val="nil"/>
            </w:tcBorders>
          </w:tcPr>
          <w:p w14:paraId="46FC0228"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c>
          <w:tcPr>
            <w:tcW w:w="1986" w:type="dxa"/>
            <w:tcBorders>
              <w:left w:val="nil"/>
              <w:bottom w:val="nil"/>
              <w:right w:val="nil"/>
            </w:tcBorders>
          </w:tcPr>
          <w:p w14:paraId="46FC0229"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r w:rsidRPr="004877A6">
              <w:rPr>
                <w:rFonts w:ascii="Times New Roman" w:eastAsia="Times New Roman" w:hAnsi="Times New Roman" w:cs="Times New Roman"/>
                <w:color w:val="auto"/>
                <w:sz w:val="22"/>
                <w:szCs w:val="20"/>
              </w:rPr>
              <w:t>(подпись)</w:t>
            </w:r>
          </w:p>
        </w:tc>
        <w:tc>
          <w:tcPr>
            <w:tcW w:w="340" w:type="dxa"/>
            <w:tcBorders>
              <w:top w:val="nil"/>
              <w:left w:val="nil"/>
              <w:bottom w:val="nil"/>
              <w:right w:val="nil"/>
            </w:tcBorders>
          </w:tcPr>
          <w:p w14:paraId="46FC022A"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p>
        </w:tc>
        <w:tc>
          <w:tcPr>
            <w:tcW w:w="4087" w:type="dxa"/>
            <w:tcBorders>
              <w:left w:val="nil"/>
              <w:bottom w:val="nil"/>
              <w:right w:val="nil"/>
            </w:tcBorders>
          </w:tcPr>
          <w:p w14:paraId="46FC022B" w14:textId="77777777" w:rsidR="004877A6" w:rsidRPr="004877A6" w:rsidRDefault="004877A6" w:rsidP="004877A6">
            <w:pPr>
              <w:autoSpaceDE w:val="0"/>
              <w:autoSpaceDN w:val="0"/>
              <w:jc w:val="center"/>
              <w:rPr>
                <w:rFonts w:ascii="Times New Roman" w:eastAsia="Times New Roman" w:hAnsi="Times New Roman" w:cs="Times New Roman"/>
                <w:color w:val="auto"/>
                <w:sz w:val="22"/>
                <w:szCs w:val="20"/>
              </w:rPr>
            </w:pPr>
            <w:r w:rsidRPr="004877A6">
              <w:rPr>
                <w:rFonts w:ascii="Times New Roman" w:eastAsia="Times New Roman" w:hAnsi="Times New Roman" w:cs="Times New Roman"/>
                <w:color w:val="auto"/>
                <w:sz w:val="22"/>
                <w:szCs w:val="20"/>
              </w:rPr>
              <w:t>(ФИО)</w:t>
            </w:r>
          </w:p>
        </w:tc>
      </w:tr>
    </w:tbl>
    <w:p w14:paraId="46FC022D" w14:textId="77777777" w:rsidR="004877A6" w:rsidRPr="004877A6" w:rsidRDefault="004877A6" w:rsidP="004877A6">
      <w:pPr>
        <w:autoSpaceDE w:val="0"/>
        <w:autoSpaceDN w:val="0"/>
        <w:jc w:val="center"/>
        <w:rPr>
          <w:rFonts w:ascii="Calibri" w:eastAsia="Times New Roman" w:hAnsi="Calibri" w:cs="Calibri"/>
          <w:color w:val="auto"/>
          <w:sz w:val="22"/>
          <w:szCs w:val="20"/>
        </w:rPr>
      </w:pPr>
    </w:p>
    <w:p w14:paraId="46FC022E" w14:textId="77777777" w:rsidR="00652996" w:rsidRDefault="00652996">
      <w:pPr>
        <w:rPr>
          <w:rFonts w:ascii="Times New Roman" w:hAnsi="Times New Roman" w:cs="Times New Roman"/>
          <w:sz w:val="26"/>
          <w:szCs w:val="26"/>
        </w:rPr>
      </w:pPr>
      <w:r>
        <w:rPr>
          <w:rFonts w:ascii="Times New Roman" w:hAnsi="Times New Roman" w:cs="Times New Roman"/>
          <w:sz w:val="26"/>
          <w:szCs w:val="26"/>
        </w:rPr>
        <w:br w:type="page"/>
      </w:r>
    </w:p>
    <w:p w14:paraId="46FC022F" w14:textId="77777777" w:rsidR="00652996" w:rsidRPr="00652996" w:rsidRDefault="00652996" w:rsidP="00652996">
      <w:pPr>
        <w:tabs>
          <w:tab w:val="left" w:pos="1215"/>
        </w:tabs>
        <w:jc w:val="right"/>
        <w:rPr>
          <w:rFonts w:ascii="Times New Roman" w:hAnsi="Times New Roman" w:cs="Times New Roman"/>
          <w:sz w:val="26"/>
          <w:szCs w:val="26"/>
        </w:rPr>
      </w:pPr>
      <w:r w:rsidRPr="00652996">
        <w:rPr>
          <w:rFonts w:ascii="Times New Roman" w:hAnsi="Times New Roman" w:cs="Times New Roman"/>
          <w:sz w:val="26"/>
          <w:szCs w:val="26"/>
        </w:rPr>
        <w:lastRenderedPageBreak/>
        <w:t>Форма 2</w:t>
      </w:r>
    </w:p>
    <w:p w14:paraId="46FC0230" w14:textId="77777777" w:rsidR="00652996" w:rsidRPr="00652996" w:rsidRDefault="00652996" w:rsidP="00652996">
      <w:pPr>
        <w:tabs>
          <w:tab w:val="left" w:pos="1215"/>
        </w:tabs>
        <w:rPr>
          <w:rFonts w:ascii="Times New Roman" w:hAnsi="Times New Roman" w:cs="Times New Roman"/>
          <w:sz w:val="26"/>
          <w:szCs w:val="26"/>
        </w:rPr>
      </w:pPr>
    </w:p>
    <w:p w14:paraId="46FC0231" w14:textId="77777777" w:rsidR="00652996" w:rsidRPr="002F18CB" w:rsidRDefault="00652996" w:rsidP="00D26097">
      <w:pPr>
        <w:autoSpaceDE w:val="0"/>
        <w:autoSpaceDN w:val="0"/>
        <w:ind w:left="5245" w:right="-290"/>
        <w:rPr>
          <w:rFonts w:ascii="Times New Roman" w:eastAsia="Times New Roman" w:hAnsi="Times New Roman" w:cs="Times New Roman"/>
          <w:color w:val="auto"/>
          <w:sz w:val="20"/>
          <w:szCs w:val="20"/>
        </w:rPr>
      </w:pPr>
      <w:r w:rsidRPr="002F18CB">
        <w:rPr>
          <w:rFonts w:ascii="Times New Roman" w:hAnsi="Times New Roman" w:cs="Times New Roman"/>
          <w:sz w:val="20"/>
          <w:szCs w:val="20"/>
        </w:rPr>
        <w:t xml:space="preserve">В </w:t>
      </w:r>
      <w:r w:rsidRPr="002F18CB">
        <w:rPr>
          <w:rFonts w:ascii="Times New Roman" w:eastAsia="Times New Roman" w:hAnsi="Times New Roman" w:cs="Times New Roman"/>
          <w:color w:val="auto"/>
          <w:sz w:val="20"/>
          <w:szCs w:val="20"/>
        </w:rPr>
        <w:t>_________________</w:t>
      </w:r>
      <w:r w:rsidR="00D26097">
        <w:rPr>
          <w:rFonts w:ascii="Times New Roman" w:eastAsia="Times New Roman" w:hAnsi="Times New Roman" w:cs="Times New Roman"/>
          <w:color w:val="auto"/>
          <w:sz w:val="20"/>
          <w:szCs w:val="20"/>
        </w:rPr>
        <w:t>_______________________</w:t>
      </w:r>
    </w:p>
    <w:p w14:paraId="46FC0232" w14:textId="77777777" w:rsidR="00652996" w:rsidRPr="002F18CB" w:rsidRDefault="00652996" w:rsidP="00D26097">
      <w:pPr>
        <w:autoSpaceDE w:val="0"/>
        <w:autoSpaceDN w:val="0"/>
        <w:ind w:left="5245"/>
        <w:jc w:val="center"/>
        <w:rPr>
          <w:rFonts w:ascii="Times New Roman" w:eastAsia="Times New Roman" w:hAnsi="Times New Roman" w:cs="Times New Roman"/>
          <w:color w:val="auto"/>
          <w:sz w:val="20"/>
          <w:szCs w:val="20"/>
        </w:rPr>
      </w:pPr>
      <w:r w:rsidRPr="002F18CB">
        <w:rPr>
          <w:rFonts w:ascii="Times New Roman" w:eastAsia="Times New Roman" w:hAnsi="Times New Roman" w:cs="Times New Roman"/>
          <w:color w:val="auto"/>
          <w:sz w:val="20"/>
          <w:szCs w:val="20"/>
        </w:rPr>
        <w:t>(наименование Уполномоченного органа)</w:t>
      </w:r>
    </w:p>
    <w:p w14:paraId="46FC0233" w14:textId="77777777" w:rsidR="00652996" w:rsidRPr="002F18CB" w:rsidRDefault="00652996" w:rsidP="00D26097">
      <w:pPr>
        <w:tabs>
          <w:tab w:val="left" w:pos="1215"/>
        </w:tabs>
        <w:ind w:left="5245" w:hanging="142"/>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физическом лице</w:t>
      </w:r>
    </w:p>
    <w:p w14:paraId="46FC0234"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235"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36"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(фамилия, имя, отчество (при наличии))</w:t>
      </w:r>
    </w:p>
    <w:p w14:paraId="46FC0237"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38"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239"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3A"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23B"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3C"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23D"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3E"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23F"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40"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241"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42"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243"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44"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245" w14:textId="77777777" w:rsidR="00652996" w:rsidRPr="002F18CB" w:rsidRDefault="00652996" w:rsidP="00D26097">
      <w:pPr>
        <w:tabs>
          <w:tab w:val="left" w:pos="1215"/>
        </w:tabs>
        <w:ind w:left="5245"/>
        <w:jc w:val="center"/>
        <w:rPr>
          <w:rFonts w:ascii="Times New Roman" w:hAnsi="Times New Roman" w:cs="Times New Roman"/>
          <w:sz w:val="20"/>
          <w:szCs w:val="20"/>
        </w:rPr>
      </w:pPr>
    </w:p>
    <w:p w14:paraId="46FC0246"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юридическом лице</w:t>
      </w:r>
    </w:p>
    <w:p w14:paraId="46FC0247"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248"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49" w14:textId="77777777" w:rsidR="00652996" w:rsidRPr="002F18CB" w:rsidRDefault="002F18CB"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w:t>
      </w:r>
      <w:r w:rsidR="00652996" w:rsidRPr="002F18CB">
        <w:rPr>
          <w:rFonts w:ascii="Times New Roman" w:hAnsi="Times New Roman" w:cs="Times New Roman"/>
          <w:sz w:val="20"/>
          <w:szCs w:val="20"/>
        </w:rPr>
        <w:t>(организационно-правовая форма,</w:t>
      </w:r>
    </w:p>
    <w:p w14:paraId="46FC024A"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полное наименование)</w:t>
      </w:r>
    </w:p>
    <w:p w14:paraId="46FC024B"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4C"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(ОГРН, ИНН)</w:t>
      </w:r>
    </w:p>
    <w:p w14:paraId="46FC024D"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4E"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(юридический и/или почтовый адрес)</w:t>
      </w:r>
    </w:p>
    <w:p w14:paraId="46FC024F"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0"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желанию)_</w:t>
      </w:r>
    </w:p>
    <w:p w14:paraId="46FC0251"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2"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253" w14:textId="77777777" w:rsidR="00652996" w:rsidRPr="002F18CB" w:rsidRDefault="00652996" w:rsidP="00D26097">
      <w:pPr>
        <w:tabs>
          <w:tab w:val="left" w:pos="1215"/>
        </w:tabs>
        <w:ind w:left="5245"/>
        <w:jc w:val="center"/>
        <w:rPr>
          <w:rFonts w:ascii="Times New Roman" w:hAnsi="Times New Roman" w:cs="Times New Roman"/>
          <w:sz w:val="20"/>
          <w:szCs w:val="20"/>
        </w:rPr>
      </w:pPr>
    </w:p>
    <w:p w14:paraId="46FC0254"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представителе заявителя</w:t>
      </w:r>
    </w:p>
    <w:p w14:paraId="46FC0255"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256"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7" w14:textId="77777777" w:rsidR="00652996" w:rsidRPr="002F18CB" w:rsidRDefault="002F18CB"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w:t>
      </w:r>
      <w:r w:rsidR="00652996" w:rsidRPr="002F18CB">
        <w:rPr>
          <w:rFonts w:ascii="Times New Roman" w:hAnsi="Times New Roman" w:cs="Times New Roman"/>
          <w:sz w:val="20"/>
          <w:szCs w:val="20"/>
        </w:rPr>
        <w:t>(фамилия, имя, отчество (при наличии))</w:t>
      </w:r>
    </w:p>
    <w:p w14:paraId="46FC0258"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9"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25A"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B"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25C"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D"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25E"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5F"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260"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61"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262"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63"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264"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65"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266"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67"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(наименование и реквизиты документа,</w:t>
      </w:r>
    </w:p>
    <w:p w14:paraId="46FC0268"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подтверждающего полномочия (решения</w:t>
      </w:r>
    </w:p>
    <w:p w14:paraId="46FC0269" w14:textId="77777777" w:rsidR="00652996" w:rsidRPr="002F18CB" w:rsidRDefault="00652996"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 назначении опекуна (попечителя))</w:t>
      </w:r>
    </w:p>
    <w:p w14:paraId="46FC026A" w14:textId="77777777" w:rsidR="00652996" w:rsidRPr="00652996" w:rsidRDefault="00652996" w:rsidP="00652996">
      <w:pPr>
        <w:tabs>
          <w:tab w:val="left" w:pos="1215"/>
        </w:tabs>
        <w:rPr>
          <w:rFonts w:ascii="Times New Roman" w:hAnsi="Times New Roman" w:cs="Times New Roman"/>
          <w:sz w:val="26"/>
          <w:szCs w:val="26"/>
        </w:rPr>
      </w:pPr>
    </w:p>
    <w:p w14:paraId="46FC026B" w14:textId="77777777" w:rsidR="00652996" w:rsidRPr="00652996" w:rsidRDefault="00652996" w:rsidP="002F18CB">
      <w:pPr>
        <w:tabs>
          <w:tab w:val="left" w:pos="1215"/>
        </w:tabs>
        <w:suppressAutoHyphens/>
        <w:jc w:val="center"/>
        <w:rPr>
          <w:rFonts w:ascii="Times New Roman" w:hAnsi="Times New Roman" w:cs="Times New Roman"/>
          <w:sz w:val="26"/>
          <w:szCs w:val="26"/>
        </w:rPr>
      </w:pPr>
      <w:bookmarkStart w:id="12" w:name="P1324"/>
      <w:bookmarkEnd w:id="12"/>
      <w:r w:rsidRPr="00652996">
        <w:rPr>
          <w:rFonts w:ascii="Times New Roman" w:hAnsi="Times New Roman" w:cs="Times New Roman"/>
          <w:sz w:val="26"/>
          <w:szCs w:val="26"/>
        </w:rPr>
        <w:t>Заявление</w:t>
      </w:r>
      <w:r w:rsidR="002F18CB">
        <w:rPr>
          <w:rFonts w:ascii="Times New Roman" w:hAnsi="Times New Roman" w:cs="Times New Roman"/>
          <w:sz w:val="26"/>
          <w:szCs w:val="26"/>
        </w:rPr>
        <w:t xml:space="preserve"> </w:t>
      </w:r>
      <w:r w:rsidRPr="00652996">
        <w:rPr>
          <w:rFonts w:ascii="Times New Roman" w:hAnsi="Times New Roman" w:cs="Times New Roman"/>
          <w:sz w:val="26"/>
          <w:szCs w:val="26"/>
        </w:rPr>
        <w:t>об утверждении документации по планировке территории</w:t>
      </w:r>
    </w:p>
    <w:p w14:paraId="46FC026C" w14:textId="77777777" w:rsidR="00652996" w:rsidRPr="00652996" w:rsidRDefault="00652996" w:rsidP="00652996">
      <w:pPr>
        <w:tabs>
          <w:tab w:val="left" w:pos="1215"/>
        </w:tabs>
        <w:rPr>
          <w:rFonts w:ascii="Times New Roman" w:hAnsi="Times New Roman" w:cs="Times New Roman"/>
          <w:sz w:val="26"/>
          <w:szCs w:val="26"/>
        </w:rPr>
      </w:pPr>
    </w:p>
    <w:p w14:paraId="46FC026D" w14:textId="77777777" w:rsidR="00652996" w:rsidRPr="00652996" w:rsidRDefault="002F18CB" w:rsidP="002F18CB">
      <w:pPr>
        <w:tabs>
          <w:tab w:val="left" w:pos="1215"/>
        </w:tabs>
        <w:jc w:val="both"/>
        <w:rPr>
          <w:rFonts w:ascii="Times New Roman" w:hAnsi="Times New Roman" w:cs="Times New Roman"/>
          <w:sz w:val="26"/>
          <w:szCs w:val="26"/>
        </w:rPr>
      </w:pPr>
      <w:r>
        <w:rPr>
          <w:rFonts w:ascii="Times New Roman" w:hAnsi="Times New Roman" w:cs="Times New Roman"/>
          <w:sz w:val="26"/>
          <w:szCs w:val="26"/>
        </w:rPr>
        <w:t xml:space="preserve">Прошу утвердить документацию </w:t>
      </w:r>
      <w:r w:rsidR="00652996" w:rsidRPr="00652996">
        <w:rPr>
          <w:rFonts w:ascii="Times New Roman" w:hAnsi="Times New Roman" w:cs="Times New Roman"/>
          <w:sz w:val="26"/>
          <w:szCs w:val="26"/>
        </w:rPr>
        <w:t>по</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планировке</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территории (указать вид</w:t>
      </w:r>
      <w:r>
        <w:rPr>
          <w:rFonts w:ascii="Times New Roman" w:hAnsi="Times New Roman" w:cs="Times New Roman"/>
          <w:sz w:val="26"/>
          <w:szCs w:val="26"/>
        </w:rPr>
        <w:t xml:space="preserve"> документации по </w:t>
      </w:r>
      <w:r w:rsidR="00652996" w:rsidRPr="00652996">
        <w:rPr>
          <w:rFonts w:ascii="Times New Roman" w:hAnsi="Times New Roman" w:cs="Times New Roman"/>
          <w:sz w:val="26"/>
          <w:szCs w:val="26"/>
        </w:rPr>
        <w:t>планировке</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территории:</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проект</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планировки</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территории и</w:t>
      </w:r>
      <w:r>
        <w:rPr>
          <w:rFonts w:ascii="Times New Roman" w:hAnsi="Times New Roman" w:cs="Times New Roman"/>
          <w:sz w:val="26"/>
          <w:szCs w:val="26"/>
        </w:rPr>
        <w:t xml:space="preserve"> </w:t>
      </w:r>
      <w:r w:rsidR="00652996" w:rsidRPr="00652996">
        <w:rPr>
          <w:rFonts w:ascii="Times New Roman" w:hAnsi="Times New Roman" w:cs="Times New Roman"/>
          <w:sz w:val="26"/>
          <w:szCs w:val="26"/>
        </w:rPr>
        <w:t>проект межевания территории/проект межевания территории) в границах:</w:t>
      </w:r>
    </w:p>
    <w:p w14:paraId="46FC026E" w14:textId="77777777" w:rsidR="00652996" w:rsidRPr="00652996" w:rsidRDefault="00652996" w:rsidP="00652996">
      <w:pPr>
        <w:tabs>
          <w:tab w:val="left" w:pos="1215"/>
        </w:tabs>
        <w:rPr>
          <w:rFonts w:ascii="Times New Roman" w:hAnsi="Times New Roman" w:cs="Times New Roman"/>
          <w:sz w:val="26"/>
          <w:szCs w:val="26"/>
        </w:rPr>
      </w:pPr>
      <w:r w:rsidRPr="00652996">
        <w:rPr>
          <w:rFonts w:ascii="Times New Roman" w:hAnsi="Times New Roman" w:cs="Times New Roman"/>
          <w:sz w:val="26"/>
          <w:szCs w:val="26"/>
        </w:rPr>
        <w:t>_______________________________________________________________________</w:t>
      </w:r>
    </w:p>
    <w:p w14:paraId="46FC026F" w14:textId="77777777" w:rsidR="00652996" w:rsidRPr="004A7BC1" w:rsidRDefault="00652996" w:rsidP="002F18CB">
      <w:pPr>
        <w:tabs>
          <w:tab w:val="left" w:pos="1215"/>
        </w:tabs>
        <w:jc w:val="center"/>
        <w:rPr>
          <w:rFonts w:ascii="Times New Roman" w:hAnsi="Times New Roman" w:cs="Times New Roman"/>
          <w:sz w:val="26"/>
          <w:szCs w:val="26"/>
        </w:rPr>
      </w:pPr>
      <w:r w:rsidRPr="004A7BC1">
        <w:rPr>
          <w:rFonts w:ascii="Times New Roman" w:hAnsi="Times New Roman" w:cs="Times New Roman"/>
          <w:sz w:val="26"/>
          <w:szCs w:val="26"/>
        </w:rPr>
        <w:t>(описание местонахождения территории, описание границ территории)</w:t>
      </w:r>
    </w:p>
    <w:p w14:paraId="46FC0270" w14:textId="77777777" w:rsidR="00652996" w:rsidRPr="00652996" w:rsidRDefault="00652996" w:rsidP="002F18CB">
      <w:pPr>
        <w:tabs>
          <w:tab w:val="left" w:pos="1215"/>
        </w:tabs>
        <w:jc w:val="both"/>
        <w:rPr>
          <w:rFonts w:ascii="Times New Roman" w:hAnsi="Times New Roman" w:cs="Times New Roman"/>
          <w:sz w:val="26"/>
          <w:szCs w:val="26"/>
        </w:rPr>
      </w:pPr>
      <w:r w:rsidRPr="00652996">
        <w:rPr>
          <w:rFonts w:ascii="Times New Roman" w:hAnsi="Times New Roman" w:cs="Times New Roman"/>
          <w:sz w:val="26"/>
          <w:szCs w:val="26"/>
        </w:rPr>
        <w:t>Сведения</w:t>
      </w:r>
      <w:r w:rsidR="002F18CB">
        <w:rPr>
          <w:rFonts w:ascii="Times New Roman" w:hAnsi="Times New Roman" w:cs="Times New Roman"/>
          <w:sz w:val="26"/>
          <w:szCs w:val="26"/>
        </w:rPr>
        <w:t xml:space="preserve"> </w:t>
      </w:r>
      <w:r w:rsidRPr="00652996">
        <w:rPr>
          <w:rFonts w:ascii="Times New Roman" w:hAnsi="Times New Roman" w:cs="Times New Roman"/>
          <w:sz w:val="26"/>
          <w:szCs w:val="26"/>
        </w:rPr>
        <w:t>о</w:t>
      </w:r>
      <w:r w:rsidR="002F18CB">
        <w:rPr>
          <w:rFonts w:ascii="Times New Roman" w:hAnsi="Times New Roman" w:cs="Times New Roman"/>
          <w:sz w:val="26"/>
          <w:szCs w:val="26"/>
        </w:rPr>
        <w:t xml:space="preserve"> </w:t>
      </w:r>
      <w:r w:rsidRPr="00652996">
        <w:rPr>
          <w:rFonts w:ascii="Times New Roman" w:hAnsi="Times New Roman" w:cs="Times New Roman"/>
          <w:sz w:val="26"/>
          <w:szCs w:val="26"/>
        </w:rPr>
        <w:t>принятом</w:t>
      </w:r>
      <w:r w:rsidR="002F18CB">
        <w:rPr>
          <w:rFonts w:ascii="Times New Roman" w:hAnsi="Times New Roman" w:cs="Times New Roman"/>
          <w:sz w:val="26"/>
          <w:szCs w:val="26"/>
        </w:rPr>
        <w:t xml:space="preserve"> </w:t>
      </w:r>
      <w:r w:rsidRPr="00652996">
        <w:rPr>
          <w:rFonts w:ascii="Times New Roman" w:hAnsi="Times New Roman" w:cs="Times New Roman"/>
          <w:sz w:val="26"/>
          <w:szCs w:val="26"/>
        </w:rPr>
        <w:t>решении</w:t>
      </w:r>
      <w:r w:rsidR="002F18CB">
        <w:rPr>
          <w:rFonts w:ascii="Times New Roman" w:hAnsi="Times New Roman" w:cs="Times New Roman"/>
          <w:sz w:val="26"/>
          <w:szCs w:val="26"/>
        </w:rPr>
        <w:t xml:space="preserve"> </w:t>
      </w:r>
      <w:r w:rsidRPr="00652996">
        <w:rPr>
          <w:rFonts w:ascii="Times New Roman" w:hAnsi="Times New Roman" w:cs="Times New Roman"/>
          <w:sz w:val="26"/>
          <w:szCs w:val="26"/>
        </w:rPr>
        <w:t>о подготовке документации по планировке</w:t>
      </w:r>
      <w:r w:rsidR="002F18CB">
        <w:rPr>
          <w:rFonts w:ascii="Times New Roman" w:hAnsi="Times New Roman" w:cs="Times New Roman"/>
          <w:sz w:val="26"/>
          <w:szCs w:val="26"/>
        </w:rPr>
        <w:t xml:space="preserve"> </w:t>
      </w:r>
      <w:r w:rsidRPr="00652996">
        <w:rPr>
          <w:rFonts w:ascii="Times New Roman" w:hAnsi="Times New Roman" w:cs="Times New Roman"/>
          <w:sz w:val="26"/>
          <w:szCs w:val="26"/>
        </w:rPr>
        <w:t>территории (при наличии) _______________________________________________________________________</w:t>
      </w:r>
    </w:p>
    <w:p w14:paraId="46FC0271" w14:textId="77777777" w:rsidR="00652996" w:rsidRPr="00652996" w:rsidRDefault="00652996" w:rsidP="00652996">
      <w:pPr>
        <w:tabs>
          <w:tab w:val="left" w:pos="1215"/>
        </w:tabs>
        <w:rPr>
          <w:rFonts w:ascii="Times New Roman" w:hAnsi="Times New Roman" w:cs="Times New Roman"/>
          <w:sz w:val="26"/>
          <w:szCs w:val="26"/>
        </w:rPr>
      </w:pPr>
    </w:p>
    <w:p w14:paraId="46FC0272" w14:textId="77777777" w:rsidR="00652996" w:rsidRPr="00652996" w:rsidRDefault="00652996" w:rsidP="00652996">
      <w:pPr>
        <w:tabs>
          <w:tab w:val="left" w:pos="1215"/>
        </w:tabs>
        <w:rPr>
          <w:rFonts w:ascii="Times New Roman" w:hAnsi="Times New Roman" w:cs="Times New Roman"/>
          <w:sz w:val="26"/>
          <w:szCs w:val="26"/>
        </w:rPr>
      </w:pPr>
      <w:r w:rsidRPr="00652996">
        <w:rPr>
          <w:rFonts w:ascii="Times New Roman" w:hAnsi="Times New Roman" w:cs="Times New Roman"/>
          <w:sz w:val="26"/>
          <w:szCs w:val="26"/>
        </w:rPr>
        <w:t xml:space="preserve">К заявлению прилагаются следующие документы: </w:t>
      </w:r>
    </w:p>
    <w:p w14:paraId="46FC0273" w14:textId="77777777" w:rsidR="00652996" w:rsidRPr="00652996" w:rsidRDefault="00652996" w:rsidP="00652996">
      <w:pPr>
        <w:tabs>
          <w:tab w:val="left" w:pos="1215"/>
        </w:tabs>
        <w:rPr>
          <w:rFonts w:ascii="Times New Roman" w:hAnsi="Times New Roman" w:cs="Times New Roman"/>
          <w:sz w:val="26"/>
          <w:szCs w:val="26"/>
        </w:rPr>
      </w:pPr>
      <w:r w:rsidRPr="00652996">
        <w:rPr>
          <w:rFonts w:ascii="Times New Roman" w:hAnsi="Times New Roman" w:cs="Times New Roman"/>
          <w:sz w:val="26"/>
          <w:szCs w:val="26"/>
        </w:rPr>
        <w:t>______________________________________________________________________________________________________________________________________________</w:t>
      </w:r>
    </w:p>
    <w:p w14:paraId="46FC0274" w14:textId="77777777" w:rsidR="00652996" w:rsidRPr="004A7BC1" w:rsidRDefault="00652996" w:rsidP="002F18CB">
      <w:pPr>
        <w:tabs>
          <w:tab w:val="left" w:pos="1215"/>
        </w:tabs>
        <w:jc w:val="center"/>
        <w:rPr>
          <w:rFonts w:ascii="Times New Roman" w:hAnsi="Times New Roman" w:cs="Times New Roman"/>
          <w:sz w:val="26"/>
          <w:szCs w:val="26"/>
        </w:rPr>
      </w:pPr>
      <w:r w:rsidRPr="004A7BC1">
        <w:rPr>
          <w:rFonts w:ascii="Times New Roman" w:hAnsi="Times New Roman" w:cs="Times New Roman"/>
          <w:sz w:val="26"/>
          <w:szCs w:val="26"/>
        </w:rPr>
        <w:t>(указывается перечень прилагаемых документов)</w:t>
      </w:r>
    </w:p>
    <w:p w14:paraId="46FC0275" w14:textId="77777777" w:rsidR="00652996" w:rsidRPr="004A7BC1" w:rsidRDefault="00652996" w:rsidP="00652996">
      <w:pPr>
        <w:tabs>
          <w:tab w:val="left" w:pos="1215"/>
        </w:tabs>
        <w:rPr>
          <w:rFonts w:ascii="Times New Roman" w:hAnsi="Times New Roman" w:cs="Times New Roman"/>
          <w:sz w:val="26"/>
          <w:szCs w:val="26"/>
        </w:rPr>
      </w:pPr>
    </w:p>
    <w:p w14:paraId="46FC0276" w14:textId="77777777" w:rsidR="00652996" w:rsidRPr="00652996" w:rsidRDefault="00652996" w:rsidP="00652996">
      <w:pPr>
        <w:tabs>
          <w:tab w:val="left" w:pos="1215"/>
        </w:tabs>
        <w:rPr>
          <w:rFonts w:ascii="Times New Roman" w:hAnsi="Times New Roman" w:cs="Times New Roman"/>
          <w:sz w:val="26"/>
          <w:szCs w:val="26"/>
        </w:rPr>
      </w:pPr>
      <w:r w:rsidRPr="00652996">
        <w:rPr>
          <w:rFonts w:ascii="Times New Roman" w:hAnsi="Times New Roman" w:cs="Times New Roman"/>
          <w:sz w:val="26"/>
          <w:szCs w:val="26"/>
        </w:rPr>
        <w:t>Результат предоставления Услуги прошу направить (выдать):</w:t>
      </w:r>
    </w:p>
    <w:p w14:paraId="46FC0277" w14:textId="77777777" w:rsidR="00652996" w:rsidRPr="00652996" w:rsidRDefault="00652996" w:rsidP="00652996">
      <w:pPr>
        <w:tabs>
          <w:tab w:val="left" w:pos="1215"/>
        </w:tabs>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50"/>
        <w:gridCol w:w="1021"/>
      </w:tblGrid>
      <w:tr w:rsidR="00652996" w:rsidRPr="00652996" w14:paraId="46FC027A" w14:textId="77777777" w:rsidTr="00D26097">
        <w:tc>
          <w:tcPr>
            <w:tcW w:w="8050" w:type="dxa"/>
          </w:tcPr>
          <w:p w14:paraId="46FC0278" w14:textId="77777777" w:rsidR="00652996" w:rsidRPr="00652996" w:rsidRDefault="00652996" w:rsidP="00652996">
            <w:pPr>
              <w:tabs>
                <w:tab w:val="left" w:pos="1215"/>
              </w:tabs>
              <w:rPr>
                <w:rFonts w:ascii="Times New Roman" w:hAnsi="Times New Roman" w:cs="Times New Roman"/>
                <w:sz w:val="26"/>
                <w:szCs w:val="26"/>
              </w:rPr>
            </w:pPr>
            <w:r w:rsidRPr="00652996">
              <w:rPr>
                <w:rFonts w:ascii="Times New Roman" w:hAnsi="Times New Roman" w:cs="Times New Roman"/>
                <w:sz w:val="26"/>
                <w:szCs w:val="26"/>
              </w:rPr>
              <w:t>1) в форме документа на бумажном носителе в Уполномоченном органе</w:t>
            </w:r>
          </w:p>
        </w:tc>
        <w:tc>
          <w:tcPr>
            <w:tcW w:w="1021" w:type="dxa"/>
          </w:tcPr>
          <w:p w14:paraId="46FC0279" w14:textId="77777777" w:rsidR="00652996" w:rsidRPr="00652996" w:rsidRDefault="00652996" w:rsidP="00652996">
            <w:pPr>
              <w:tabs>
                <w:tab w:val="left" w:pos="1215"/>
              </w:tabs>
              <w:rPr>
                <w:rFonts w:ascii="Times New Roman" w:hAnsi="Times New Roman" w:cs="Times New Roman"/>
                <w:sz w:val="26"/>
                <w:szCs w:val="26"/>
              </w:rPr>
            </w:pPr>
          </w:p>
        </w:tc>
      </w:tr>
      <w:tr w:rsidR="00652996" w:rsidRPr="00652996" w14:paraId="46FC027D" w14:textId="77777777" w:rsidTr="00D26097">
        <w:tc>
          <w:tcPr>
            <w:tcW w:w="8050" w:type="dxa"/>
          </w:tcPr>
          <w:p w14:paraId="46FC027B" w14:textId="18148967" w:rsidR="00652996" w:rsidRPr="00652996" w:rsidRDefault="00652996" w:rsidP="004A7BC1">
            <w:pPr>
              <w:tabs>
                <w:tab w:val="left" w:pos="1215"/>
              </w:tabs>
              <w:rPr>
                <w:rFonts w:ascii="Times New Roman" w:hAnsi="Times New Roman" w:cs="Times New Roman"/>
                <w:sz w:val="26"/>
                <w:szCs w:val="26"/>
              </w:rPr>
            </w:pPr>
            <w:r w:rsidRPr="00652996">
              <w:rPr>
                <w:rFonts w:ascii="Times New Roman" w:hAnsi="Times New Roman" w:cs="Times New Roman"/>
                <w:sz w:val="26"/>
                <w:szCs w:val="26"/>
              </w:rPr>
              <w:t>2) в форме документа на бумажном носителе почтовым отправлением заказным письмом по адресу ____</w:t>
            </w:r>
            <w:r w:rsidR="004A7BC1">
              <w:rPr>
                <w:rFonts w:ascii="Times New Roman" w:hAnsi="Times New Roman" w:cs="Times New Roman"/>
                <w:sz w:val="26"/>
                <w:szCs w:val="26"/>
              </w:rPr>
              <w:t>_______________________________</w:t>
            </w:r>
          </w:p>
        </w:tc>
        <w:tc>
          <w:tcPr>
            <w:tcW w:w="1021" w:type="dxa"/>
          </w:tcPr>
          <w:p w14:paraId="46FC027C" w14:textId="77777777" w:rsidR="00652996" w:rsidRPr="00652996" w:rsidRDefault="00652996" w:rsidP="00652996">
            <w:pPr>
              <w:tabs>
                <w:tab w:val="left" w:pos="1215"/>
              </w:tabs>
              <w:rPr>
                <w:rFonts w:ascii="Times New Roman" w:hAnsi="Times New Roman" w:cs="Times New Roman"/>
                <w:sz w:val="26"/>
                <w:szCs w:val="26"/>
              </w:rPr>
            </w:pPr>
          </w:p>
        </w:tc>
      </w:tr>
      <w:tr w:rsidR="00652996" w:rsidRPr="00652996" w14:paraId="46FC0280" w14:textId="77777777" w:rsidTr="00D26097">
        <w:tc>
          <w:tcPr>
            <w:tcW w:w="8050" w:type="dxa"/>
          </w:tcPr>
          <w:p w14:paraId="46FC027E" w14:textId="77777777" w:rsidR="00652996" w:rsidRPr="00652996" w:rsidRDefault="00652996" w:rsidP="00652996">
            <w:pPr>
              <w:tabs>
                <w:tab w:val="left" w:pos="1215"/>
              </w:tabs>
              <w:rPr>
                <w:rFonts w:ascii="Times New Roman" w:hAnsi="Times New Roman" w:cs="Times New Roman"/>
                <w:sz w:val="26"/>
                <w:szCs w:val="26"/>
              </w:rPr>
            </w:pPr>
            <w:r w:rsidRPr="00652996">
              <w:rPr>
                <w:rFonts w:ascii="Times New Roman" w:hAnsi="Times New Roman" w:cs="Times New Roman"/>
                <w:sz w:val="26"/>
                <w:szCs w:val="26"/>
              </w:rPr>
              <w:t>3) в форме электронного документа посредством Единого портала</w:t>
            </w:r>
          </w:p>
        </w:tc>
        <w:tc>
          <w:tcPr>
            <w:tcW w:w="1021" w:type="dxa"/>
          </w:tcPr>
          <w:p w14:paraId="46FC027F" w14:textId="77777777" w:rsidR="00652996" w:rsidRPr="00652996" w:rsidRDefault="00652996" w:rsidP="00652996">
            <w:pPr>
              <w:tabs>
                <w:tab w:val="left" w:pos="1215"/>
              </w:tabs>
              <w:rPr>
                <w:rFonts w:ascii="Times New Roman" w:hAnsi="Times New Roman" w:cs="Times New Roman"/>
                <w:sz w:val="26"/>
                <w:szCs w:val="26"/>
              </w:rPr>
            </w:pPr>
          </w:p>
        </w:tc>
      </w:tr>
    </w:tbl>
    <w:p w14:paraId="46FC0281" w14:textId="77777777" w:rsidR="00652996" w:rsidRPr="00652996" w:rsidRDefault="00652996" w:rsidP="00652996">
      <w:pPr>
        <w:tabs>
          <w:tab w:val="left" w:pos="1215"/>
        </w:tabs>
        <w:rPr>
          <w:rFonts w:ascii="Times New Roman" w:hAnsi="Times New Roman" w:cs="Times New Roman"/>
          <w:sz w:val="26"/>
          <w:szCs w:val="26"/>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1"/>
        <w:gridCol w:w="341"/>
        <w:gridCol w:w="1986"/>
        <w:gridCol w:w="340"/>
        <w:gridCol w:w="4087"/>
      </w:tblGrid>
      <w:tr w:rsidR="00652996" w:rsidRPr="00652996" w14:paraId="46FC0287" w14:textId="77777777" w:rsidTr="00D26097">
        <w:tc>
          <w:tcPr>
            <w:tcW w:w="2321" w:type="dxa"/>
            <w:tcBorders>
              <w:top w:val="nil"/>
              <w:left w:val="nil"/>
              <w:right w:val="nil"/>
            </w:tcBorders>
          </w:tcPr>
          <w:p w14:paraId="46FC0282" w14:textId="77777777" w:rsidR="00652996" w:rsidRPr="00652996" w:rsidRDefault="00652996" w:rsidP="00652996">
            <w:pPr>
              <w:tabs>
                <w:tab w:val="left" w:pos="1215"/>
              </w:tabs>
              <w:rPr>
                <w:rFonts w:ascii="Times New Roman" w:hAnsi="Times New Roman" w:cs="Times New Roman"/>
                <w:sz w:val="26"/>
                <w:szCs w:val="26"/>
              </w:rPr>
            </w:pPr>
          </w:p>
        </w:tc>
        <w:tc>
          <w:tcPr>
            <w:tcW w:w="341" w:type="dxa"/>
            <w:tcBorders>
              <w:top w:val="nil"/>
              <w:left w:val="nil"/>
              <w:bottom w:val="nil"/>
              <w:right w:val="nil"/>
            </w:tcBorders>
          </w:tcPr>
          <w:p w14:paraId="46FC0283" w14:textId="77777777" w:rsidR="00652996" w:rsidRPr="00652996" w:rsidRDefault="00652996" w:rsidP="00652996">
            <w:pPr>
              <w:tabs>
                <w:tab w:val="left" w:pos="1215"/>
              </w:tabs>
              <w:rPr>
                <w:rFonts w:ascii="Times New Roman" w:hAnsi="Times New Roman" w:cs="Times New Roman"/>
                <w:sz w:val="26"/>
                <w:szCs w:val="26"/>
              </w:rPr>
            </w:pPr>
          </w:p>
        </w:tc>
        <w:tc>
          <w:tcPr>
            <w:tcW w:w="1986" w:type="dxa"/>
            <w:tcBorders>
              <w:top w:val="nil"/>
              <w:left w:val="nil"/>
              <w:right w:val="nil"/>
            </w:tcBorders>
          </w:tcPr>
          <w:p w14:paraId="46FC0284" w14:textId="77777777" w:rsidR="00652996" w:rsidRPr="00652996" w:rsidRDefault="00652996" w:rsidP="00652996">
            <w:pPr>
              <w:tabs>
                <w:tab w:val="left" w:pos="1215"/>
              </w:tabs>
              <w:rPr>
                <w:rFonts w:ascii="Times New Roman" w:hAnsi="Times New Roman" w:cs="Times New Roman"/>
                <w:sz w:val="26"/>
                <w:szCs w:val="26"/>
              </w:rPr>
            </w:pPr>
          </w:p>
        </w:tc>
        <w:tc>
          <w:tcPr>
            <w:tcW w:w="340" w:type="dxa"/>
            <w:tcBorders>
              <w:top w:val="nil"/>
              <w:left w:val="nil"/>
              <w:bottom w:val="nil"/>
              <w:right w:val="nil"/>
            </w:tcBorders>
          </w:tcPr>
          <w:p w14:paraId="46FC0285" w14:textId="77777777" w:rsidR="00652996" w:rsidRPr="00652996" w:rsidRDefault="00652996" w:rsidP="00652996">
            <w:pPr>
              <w:tabs>
                <w:tab w:val="left" w:pos="1215"/>
              </w:tabs>
              <w:rPr>
                <w:rFonts w:ascii="Times New Roman" w:hAnsi="Times New Roman" w:cs="Times New Roman"/>
                <w:sz w:val="26"/>
                <w:szCs w:val="26"/>
              </w:rPr>
            </w:pPr>
          </w:p>
        </w:tc>
        <w:tc>
          <w:tcPr>
            <w:tcW w:w="4087" w:type="dxa"/>
            <w:tcBorders>
              <w:top w:val="nil"/>
              <w:left w:val="nil"/>
              <w:right w:val="nil"/>
            </w:tcBorders>
          </w:tcPr>
          <w:p w14:paraId="46FC0286" w14:textId="77777777" w:rsidR="00652996" w:rsidRPr="00652996" w:rsidRDefault="00652996" w:rsidP="00652996">
            <w:pPr>
              <w:tabs>
                <w:tab w:val="left" w:pos="1215"/>
              </w:tabs>
              <w:rPr>
                <w:rFonts w:ascii="Times New Roman" w:hAnsi="Times New Roman" w:cs="Times New Roman"/>
                <w:sz w:val="26"/>
                <w:szCs w:val="26"/>
              </w:rPr>
            </w:pPr>
          </w:p>
        </w:tc>
      </w:tr>
      <w:tr w:rsidR="00652996" w:rsidRPr="00652996" w14:paraId="46FC028D" w14:textId="77777777" w:rsidTr="00D26097">
        <w:tc>
          <w:tcPr>
            <w:tcW w:w="2321" w:type="dxa"/>
            <w:tcBorders>
              <w:left w:val="nil"/>
              <w:bottom w:val="nil"/>
              <w:right w:val="nil"/>
            </w:tcBorders>
          </w:tcPr>
          <w:p w14:paraId="46FC0288" w14:textId="77777777" w:rsidR="00652996" w:rsidRPr="00652996" w:rsidRDefault="00652996" w:rsidP="002F18CB">
            <w:pPr>
              <w:tabs>
                <w:tab w:val="left" w:pos="1215"/>
              </w:tabs>
              <w:jc w:val="center"/>
              <w:rPr>
                <w:rFonts w:ascii="Times New Roman" w:hAnsi="Times New Roman" w:cs="Times New Roman"/>
                <w:sz w:val="26"/>
                <w:szCs w:val="26"/>
              </w:rPr>
            </w:pPr>
            <w:r w:rsidRPr="00652996">
              <w:rPr>
                <w:rFonts w:ascii="Times New Roman" w:hAnsi="Times New Roman" w:cs="Times New Roman"/>
                <w:sz w:val="26"/>
                <w:szCs w:val="26"/>
              </w:rPr>
              <w:t>(дата)</w:t>
            </w:r>
          </w:p>
        </w:tc>
        <w:tc>
          <w:tcPr>
            <w:tcW w:w="341" w:type="dxa"/>
            <w:tcBorders>
              <w:top w:val="nil"/>
              <w:left w:val="nil"/>
              <w:bottom w:val="nil"/>
              <w:right w:val="nil"/>
            </w:tcBorders>
          </w:tcPr>
          <w:p w14:paraId="46FC0289" w14:textId="77777777" w:rsidR="00652996" w:rsidRPr="00652996" w:rsidRDefault="00652996" w:rsidP="002F18CB">
            <w:pPr>
              <w:tabs>
                <w:tab w:val="left" w:pos="1215"/>
              </w:tabs>
              <w:jc w:val="center"/>
              <w:rPr>
                <w:rFonts w:ascii="Times New Roman" w:hAnsi="Times New Roman" w:cs="Times New Roman"/>
                <w:sz w:val="26"/>
                <w:szCs w:val="26"/>
              </w:rPr>
            </w:pPr>
          </w:p>
        </w:tc>
        <w:tc>
          <w:tcPr>
            <w:tcW w:w="1986" w:type="dxa"/>
            <w:tcBorders>
              <w:left w:val="nil"/>
              <w:bottom w:val="nil"/>
              <w:right w:val="nil"/>
            </w:tcBorders>
          </w:tcPr>
          <w:p w14:paraId="46FC028A" w14:textId="77777777" w:rsidR="00652996" w:rsidRPr="00652996" w:rsidRDefault="00652996" w:rsidP="002F18CB">
            <w:pPr>
              <w:tabs>
                <w:tab w:val="left" w:pos="1215"/>
              </w:tabs>
              <w:jc w:val="center"/>
              <w:rPr>
                <w:rFonts w:ascii="Times New Roman" w:hAnsi="Times New Roman" w:cs="Times New Roman"/>
                <w:sz w:val="26"/>
                <w:szCs w:val="26"/>
              </w:rPr>
            </w:pPr>
            <w:r w:rsidRPr="00652996">
              <w:rPr>
                <w:rFonts w:ascii="Times New Roman" w:hAnsi="Times New Roman" w:cs="Times New Roman"/>
                <w:sz w:val="26"/>
                <w:szCs w:val="26"/>
              </w:rPr>
              <w:t>(подпись)</w:t>
            </w:r>
          </w:p>
        </w:tc>
        <w:tc>
          <w:tcPr>
            <w:tcW w:w="340" w:type="dxa"/>
            <w:tcBorders>
              <w:top w:val="nil"/>
              <w:left w:val="nil"/>
              <w:bottom w:val="nil"/>
              <w:right w:val="nil"/>
            </w:tcBorders>
          </w:tcPr>
          <w:p w14:paraId="46FC028B" w14:textId="77777777" w:rsidR="00652996" w:rsidRPr="00652996" w:rsidRDefault="00652996" w:rsidP="002F18CB">
            <w:pPr>
              <w:tabs>
                <w:tab w:val="left" w:pos="1215"/>
              </w:tabs>
              <w:jc w:val="center"/>
              <w:rPr>
                <w:rFonts w:ascii="Times New Roman" w:hAnsi="Times New Roman" w:cs="Times New Roman"/>
                <w:sz w:val="26"/>
                <w:szCs w:val="26"/>
              </w:rPr>
            </w:pPr>
          </w:p>
        </w:tc>
        <w:tc>
          <w:tcPr>
            <w:tcW w:w="4087" w:type="dxa"/>
            <w:tcBorders>
              <w:left w:val="nil"/>
              <w:bottom w:val="nil"/>
              <w:right w:val="nil"/>
            </w:tcBorders>
          </w:tcPr>
          <w:p w14:paraId="46FC028C" w14:textId="77777777" w:rsidR="00652996" w:rsidRPr="00652996" w:rsidRDefault="00652996" w:rsidP="002F18CB">
            <w:pPr>
              <w:tabs>
                <w:tab w:val="left" w:pos="1215"/>
              </w:tabs>
              <w:jc w:val="center"/>
              <w:rPr>
                <w:rFonts w:ascii="Times New Roman" w:hAnsi="Times New Roman" w:cs="Times New Roman"/>
                <w:sz w:val="26"/>
                <w:szCs w:val="26"/>
              </w:rPr>
            </w:pPr>
            <w:r w:rsidRPr="00652996">
              <w:rPr>
                <w:rFonts w:ascii="Times New Roman" w:hAnsi="Times New Roman" w:cs="Times New Roman"/>
                <w:sz w:val="26"/>
                <w:szCs w:val="26"/>
              </w:rPr>
              <w:t>(ФИО)</w:t>
            </w:r>
          </w:p>
        </w:tc>
      </w:tr>
    </w:tbl>
    <w:p w14:paraId="46FC028E" w14:textId="77777777" w:rsidR="00D26097" w:rsidRDefault="00D26097" w:rsidP="00F25034">
      <w:pPr>
        <w:tabs>
          <w:tab w:val="left" w:pos="1215"/>
        </w:tabs>
        <w:rPr>
          <w:rFonts w:ascii="Times New Roman" w:hAnsi="Times New Roman" w:cs="Times New Roman"/>
          <w:sz w:val="26"/>
          <w:szCs w:val="26"/>
        </w:rPr>
      </w:pPr>
    </w:p>
    <w:p w14:paraId="46FC028F" w14:textId="77777777" w:rsidR="00D26097" w:rsidRDefault="00D26097">
      <w:pPr>
        <w:rPr>
          <w:rFonts w:ascii="Times New Roman" w:hAnsi="Times New Roman" w:cs="Times New Roman"/>
          <w:sz w:val="26"/>
          <w:szCs w:val="26"/>
        </w:rPr>
      </w:pPr>
      <w:r>
        <w:rPr>
          <w:rFonts w:ascii="Times New Roman" w:hAnsi="Times New Roman" w:cs="Times New Roman"/>
          <w:sz w:val="26"/>
          <w:szCs w:val="26"/>
        </w:rPr>
        <w:br w:type="page"/>
      </w:r>
    </w:p>
    <w:p w14:paraId="46FC0290" w14:textId="77777777" w:rsidR="00D26097" w:rsidRPr="00D26097" w:rsidRDefault="00D26097" w:rsidP="00D26097">
      <w:pPr>
        <w:tabs>
          <w:tab w:val="left" w:pos="1215"/>
        </w:tabs>
        <w:jc w:val="right"/>
        <w:rPr>
          <w:rFonts w:ascii="Times New Roman" w:hAnsi="Times New Roman" w:cs="Times New Roman"/>
          <w:sz w:val="26"/>
          <w:szCs w:val="26"/>
        </w:rPr>
      </w:pPr>
      <w:r w:rsidRPr="00D26097">
        <w:rPr>
          <w:rFonts w:ascii="Times New Roman" w:hAnsi="Times New Roman" w:cs="Times New Roman"/>
          <w:sz w:val="26"/>
          <w:szCs w:val="26"/>
        </w:rPr>
        <w:lastRenderedPageBreak/>
        <w:t>Форма 3</w:t>
      </w:r>
    </w:p>
    <w:p w14:paraId="46FC0291" w14:textId="77777777" w:rsidR="00D26097" w:rsidRPr="00D26097" w:rsidRDefault="00D26097" w:rsidP="00D26097">
      <w:pPr>
        <w:tabs>
          <w:tab w:val="left" w:pos="1215"/>
        </w:tabs>
        <w:rPr>
          <w:rFonts w:ascii="Times New Roman" w:hAnsi="Times New Roman" w:cs="Times New Roman"/>
          <w:sz w:val="26"/>
          <w:szCs w:val="26"/>
        </w:rPr>
      </w:pPr>
    </w:p>
    <w:p w14:paraId="46FC0292" w14:textId="77777777" w:rsidR="00D26097" w:rsidRPr="002F18CB" w:rsidRDefault="00D26097" w:rsidP="00D26097">
      <w:pPr>
        <w:autoSpaceDE w:val="0"/>
        <w:autoSpaceDN w:val="0"/>
        <w:ind w:left="5245" w:right="-290"/>
        <w:rPr>
          <w:rFonts w:ascii="Times New Roman" w:eastAsia="Times New Roman" w:hAnsi="Times New Roman" w:cs="Times New Roman"/>
          <w:color w:val="auto"/>
          <w:sz w:val="20"/>
          <w:szCs w:val="20"/>
        </w:rPr>
      </w:pPr>
      <w:r w:rsidRPr="002F18CB">
        <w:rPr>
          <w:rFonts w:ascii="Times New Roman" w:hAnsi="Times New Roman" w:cs="Times New Roman"/>
          <w:sz w:val="20"/>
          <w:szCs w:val="20"/>
        </w:rPr>
        <w:t xml:space="preserve">В </w:t>
      </w:r>
      <w:r w:rsidRPr="002F18CB">
        <w:rPr>
          <w:rFonts w:ascii="Times New Roman" w:eastAsia="Times New Roman" w:hAnsi="Times New Roman" w:cs="Times New Roman"/>
          <w:color w:val="auto"/>
          <w:sz w:val="20"/>
          <w:szCs w:val="20"/>
        </w:rPr>
        <w:t>_________________</w:t>
      </w:r>
      <w:r>
        <w:rPr>
          <w:rFonts w:ascii="Times New Roman" w:eastAsia="Times New Roman" w:hAnsi="Times New Roman" w:cs="Times New Roman"/>
          <w:color w:val="auto"/>
          <w:sz w:val="20"/>
          <w:szCs w:val="20"/>
        </w:rPr>
        <w:t>_______________________</w:t>
      </w:r>
    </w:p>
    <w:p w14:paraId="46FC0293" w14:textId="77777777" w:rsidR="00D26097" w:rsidRPr="002F18CB" w:rsidRDefault="00D26097" w:rsidP="00D26097">
      <w:pPr>
        <w:autoSpaceDE w:val="0"/>
        <w:autoSpaceDN w:val="0"/>
        <w:ind w:left="5245"/>
        <w:jc w:val="center"/>
        <w:rPr>
          <w:rFonts w:ascii="Times New Roman" w:eastAsia="Times New Roman" w:hAnsi="Times New Roman" w:cs="Times New Roman"/>
          <w:color w:val="auto"/>
          <w:sz w:val="20"/>
          <w:szCs w:val="20"/>
        </w:rPr>
      </w:pPr>
      <w:r w:rsidRPr="002F18CB">
        <w:rPr>
          <w:rFonts w:ascii="Times New Roman" w:eastAsia="Times New Roman" w:hAnsi="Times New Roman" w:cs="Times New Roman"/>
          <w:color w:val="auto"/>
          <w:sz w:val="20"/>
          <w:szCs w:val="20"/>
        </w:rPr>
        <w:t>(наименование Уполномоченного органа)</w:t>
      </w:r>
    </w:p>
    <w:p w14:paraId="46FC0294" w14:textId="77777777" w:rsidR="00D26097" w:rsidRPr="002F18CB" w:rsidRDefault="00D26097" w:rsidP="00D26097">
      <w:pPr>
        <w:tabs>
          <w:tab w:val="left" w:pos="1215"/>
        </w:tabs>
        <w:ind w:left="5245" w:hanging="142"/>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физическом лице</w:t>
      </w:r>
    </w:p>
    <w:p w14:paraId="46FC029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29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9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(фамилия, имя, отчество (при наличии))</w:t>
      </w:r>
    </w:p>
    <w:p w14:paraId="46FC029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9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29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9B"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29C"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9D"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29E"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9F"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2A0"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A1"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2A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A3"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2A4"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A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2A6" w14:textId="77777777" w:rsidR="00D26097" w:rsidRPr="002F18CB" w:rsidRDefault="00D26097" w:rsidP="00D26097">
      <w:pPr>
        <w:tabs>
          <w:tab w:val="left" w:pos="1215"/>
        </w:tabs>
        <w:ind w:left="5245"/>
        <w:jc w:val="center"/>
        <w:rPr>
          <w:rFonts w:ascii="Times New Roman" w:hAnsi="Times New Roman" w:cs="Times New Roman"/>
          <w:sz w:val="20"/>
          <w:szCs w:val="20"/>
        </w:rPr>
      </w:pPr>
    </w:p>
    <w:p w14:paraId="46FC02A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юридическом лице</w:t>
      </w:r>
    </w:p>
    <w:p w14:paraId="46FC02A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2A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A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(организационно-правовая форма,</w:t>
      </w:r>
    </w:p>
    <w:p w14:paraId="46FC02AB"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полное наименование)</w:t>
      </w:r>
    </w:p>
    <w:p w14:paraId="46FC02AC"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AD"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(ОГРН, ИНН)</w:t>
      </w:r>
    </w:p>
    <w:p w14:paraId="46FC02AE"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AF"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(юридический и/или почтовый адрес)</w:t>
      </w:r>
    </w:p>
    <w:p w14:paraId="46FC02B0"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B1"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желанию)_</w:t>
      </w:r>
    </w:p>
    <w:p w14:paraId="46FC02B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B3"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2B4" w14:textId="77777777" w:rsidR="00D26097" w:rsidRPr="002F18CB" w:rsidRDefault="00D26097" w:rsidP="00D26097">
      <w:pPr>
        <w:tabs>
          <w:tab w:val="left" w:pos="1215"/>
        </w:tabs>
        <w:ind w:left="5245"/>
        <w:jc w:val="center"/>
        <w:rPr>
          <w:rFonts w:ascii="Times New Roman" w:hAnsi="Times New Roman" w:cs="Times New Roman"/>
          <w:sz w:val="20"/>
          <w:szCs w:val="20"/>
        </w:rPr>
      </w:pPr>
    </w:p>
    <w:p w14:paraId="46FC02B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представителе заявителя</w:t>
      </w:r>
    </w:p>
    <w:p w14:paraId="46FC02B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2B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B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(фамилия, имя, отчество (при наличии))</w:t>
      </w:r>
    </w:p>
    <w:p w14:paraId="46FC02B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B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2BB"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BC"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2BD"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BE"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2BF"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C0"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2C1"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C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2C3"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C4"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2C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C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2C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2C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(наименование и реквизиты документа,</w:t>
      </w:r>
    </w:p>
    <w:p w14:paraId="46FC02C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подтверждающего полномочия (решения</w:t>
      </w:r>
    </w:p>
    <w:p w14:paraId="46FC02C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 назначении опекуна (попечителя))</w:t>
      </w:r>
    </w:p>
    <w:p w14:paraId="46FC02CB" w14:textId="77777777" w:rsidR="00D26097" w:rsidRPr="00D26097" w:rsidRDefault="00D26097" w:rsidP="00D26097">
      <w:pPr>
        <w:tabs>
          <w:tab w:val="left" w:pos="1215"/>
        </w:tabs>
        <w:ind w:left="3828"/>
        <w:jc w:val="center"/>
        <w:rPr>
          <w:rFonts w:ascii="Times New Roman" w:hAnsi="Times New Roman" w:cs="Times New Roman"/>
          <w:sz w:val="26"/>
          <w:szCs w:val="26"/>
        </w:rPr>
      </w:pPr>
    </w:p>
    <w:p w14:paraId="46FC02CC" w14:textId="77777777" w:rsidR="00D26097" w:rsidRPr="00D26097" w:rsidRDefault="00D26097" w:rsidP="00D26097">
      <w:pPr>
        <w:tabs>
          <w:tab w:val="left" w:pos="1215"/>
        </w:tabs>
        <w:rPr>
          <w:rFonts w:ascii="Times New Roman" w:hAnsi="Times New Roman" w:cs="Times New Roman"/>
          <w:sz w:val="26"/>
          <w:szCs w:val="26"/>
        </w:rPr>
      </w:pPr>
    </w:p>
    <w:p w14:paraId="46FC02CD" w14:textId="77777777" w:rsidR="00D26097" w:rsidRPr="00D26097" w:rsidRDefault="00D26097" w:rsidP="00D26097">
      <w:pPr>
        <w:tabs>
          <w:tab w:val="left" w:pos="1215"/>
        </w:tabs>
        <w:jc w:val="center"/>
        <w:rPr>
          <w:rFonts w:ascii="Times New Roman" w:hAnsi="Times New Roman" w:cs="Times New Roman"/>
          <w:sz w:val="26"/>
          <w:szCs w:val="26"/>
        </w:rPr>
      </w:pPr>
      <w:bookmarkStart w:id="13" w:name="P1429"/>
      <w:bookmarkEnd w:id="13"/>
      <w:r w:rsidRPr="00D26097">
        <w:rPr>
          <w:rFonts w:ascii="Times New Roman" w:hAnsi="Times New Roman" w:cs="Times New Roman"/>
          <w:sz w:val="26"/>
          <w:szCs w:val="26"/>
        </w:rPr>
        <w:lastRenderedPageBreak/>
        <w:t>Заявление</w:t>
      </w:r>
      <w:r>
        <w:rPr>
          <w:rFonts w:ascii="Times New Roman" w:hAnsi="Times New Roman" w:cs="Times New Roman"/>
          <w:sz w:val="26"/>
          <w:szCs w:val="26"/>
        </w:rPr>
        <w:t xml:space="preserve"> </w:t>
      </w:r>
      <w:r w:rsidRPr="00D26097">
        <w:rPr>
          <w:rFonts w:ascii="Times New Roman" w:hAnsi="Times New Roman" w:cs="Times New Roman"/>
          <w:sz w:val="26"/>
          <w:szCs w:val="26"/>
        </w:rPr>
        <w:t>о внесении изменений в документацию по планировке территории</w:t>
      </w:r>
    </w:p>
    <w:p w14:paraId="46FC02CE" w14:textId="77777777" w:rsidR="00D26097" w:rsidRPr="00D26097" w:rsidRDefault="00D26097" w:rsidP="00D26097">
      <w:pPr>
        <w:tabs>
          <w:tab w:val="left" w:pos="1215"/>
        </w:tabs>
        <w:rPr>
          <w:rFonts w:ascii="Times New Roman" w:hAnsi="Times New Roman" w:cs="Times New Roman"/>
          <w:sz w:val="26"/>
          <w:szCs w:val="26"/>
        </w:rPr>
      </w:pPr>
    </w:p>
    <w:p w14:paraId="46FC02CF"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Прошу внести изменения в документацию по планировке территории:</w:t>
      </w:r>
    </w:p>
    <w:p w14:paraId="46FC02D0"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1. Вид</w:t>
      </w:r>
      <w:r>
        <w:rPr>
          <w:rFonts w:ascii="Times New Roman" w:hAnsi="Times New Roman" w:cs="Times New Roman"/>
          <w:sz w:val="26"/>
          <w:szCs w:val="26"/>
        </w:rPr>
        <w:t xml:space="preserve"> </w:t>
      </w:r>
      <w:r w:rsidRPr="00D26097">
        <w:rPr>
          <w:rFonts w:ascii="Times New Roman" w:hAnsi="Times New Roman" w:cs="Times New Roman"/>
          <w:sz w:val="26"/>
          <w:szCs w:val="26"/>
        </w:rPr>
        <w:t>документации</w:t>
      </w:r>
      <w:r>
        <w:rPr>
          <w:rFonts w:ascii="Times New Roman" w:hAnsi="Times New Roman" w:cs="Times New Roman"/>
          <w:sz w:val="26"/>
          <w:szCs w:val="26"/>
        </w:rPr>
        <w:t xml:space="preserve"> </w:t>
      </w:r>
      <w:r w:rsidRPr="00D26097">
        <w:rPr>
          <w:rFonts w:ascii="Times New Roman" w:hAnsi="Times New Roman" w:cs="Times New Roman"/>
          <w:sz w:val="26"/>
          <w:szCs w:val="26"/>
        </w:rPr>
        <w:t>по</w:t>
      </w:r>
      <w:r>
        <w:rPr>
          <w:rFonts w:ascii="Times New Roman" w:hAnsi="Times New Roman" w:cs="Times New Roman"/>
          <w:sz w:val="26"/>
          <w:szCs w:val="26"/>
        </w:rPr>
        <w:t xml:space="preserve"> </w:t>
      </w:r>
      <w:r w:rsidRPr="00D26097">
        <w:rPr>
          <w:rFonts w:ascii="Times New Roman" w:hAnsi="Times New Roman" w:cs="Times New Roman"/>
          <w:sz w:val="26"/>
          <w:szCs w:val="26"/>
        </w:rPr>
        <w:t>планировке</w:t>
      </w:r>
      <w:r>
        <w:rPr>
          <w:rFonts w:ascii="Times New Roman" w:hAnsi="Times New Roman" w:cs="Times New Roman"/>
          <w:sz w:val="26"/>
          <w:szCs w:val="26"/>
        </w:rPr>
        <w:t xml:space="preserve"> </w:t>
      </w:r>
      <w:r w:rsidRPr="00D26097">
        <w:rPr>
          <w:rFonts w:ascii="Times New Roman" w:hAnsi="Times New Roman" w:cs="Times New Roman"/>
          <w:sz w:val="26"/>
          <w:szCs w:val="26"/>
        </w:rPr>
        <w:t>территории,</w:t>
      </w:r>
      <w:r>
        <w:rPr>
          <w:rFonts w:ascii="Times New Roman" w:hAnsi="Times New Roman" w:cs="Times New Roman"/>
          <w:sz w:val="26"/>
          <w:szCs w:val="26"/>
        </w:rPr>
        <w:t xml:space="preserve"> </w:t>
      </w:r>
      <w:r w:rsidRPr="00D26097">
        <w:rPr>
          <w:rFonts w:ascii="Times New Roman" w:hAnsi="Times New Roman" w:cs="Times New Roman"/>
          <w:sz w:val="26"/>
          <w:szCs w:val="26"/>
        </w:rPr>
        <w:t>в</w:t>
      </w:r>
      <w:r>
        <w:rPr>
          <w:rFonts w:ascii="Times New Roman" w:hAnsi="Times New Roman" w:cs="Times New Roman"/>
          <w:sz w:val="26"/>
          <w:szCs w:val="26"/>
        </w:rPr>
        <w:t xml:space="preserve"> </w:t>
      </w:r>
      <w:r w:rsidRPr="00D26097">
        <w:rPr>
          <w:rFonts w:ascii="Times New Roman" w:hAnsi="Times New Roman" w:cs="Times New Roman"/>
          <w:sz w:val="26"/>
          <w:szCs w:val="26"/>
        </w:rPr>
        <w:t>которую</w:t>
      </w:r>
      <w:r>
        <w:rPr>
          <w:rFonts w:ascii="Times New Roman" w:hAnsi="Times New Roman" w:cs="Times New Roman"/>
          <w:sz w:val="26"/>
          <w:szCs w:val="26"/>
        </w:rPr>
        <w:t xml:space="preserve"> </w:t>
      </w:r>
      <w:r w:rsidRPr="00D26097">
        <w:rPr>
          <w:rFonts w:ascii="Times New Roman" w:hAnsi="Times New Roman" w:cs="Times New Roman"/>
          <w:sz w:val="26"/>
          <w:szCs w:val="26"/>
        </w:rPr>
        <w:t>вносятся</w:t>
      </w:r>
      <w:r>
        <w:rPr>
          <w:rFonts w:ascii="Times New Roman" w:hAnsi="Times New Roman" w:cs="Times New Roman"/>
          <w:sz w:val="26"/>
          <w:szCs w:val="26"/>
        </w:rPr>
        <w:t xml:space="preserve"> </w:t>
      </w:r>
      <w:r w:rsidRPr="00D26097">
        <w:rPr>
          <w:rFonts w:ascii="Times New Roman" w:hAnsi="Times New Roman" w:cs="Times New Roman"/>
          <w:sz w:val="26"/>
          <w:szCs w:val="26"/>
        </w:rPr>
        <w:t>изменения.</w:t>
      </w:r>
    </w:p>
    <w:p w14:paraId="46FC02D1"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2"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3"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2. Реквизиты (номер,</w:t>
      </w:r>
      <w:r>
        <w:rPr>
          <w:rFonts w:ascii="Times New Roman" w:hAnsi="Times New Roman" w:cs="Times New Roman"/>
          <w:sz w:val="26"/>
          <w:szCs w:val="26"/>
        </w:rPr>
        <w:t xml:space="preserve"> </w:t>
      </w:r>
      <w:r w:rsidRPr="00D26097">
        <w:rPr>
          <w:rFonts w:ascii="Times New Roman" w:hAnsi="Times New Roman" w:cs="Times New Roman"/>
          <w:sz w:val="26"/>
          <w:szCs w:val="26"/>
        </w:rPr>
        <w:t>дата)</w:t>
      </w:r>
      <w:r>
        <w:rPr>
          <w:rFonts w:ascii="Times New Roman" w:hAnsi="Times New Roman" w:cs="Times New Roman"/>
          <w:sz w:val="26"/>
          <w:szCs w:val="26"/>
        </w:rPr>
        <w:t xml:space="preserve"> </w:t>
      </w:r>
      <w:r w:rsidRPr="00D26097">
        <w:rPr>
          <w:rFonts w:ascii="Times New Roman" w:hAnsi="Times New Roman" w:cs="Times New Roman"/>
          <w:sz w:val="26"/>
          <w:szCs w:val="26"/>
        </w:rPr>
        <w:t>решения</w:t>
      </w:r>
      <w:r>
        <w:rPr>
          <w:rFonts w:ascii="Times New Roman" w:hAnsi="Times New Roman" w:cs="Times New Roman"/>
          <w:sz w:val="26"/>
          <w:szCs w:val="26"/>
        </w:rPr>
        <w:t xml:space="preserve"> </w:t>
      </w:r>
      <w:r w:rsidRPr="00D26097">
        <w:rPr>
          <w:rFonts w:ascii="Times New Roman" w:hAnsi="Times New Roman" w:cs="Times New Roman"/>
          <w:sz w:val="26"/>
          <w:szCs w:val="26"/>
        </w:rPr>
        <w:t>об</w:t>
      </w:r>
      <w:r>
        <w:rPr>
          <w:rFonts w:ascii="Times New Roman" w:hAnsi="Times New Roman" w:cs="Times New Roman"/>
          <w:sz w:val="26"/>
          <w:szCs w:val="26"/>
        </w:rPr>
        <w:t xml:space="preserve"> </w:t>
      </w:r>
      <w:r w:rsidRPr="00D26097">
        <w:rPr>
          <w:rFonts w:ascii="Times New Roman" w:hAnsi="Times New Roman" w:cs="Times New Roman"/>
          <w:sz w:val="26"/>
          <w:szCs w:val="26"/>
        </w:rPr>
        <w:t>утверждении</w:t>
      </w:r>
      <w:r>
        <w:rPr>
          <w:rFonts w:ascii="Times New Roman" w:hAnsi="Times New Roman" w:cs="Times New Roman"/>
          <w:sz w:val="26"/>
          <w:szCs w:val="26"/>
        </w:rPr>
        <w:t xml:space="preserve"> </w:t>
      </w:r>
      <w:r w:rsidRPr="00D26097">
        <w:rPr>
          <w:rFonts w:ascii="Times New Roman" w:hAnsi="Times New Roman" w:cs="Times New Roman"/>
          <w:sz w:val="26"/>
          <w:szCs w:val="26"/>
        </w:rPr>
        <w:t>документации</w:t>
      </w:r>
      <w:r>
        <w:rPr>
          <w:rFonts w:ascii="Times New Roman" w:hAnsi="Times New Roman" w:cs="Times New Roman"/>
          <w:sz w:val="26"/>
          <w:szCs w:val="26"/>
        </w:rPr>
        <w:t xml:space="preserve"> </w:t>
      </w:r>
      <w:r w:rsidRPr="00D26097">
        <w:rPr>
          <w:rFonts w:ascii="Times New Roman" w:hAnsi="Times New Roman" w:cs="Times New Roman"/>
          <w:sz w:val="26"/>
          <w:szCs w:val="26"/>
        </w:rPr>
        <w:t>по</w:t>
      </w:r>
      <w:r>
        <w:rPr>
          <w:rFonts w:ascii="Times New Roman" w:hAnsi="Times New Roman" w:cs="Times New Roman"/>
          <w:sz w:val="26"/>
          <w:szCs w:val="26"/>
        </w:rPr>
        <w:t xml:space="preserve"> </w:t>
      </w:r>
      <w:r w:rsidRPr="00D26097">
        <w:rPr>
          <w:rFonts w:ascii="Times New Roman" w:hAnsi="Times New Roman" w:cs="Times New Roman"/>
          <w:sz w:val="26"/>
          <w:szCs w:val="26"/>
        </w:rPr>
        <w:t>планировке территории.</w:t>
      </w:r>
    </w:p>
    <w:p w14:paraId="46FC02D4"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5"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6"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3. Мотивированное</w:t>
      </w:r>
      <w:r>
        <w:rPr>
          <w:rFonts w:ascii="Times New Roman" w:hAnsi="Times New Roman" w:cs="Times New Roman"/>
          <w:sz w:val="26"/>
          <w:szCs w:val="26"/>
        </w:rPr>
        <w:t xml:space="preserve"> </w:t>
      </w:r>
      <w:r w:rsidRPr="00D26097">
        <w:rPr>
          <w:rFonts w:ascii="Times New Roman" w:hAnsi="Times New Roman" w:cs="Times New Roman"/>
          <w:sz w:val="26"/>
          <w:szCs w:val="26"/>
        </w:rPr>
        <w:t>обоснование</w:t>
      </w:r>
      <w:r>
        <w:rPr>
          <w:rFonts w:ascii="Times New Roman" w:hAnsi="Times New Roman" w:cs="Times New Roman"/>
          <w:sz w:val="26"/>
          <w:szCs w:val="26"/>
        </w:rPr>
        <w:t xml:space="preserve"> </w:t>
      </w:r>
      <w:r w:rsidRPr="00D26097">
        <w:rPr>
          <w:rFonts w:ascii="Times New Roman" w:hAnsi="Times New Roman" w:cs="Times New Roman"/>
          <w:sz w:val="26"/>
          <w:szCs w:val="26"/>
        </w:rPr>
        <w:t>необходимости</w:t>
      </w:r>
      <w:r>
        <w:rPr>
          <w:rFonts w:ascii="Times New Roman" w:hAnsi="Times New Roman" w:cs="Times New Roman"/>
          <w:sz w:val="26"/>
          <w:szCs w:val="26"/>
        </w:rPr>
        <w:t xml:space="preserve"> </w:t>
      </w:r>
      <w:r w:rsidRPr="00D26097">
        <w:rPr>
          <w:rFonts w:ascii="Times New Roman" w:hAnsi="Times New Roman" w:cs="Times New Roman"/>
          <w:sz w:val="26"/>
          <w:szCs w:val="26"/>
        </w:rPr>
        <w:t>внесения</w:t>
      </w:r>
      <w:r>
        <w:rPr>
          <w:rFonts w:ascii="Times New Roman" w:hAnsi="Times New Roman" w:cs="Times New Roman"/>
          <w:sz w:val="26"/>
          <w:szCs w:val="26"/>
        </w:rPr>
        <w:t xml:space="preserve"> </w:t>
      </w:r>
      <w:r w:rsidRPr="00D26097">
        <w:rPr>
          <w:rFonts w:ascii="Times New Roman" w:hAnsi="Times New Roman" w:cs="Times New Roman"/>
          <w:sz w:val="26"/>
          <w:szCs w:val="26"/>
        </w:rPr>
        <w:t>изменений в</w:t>
      </w:r>
    </w:p>
    <w:p w14:paraId="46FC02D7"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документацию по планировке территории.</w:t>
      </w:r>
    </w:p>
    <w:p w14:paraId="46FC02D8"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9"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A"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4. Цель внесения изменений в документацию по планировке</w:t>
      </w:r>
      <w:r>
        <w:rPr>
          <w:rFonts w:ascii="Times New Roman" w:hAnsi="Times New Roman" w:cs="Times New Roman"/>
          <w:sz w:val="26"/>
          <w:szCs w:val="26"/>
        </w:rPr>
        <w:t xml:space="preserve"> </w:t>
      </w:r>
      <w:r w:rsidRPr="00D26097">
        <w:rPr>
          <w:rFonts w:ascii="Times New Roman" w:hAnsi="Times New Roman" w:cs="Times New Roman"/>
          <w:sz w:val="26"/>
          <w:szCs w:val="26"/>
        </w:rPr>
        <w:t>территории</w:t>
      </w:r>
      <w:r>
        <w:rPr>
          <w:rFonts w:ascii="Times New Roman" w:hAnsi="Times New Roman" w:cs="Times New Roman"/>
          <w:sz w:val="26"/>
          <w:szCs w:val="26"/>
        </w:rPr>
        <w:t xml:space="preserve"> </w:t>
      </w:r>
      <w:r w:rsidRPr="00D26097">
        <w:rPr>
          <w:rFonts w:ascii="Times New Roman" w:hAnsi="Times New Roman" w:cs="Times New Roman"/>
          <w:sz w:val="26"/>
          <w:szCs w:val="26"/>
        </w:rPr>
        <w:t>из</w:t>
      </w:r>
    </w:p>
    <w:p w14:paraId="46FC02DB"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 xml:space="preserve">числа целей, предусмотренных </w:t>
      </w:r>
      <w:hyperlink r:id="rId58">
        <w:r w:rsidR="0089361B">
          <w:rPr>
            <w:rFonts w:ascii="Times New Roman" w:hAnsi="Times New Roman" w:cs="Times New Roman"/>
          </w:rPr>
          <w:t>пунктами</w:t>
        </w:r>
        <w:r w:rsidRPr="00D26097">
          <w:t xml:space="preserve"> </w:t>
        </w:r>
      </w:hyperlink>
      <w:r>
        <w:rPr>
          <w:rFonts w:ascii="Times New Roman" w:hAnsi="Times New Roman" w:cs="Times New Roman"/>
          <w:sz w:val="26"/>
          <w:szCs w:val="26"/>
        </w:rPr>
        <w:t>32</w:t>
      </w:r>
      <w:r w:rsidRPr="00D26097">
        <w:rPr>
          <w:rFonts w:ascii="Times New Roman" w:hAnsi="Times New Roman" w:cs="Times New Roman"/>
          <w:sz w:val="26"/>
          <w:szCs w:val="26"/>
        </w:rPr>
        <w:t xml:space="preserve"> и </w:t>
      </w:r>
      <w:r>
        <w:rPr>
          <w:rFonts w:ascii="Times New Roman" w:hAnsi="Times New Roman" w:cs="Times New Roman"/>
          <w:sz w:val="26"/>
          <w:szCs w:val="26"/>
        </w:rPr>
        <w:t>33 Правил №</w:t>
      </w:r>
      <w:r w:rsidRPr="00D26097">
        <w:rPr>
          <w:rFonts w:ascii="Times New Roman" w:hAnsi="Times New Roman" w:cs="Times New Roman"/>
          <w:sz w:val="26"/>
          <w:szCs w:val="26"/>
        </w:rPr>
        <w:t xml:space="preserve"> 112.</w:t>
      </w:r>
    </w:p>
    <w:p w14:paraId="46FC02DC"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D"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DE" w14:textId="77777777" w:rsidR="00D26097" w:rsidRPr="00D26097" w:rsidRDefault="00D26097" w:rsidP="00D26097">
      <w:pPr>
        <w:tabs>
          <w:tab w:val="left" w:pos="1215"/>
        </w:tabs>
        <w:jc w:val="both"/>
        <w:rPr>
          <w:rFonts w:ascii="Times New Roman" w:hAnsi="Times New Roman" w:cs="Times New Roman"/>
          <w:sz w:val="26"/>
          <w:szCs w:val="26"/>
        </w:rPr>
      </w:pPr>
    </w:p>
    <w:p w14:paraId="25EC6704" w14:textId="77777777" w:rsidR="004A7BC1"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К заявлению прилагаются следующие документы</w:t>
      </w:r>
      <w:r>
        <w:rPr>
          <w:rFonts w:ascii="Times New Roman" w:hAnsi="Times New Roman" w:cs="Times New Roman"/>
          <w:sz w:val="26"/>
          <w:szCs w:val="26"/>
        </w:rPr>
        <w:t xml:space="preserve">: </w:t>
      </w:r>
    </w:p>
    <w:p w14:paraId="46FC02DF" w14:textId="3A95F533" w:rsidR="00D26097" w:rsidRPr="00D26097" w:rsidRDefault="00D26097" w:rsidP="00D26097">
      <w:pPr>
        <w:tabs>
          <w:tab w:val="left" w:pos="1215"/>
        </w:tabs>
        <w:jc w:val="both"/>
        <w:rPr>
          <w:rFonts w:ascii="Times New Roman" w:hAnsi="Times New Roman" w:cs="Times New Roman"/>
          <w:sz w:val="26"/>
          <w:szCs w:val="26"/>
        </w:rPr>
      </w:pPr>
      <w:r>
        <w:rPr>
          <w:rFonts w:ascii="Times New Roman" w:hAnsi="Times New Roman" w:cs="Times New Roman"/>
          <w:sz w:val="26"/>
          <w:szCs w:val="26"/>
        </w:rPr>
        <w:t>_____________________________</w:t>
      </w:r>
      <w:r w:rsidRPr="00D26097">
        <w:rPr>
          <w:rFonts w:ascii="Times New Roman" w:hAnsi="Times New Roman" w:cs="Times New Roman"/>
          <w:sz w:val="26"/>
          <w:szCs w:val="26"/>
        </w:rPr>
        <w:t>__________________________________________</w:t>
      </w:r>
    </w:p>
    <w:p w14:paraId="46FC02E0"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2E1"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(указывается перечень прилагаемых документов)</w:t>
      </w:r>
    </w:p>
    <w:p w14:paraId="46FC02E2" w14:textId="77777777" w:rsidR="00D26097" w:rsidRPr="00D26097" w:rsidRDefault="00D26097" w:rsidP="00D26097">
      <w:pPr>
        <w:tabs>
          <w:tab w:val="left" w:pos="1215"/>
        </w:tabs>
        <w:jc w:val="both"/>
        <w:rPr>
          <w:rFonts w:ascii="Times New Roman" w:hAnsi="Times New Roman" w:cs="Times New Roman"/>
          <w:sz w:val="26"/>
          <w:szCs w:val="26"/>
        </w:rPr>
      </w:pPr>
    </w:p>
    <w:p w14:paraId="46FC02E3"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Результат предоставления Услуги прошу направить (выдать):</w:t>
      </w:r>
    </w:p>
    <w:p w14:paraId="46FC02E4" w14:textId="77777777" w:rsidR="00D26097" w:rsidRPr="00D26097" w:rsidRDefault="00D26097" w:rsidP="00D26097">
      <w:pPr>
        <w:tabs>
          <w:tab w:val="left" w:pos="1215"/>
        </w:tabs>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50"/>
        <w:gridCol w:w="1021"/>
      </w:tblGrid>
      <w:tr w:rsidR="00D26097" w:rsidRPr="00D26097" w14:paraId="46FC02E7" w14:textId="77777777" w:rsidTr="00D26097">
        <w:tc>
          <w:tcPr>
            <w:tcW w:w="8050" w:type="dxa"/>
          </w:tcPr>
          <w:p w14:paraId="46FC02E5"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1) в форме документа на бумажном носителе в Уполномоченном органе</w:t>
            </w:r>
          </w:p>
        </w:tc>
        <w:tc>
          <w:tcPr>
            <w:tcW w:w="1021" w:type="dxa"/>
          </w:tcPr>
          <w:p w14:paraId="46FC02E6" w14:textId="77777777" w:rsidR="00D26097" w:rsidRPr="00D26097" w:rsidRDefault="00D26097" w:rsidP="00D26097">
            <w:pPr>
              <w:tabs>
                <w:tab w:val="left" w:pos="1215"/>
              </w:tabs>
              <w:jc w:val="both"/>
              <w:rPr>
                <w:rFonts w:ascii="Times New Roman" w:hAnsi="Times New Roman" w:cs="Times New Roman"/>
                <w:sz w:val="26"/>
                <w:szCs w:val="26"/>
              </w:rPr>
            </w:pPr>
          </w:p>
        </w:tc>
      </w:tr>
      <w:tr w:rsidR="00D26097" w:rsidRPr="00D26097" w14:paraId="46FC02EA" w14:textId="77777777" w:rsidTr="00D26097">
        <w:tc>
          <w:tcPr>
            <w:tcW w:w="8050" w:type="dxa"/>
          </w:tcPr>
          <w:p w14:paraId="46FC02E8"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2) в форме документа на бумажном носителе почтовым отправлением заказным письмом по адресу ___________________________________</w:t>
            </w:r>
          </w:p>
        </w:tc>
        <w:tc>
          <w:tcPr>
            <w:tcW w:w="1021" w:type="dxa"/>
          </w:tcPr>
          <w:p w14:paraId="46FC02E9" w14:textId="77777777" w:rsidR="00D26097" w:rsidRPr="00D26097" w:rsidRDefault="00D26097" w:rsidP="00D26097">
            <w:pPr>
              <w:tabs>
                <w:tab w:val="left" w:pos="1215"/>
              </w:tabs>
              <w:jc w:val="both"/>
              <w:rPr>
                <w:rFonts w:ascii="Times New Roman" w:hAnsi="Times New Roman" w:cs="Times New Roman"/>
                <w:sz w:val="26"/>
                <w:szCs w:val="26"/>
              </w:rPr>
            </w:pPr>
          </w:p>
        </w:tc>
      </w:tr>
      <w:tr w:rsidR="00D26097" w:rsidRPr="00D26097" w14:paraId="46FC02ED" w14:textId="77777777" w:rsidTr="00D26097">
        <w:tc>
          <w:tcPr>
            <w:tcW w:w="8050" w:type="dxa"/>
          </w:tcPr>
          <w:p w14:paraId="46FC02EB"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3) в форме электронного документа посредством Единого портала</w:t>
            </w:r>
          </w:p>
        </w:tc>
        <w:tc>
          <w:tcPr>
            <w:tcW w:w="1021" w:type="dxa"/>
          </w:tcPr>
          <w:p w14:paraId="46FC02EC" w14:textId="77777777" w:rsidR="00D26097" w:rsidRPr="00D26097" w:rsidRDefault="00D26097" w:rsidP="00D26097">
            <w:pPr>
              <w:tabs>
                <w:tab w:val="left" w:pos="1215"/>
              </w:tabs>
              <w:jc w:val="both"/>
              <w:rPr>
                <w:rFonts w:ascii="Times New Roman" w:hAnsi="Times New Roman" w:cs="Times New Roman"/>
                <w:sz w:val="26"/>
                <w:szCs w:val="26"/>
              </w:rPr>
            </w:pPr>
          </w:p>
        </w:tc>
      </w:tr>
    </w:tbl>
    <w:p w14:paraId="46FC02EE" w14:textId="77777777" w:rsidR="00D26097" w:rsidRPr="00D26097" w:rsidRDefault="00D26097" w:rsidP="00D26097">
      <w:pPr>
        <w:tabs>
          <w:tab w:val="left" w:pos="1215"/>
        </w:tabs>
        <w:jc w:val="both"/>
        <w:rPr>
          <w:rFonts w:ascii="Times New Roman" w:hAnsi="Times New Roman" w:cs="Times New Roman"/>
          <w:sz w:val="26"/>
          <w:szCs w:val="26"/>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1"/>
        <w:gridCol w:w="341"/>
        <w:gridCol w:w="1986"/>
        <w:gridCol w:w="340"/>
        <w:gridCol w:w="4087"/>
      </w:tblGrid>
      <w:tr w:rsidR="00D26097" w:rsidRPr="00D26097" w14:paraId="46FC02F4" w14:textId="77777777" w:rsidTr="00D26097">
        <w:tc>
          <w:tcPr>
            <w:tcW w:w="2321" w:type="dxa"/>
            <w:tcBorders>
              <w:top w:val="nil"/>
              <w:left w:val="nil"/>
              <w:right w:val="nil"/>
            </w:tcBorders>
          </w:tcPr>
          <w:p w14:paraId="46FC02EF" w14:textId="77777777" w:rsidR="00D26097" w:rsidRPr="00D26097" w:rsidRDefault="00D26097" w:rsidP="00D26097">
            <w:pPr>
              <w:tabs>
                <w:tab w:val="left" w:pos="1215"/>
              </w:tabs>
              <w:jc w:val="both"/>
              <w:rPr>
                <w:rFonts w:ascii="Times New Roman" w:hAnsi="Times New Roman" w:cs="Times New Roman"/>
                <w:sz w:val="26"/>
                <w:szCs w:val="26"/>
              </w:rPr>
            </w:pPr>
          </w:p>
        </w:tc>
        <w:tc>
          <w:tcPr>
            <w:tcW w:w="341" w:type="dxa"/>
            <w:tcBorders>
              <w:top w:val="nil"/>
              <w:left w:val="nil"/>
              <w:bottom w:val="nil"/>
              <w:right w:val="nil"/>
            </w:tcBorders>
          </w:tcPr>
          <w:p w14:paraId="46FC02F0" w14:textId="77777777" w:rsidR="00D26097" w:rsidRPr="00D26097" w:rsidRDefault="00D26097" w:rsidP="00D26097">
            <w:pPr>
              <w:tabs>
                <w:tab w:val="left" w:pos="1215"/>
              </w:tabs>
              <w:jc w:val="both"/>
              <w:rPr>
                <w:rFonts w:ascii="Times New Roman" w:hAnsi="Times New Roman" w:cs="Times New Roman"/>
                <w:sz w:val="26"/>
                <w:szCs w:val="26"/>
              </w:rPr>
            </w:pPr>
          </w:p>
        </w:tc>
        <w:tc>
          <w:tcPr>
            <w:tcW w:w="1986" w:type="dxa"/>
            <w:tcBorders>
              <w:top w:val="nil"/>
              <w:left w:val="nil"/>
              <w:right w:val="nil"/>
            </w:tcBorders>
          </w:tcPr>
          <w:p w14:paraId="46FC02F1" w14:textId="77777777" w:rsidR="00D26097" w:rsidRPr="00D26097" w:rsidRDefault="00D26097" w:rsidP="00D26097">
            <w:pPr>
              <w:tabs>
                <w:tab w:val="left" w:pos="1215"/>
              </w:tabs>
              <w:jc w:val="both"/>
              <w:rPr>
                <w:rFonts w:ascii="Times New Roman" w:hAnsi="Times New Roman" w:cs="Times New Roman"/>
                <w:sz w:val="26"/>
                <w:szCs w:val="26"/>
              </w:rPr>
            </w:pPr>
          </w:p>
        </w:tc>
        <w:tc>
          <w:tcPr>
            <w:tcW w:w="340" w:type="dxa"/>
            <w:tcBorders>
              <w:top w:val="nil"/>
              <w:left w:val="nil"/>
              <w:bottom w:val="nil"/>
              <w:right w:val="nil"/>
            </w:tcBorders>
          </w:tcPr>
          <w:p w14:paraId="46FC02F2" w14:textId="77777777" w:rsidR="00D26097" w:rsidRPr="00D26097" w:rsidRDefault="00D26097" w:rsidP="00D26097">
            <w:pPr>
              <w:tabs>
                <w:tab w:val="left" w:pos="1215"/>
              </w:tabs>
              <w:jc w:val="both"/>
              <w:rPr>
                <w:rFonts w:ascii="Times New Roman" w:hAnsi="Times New Roman" w:cs="Times New Roman"/>
                <w:sz w:val="26"/>
                <w:szCs w:val="26"/>
              </w:rPr>
            </w:pPr>
          </w:p>
        </w:tc>
        <w:tc>
          <w:tcPr>
            <w:tcW w:w="4087" w:type="dxa"/>
            <w:tcBorders>
              <w:top w:val="nil"/>
              <w:left w:val="nil"/>
              <w:right w:val="nil"/>
            </w:tcBorders>
          </w:tcPr>
          <w:p w14:paraId="46FC02F3" w14:textId="77777777" w:rsidR="00D26097" w:rsidRPr="00D26097" w:rsidRDefault="00D26097" w:rsidP="00D26097">
            <w:pPr>
              <w:tabs>
                <w:tab w:val="left" w:pos="1215"/>
              </w:tabs>
              <w:jc w:val="both"/>
              <w:rPr>
                <w:rFonts w:ascii="Times New Roman" w:hAnsi="Times New Roman" w:cs="Times New Roman"/>
                <w:sz w:val="26"/>
                <w:szCs w:val="26"/>
              </w:rPr>
            </w:pPr>
          </w:p>
        </w:tc>
      </w:tr>
      <w:tr w:rsidR="00D26097" w:rsidRPr="00D26097" w14:paraId="46FC02FA" w14:textId="77777777" w:rsidTr="00D26097">
        <w:tc>
          <w:tcPr>
            <w:tcW w:w="2321" w:type="dxa"/>
            <w:tcBorders>
              <w:left w:val="nil"/>
              <w:bottom w:val="nil"/>
              <w:right w:val="nil"/>
            </w:tcBorders>
          </w:tcPr>
          <w:p w14:paraId="46FC02F5"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(дата)</w:t>
            </w:r>
          </w:p>
        </w:tc>
        <w:tc>
          <w:tcPr>
            <w:tcW w:w="341" w:type="dxa"/>
            <w:tcBorders>
              <w:top w:val="nil"/>
              <w:left w:val="nil"/>
              <w:bottom w:val="nil"/>
              <w:right w:val="nil"/>
            </w:tcBorders>
          </w:tcPr>
          <w:p w14:paraId="46FC02F6" w14:textId="77777777" w:rsidR="00D26097" w:rsidRPr="00D26097" w:rsidRDefault="00D26097" w:rsidP="00D26097">
            <w:pPr>
              <w:tabs>
                <w:tab w:val="left" w:pos="1215"/>
              </w:tabs>
              <w:jc w:val="center"/>
              <w:rPr>
                <w:rFonts w:ascii="Times New Roman" w:hAnsi="Times New Roman" w:cs="Times New Roman"/>
                <w:sz w:val="26"/>
                <w:szCs w:val="26"/>
              </w:rPr>
            </w:pPr>
          </w:p>
        </w:tc>
        <w:tc>
          <w:tcPr>
            <w:tcW w:w="1986" w:type="dxa"/>
            <w:tcBorders>
              <w:left w:val="nil"/>
              <w:bottom w:val="nil"/>
              <w:right w:val="nil"/>
            </w:tcBorders>
          </w:tcPr>
          <w:p w14:paraId="46FC02F7"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(подпись)</w:t>
            </w:r>
          </w:p>
        </w:tc>
        <w:tc>
          <w:tcPr>
            <w:tcW w:w="340" w:type="dxa"/>
            <w:tcBorders>
              <w:top w:val="nil"/>
              <w:left w:val="nil"/>
              <w:bottom w:val="nil"/>
              <w:right w:val="nil"/>
            </w:tcBorders>
          </w:tcPr>
          <w:p w14:paraId="46FC02F8" w14:textId="77777777" w:rsidR="00D26097" w:rsidRPr="00D26097" w:rsidRDefault="00D26097" w:rsidP="00D26097">
            <w:pPr>
              <w:tabs>
                <w:tab w:val="left" w:pos="1215"/>
              </w:tabs>
              <w:jc w:val="center"/>
              <w:rPr>
                <w:rFonts w:ascii="Times New Roman" w:hAnsi="Times New Roman" w:cs="Times New Roman"/>
                <w:sz w:val="26"/>
                <w:szCs w:val="26"/>
              </w:rPr>
            </w:pPr>
          </w:p>
        </w:tc>
        <w:tc>
          <w:tcPr>
            <w:tcW w:w="4087" w:type="dxa"/>
            <w:tcBorders>
              <w:left w:val="nil"/>
              <w:bottom w:val="nil"/>
              <w:right w:val="nil"/>
            </w:tcBorders>
          </w:tcPr>
          <w:p w14:paraId="46FC02F9"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(ФИО)</w:t>
            </w:r>
          </w:p>
        </w:tc>
      </w:tr>
    </w:tbl>
    <w:p w14:paraId="46FC02FB" w14:textId="77777777" w:rsidR="00D26097" w:rsidRDefault="00D26097" w:rsidP="00D26097">
      <w:pPr>
        <w:tabs>
          <w:tab w:val="left" w:pos="1215"/>
        </w:tabs>
        <w:jc w:val="both"/>
        <w:rPr>
          <w:rFonts w:ascii="Times New Roman" w:hAnsi="Times New Roman" w:cs="Times New Roman"/>
          <w:sz w:val="26"/>
          <w:szCs w:val="26"/>
        </w:rPr>
      </w:pPr>
    </w:p>
    <w:p w14:paraId="46FC02FC" w14:textId="77777777" w:rsidR="00D26097" w:rsidRPr="00D26097" w:rsidRDefault="00D26097" w:rsidP="00D26097">
      <w:pPr>
        <w:rPr>
          <w:rFonts w:ascii="Times New Roman" w:hAnsi="Times New Roman" w:cs="Times New Roman"/>
          <w:sz w:val="26"/>
          <w:szCs w:val="26"/>
        </w:rPr>
      </w:pPr>
      <w:r>
        <w:rPr>
          <w:rFonts w:ascii="Times New Roman" w:hAnsi="Times New Roman" w:cs="Times New Roman"/>
          <w:sz w:val="26"/>
          <w:szCs w:val="26"/>
        </w:rPr>
        <w:br w:type="page"/>
      </w:r>
    </w:p>
    <w:p w14:paraId="46FC02FD" w14:textId="77777777" w:rsidR="00D26097" w:rsidRPr="00D26097" w:rsidRDefault="00D26097" w:rsidP="00D26097">
      <w:pPr>
        <w:tabs>
          <w:tab w:val="left" w:pos="1215"/>
        </w:tabs>
        <w:jc w:val="right"/>
        <w:rPr>
          <w:rFonts w:ascii="Times New Roman" w:hAnsi="Times New Roman" w:cs="Times New Roman"/>
          <w:sz w:val="26"/>
          <w:szCs w:val="26"/>
        </w:rPr>
      </w:pPr>
      <w:r w:rsidRPr="00D26097">
        <w:rPr>
          <w:rFonts w:ascii="Times New Roman" w:hAnsi="Times New Roman" w:cs="Times New Roman"/>
          <w:sz w:val="26"/>
          <w:szCs w:val="26"/>
        </w:rPr>
        <w:lastRenderedPageBreak/>
        <w:t>Форма 4</w:t>
      </w:r>
    </w:p>
    <w:p w14:paraId="46FC02FE" w14:textId="77777777" w:rsidR="00D26097" w:rsidRPr="00D26097" w:rsidRDefault="00D26097" w:rsidP="00D26097">
      <w:pPr>
        <w:tabs>
          <w:tab w:val="left" w:pos="1215"/>
        </w:tabs>
        <w:jc w:val="both"/>
        <w:rPr>
          <w:rFonts w:ascii="Times New Roman" w:hAnsi="Times New Roman" w:cs="Times New Roman"/>
          <w:sz w:val="26"/>
          <w:szCs w:val="26"/>
        </w:rPr>
      </w:pPr>
    </w:p>
    <w:p w14:paraId="46FC02FF" w14:textId="77777777" w:rsidR="00D26097" w:rsidRPr="002F18CB" w:rsidRDefault="00D26097" w:rsidP="00D26097">
      <w:pPr>
        <w:autoSpaceDE w:val="0"/>
        <w:autoSpaceDN w:val="0"/>
        <w:ind w:left="5245" w:right="-290"/>
        <w:rPr>
          <w:rFonts w:ascii="Times New Roman" w:eastAsia="Times New Roman" w:hAnsi="Times New Roman" w:cs="Times New Roman"/>
          <w:color w:val="auto"/>
          <w:sz w:val="20"/>
          <w:szCs w:val="20"/>
        </w:rPr>
      </w:pPr>
      <w:r w:rsidRPr="002F18CB">
        <w:rPr>
          <w:rFonts w:ascii="Times New Roman" w:hAnsi="Times New Roman" w:cs="Times New Roman"/>
          <w:sz w:val="20"/>
          <w:szCs w:val="20"/>
        </w:rPr>
        <w:t xml:space="preserve">В </w:t>
      </w:r>
      <w:r w:rsidRPr="002F18CB">
        <w:rPr>
          <w:rFonts w:ascii="Times New Roman" w:eastAsia="Times New Roman" w:hAnsi="Times New Roman" w:cs="Times New Roman"/>
          <w:color w:val="auto"/>
          <w:sz w:val="20"/>
          <w:szCs w:val="20"/>
        </w:rPr>
        <w:t>_________________</w:t>
      </w:r>
      <w:r>
        <w:rPr>
          <w:rFonts w:ascii="Times New Roman" w:eastAsia="Times New Roman" w:hAnsi="Times New Roman" w:cs="Times New Roman"/>
          <w:color w:val="auto"/>
          <w:sz w:val="20"/>
          <w:szCs w:val="20"/>
        </w:rPr>
        <w:t>_______________________</w:t>
      </w:r>
    </w:p>
    <w:p w14:paraId="46FC0300" w14:textId="77777777" w:rsidR="00D26097" w:rsidRPr="002F18CB" w:rsidRDefault="00D26097" w:rsidP="00D26097">
      <w:pPr>
        <w:autoSpaceDE w:val="0"/>
        <w:autoSpaceDN w:val="0"/>
        <w:ind w:left="5245"/>
        <w:jc w:val="center"/>
        <w:rPr>
          <w:rFonts w:ascii="Times New Roman" w:eastAsia="Times New Roman" w:hAnsi="Times New Roman" w:cs="Times New Roman"/>
          <w:color w:val="auto"/>
          <w:sz w:val="20"/>
          <w:szCs w:val="20"/>
        </w:rPr>
      </w:pPr>
      <w:r w:rsidRPr="002F18CB">
        <w:rPr>
          <w:rFonts w:ascii="Times New Roman" w:eastAsia="Times New Roman" w:hAnsi="Times New Roman" w:cs="Times New Roman"/>
          <w:color w:val="auto"/>
          <w:sz w:val="20"/>
          <w:szCs w:val="20"/>
        </w:rPr>
        <w:t>(наименование Уполномоченного органа)</w:t>
      </w:r>
    </w:p>
    <w:p w14:paraId="46FC0301" w14:textId="77777777" w:rsidR="00D26097" w:rsidRPr="002F18CB" w:rsidRDefault="00D26097" w:rsidP="00D26097">
      <w:pPr>
        <w:tabs>
          <w:tab w:val="left" w:pos="1215"/>
        </w:tabs>
        <w:ind w:left="5245" w:hanging="142"/>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физическом лице</w:t>
      </w:r>
    </w:p>
    <w:p w14:paraId="46FC030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303"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04"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(фамилия, имя, отчество (при наличии))</w:t>
      </w:r>
    </w:p>
    <w:p w14:paraId="46FC030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0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30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0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30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0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30B"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0C"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30D"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0E"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30F"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10"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311"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1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313" w14:textId="77777777" w:rsidR="00D26097" w:rsidRPr="002F18CB" w:rsidRDefault="00D26097" w:rsidP="00D26097">
      <w:pPr>
        <w:tabs>
          <w:tab w:val="left" w:pos="1215"/>
        </w:tabs>
        <w:ind w:left="5245"/>
        <w:jc w:val="center"/>
        <w:rPr>
          <w:rFonts w:ascii="Times New Roman" w:hAnsi="Times New Roman" w:cs="Times New Roman"/>
          <w:sz w:val="20"/>
          <w:szCs w:val="20"/>
        </w:rPr>
      </w:pPr>
    </w:p>
    <w:p w14:paraId="46FC0314"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юридическом лице</w:t>
      </w:r>
    </w:p>
    <w:p w14:paraId="46FC031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31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1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(организационно-правовая форма,</w:t>
      </w:r>
    </w:p>
    <w:p w14:paraId="46FC031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полное наименование)</w:t>
      </w:r>
    </w:p>
    <w:p w14:paraId="46FC031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1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(ОГРН, ИНН)</w:t>
      </w:r>
    </w:p>
    <w:p w14:paraId="46FC031B"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1C"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(юридический и/или почтовый адрес)</w:t>
      </w:r>
    </w:p>
    <w:p w14:paraId="46FC031D"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1E"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желанию)_</w:t>
      </w:r>
    </w:p>
    <w:p w14:paraId="46FC031F"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0"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321" w14:textId="77777777" w:rsidR="00D26097" w:rsidRPr="002F18CB" w:rsidRDefault="00D26097" w:rsidP="00D26097">
      <w:pPr>
        <w:tabs>
          <w:tab w:val="left" w:pos="1215"/>
        </w:tabs>
        <w:ind w:left="5245"/>
        <w:jc w:val="center"/>
        <w:rPr>
          <w:rFonts w:ascii="Times New Roman" w:hAnsi="Times New Roman" w:cs="Times New Roman"/>
          <w:sz w:val="20"/>
          <w:szCs w:val="20"/>
        </w:rPr>
      </w:pPr>
    </w:p>
    <w:p w14:paraId="46FC032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представителе заявителя</w:t>
      </w:r>
    </w:p>
    <w:p w14:paraId="46FC0323"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324"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(фамилия, имя, отчество (при наличии))</w:t>
      </w:r>
    </w:p>
    <w:p w14:paraId="46FC032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328"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9"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32A"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B"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32C"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D"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32E"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2F"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330"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31"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332"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33"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334"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35"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(наименование и реквизиты документа,</w:t>
      </w:r>
    </w:p>
    <w:p w14:paraId="46FC0336"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подтверждающего полномочия (решения</w:t>
      </w:r>
    </w:p>
    <w:p w14:paraId="46FC0337" w14:textId="77777777" w:rsidR="00D26097" w:rsidRPr="002F18CB" w:rsidRDefault="00D26097" w:rsidP="00D26097">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 назначении опекуна (попечителя))</w:t>
      </w:r>
    </w:p>
    <w:p w14:paraId="46FC0338" w14:textId="77777777" w:rsidR="00D26097" w:rsidRPr="00D26097" w:rsidRDefault="00D26097" w:rsidP="00D26097">
      <w:pPr>
        <w:tabs>
          <w:tab w:val="left" w:pos="1215"/>
        </w:tabs>
        <w:jc w:val="both"/>
        <w:rPr>
          <w:rFonts w:ascii="Times New Roman" w:hAnsi="Times New Roman" w:cs="Times New Roman"/>
          <w:sz w:val="26"/>
          <w:szCs w:val="26"/>
        </w:rPr>
      </w:pPr>
    </w:p>
    <w:p w14:paraId="46FC0339" w14:textId="77777777" w:rsidR="00D26097" w:rsidRPr="00D26097" w:rsidRDefault="00D26097" w:rsidP="00D26097">
      <w:pPr>
        <w:tabs>
          <w:tab w:val="left" w:pos="1215"/>
        </w:tabs>
        <w:jc w:val="both"/>
        <w:rPr>
          <w:rFonts w:ascii="Times New Roman" w:hAnsi="Times New Roman" w:cs="Times New Roman"/>
          <w:sz w:val="26"/>
          <w:szCs w:val="26"/>
        </w:rPr>
      </w:pPr>
    </w:p>
    <w:p w14:paraId="46FC033A" w14:textId="77777777" w:rsidR="00D26097" w:rsidRPr="00D26097" w:rsidRDefault="00D26097" w:rsidP="00D26097">
      <w:pPr>
        <w:tabs>
          <w:tab w:val="left" w:pos="1215"/>
        </w:tabs>
        <w:jc w:val="center"/>
        <w:rPr>
          <w:rFonts w:ascii="Times New Roman" w:hAnsi="Times New Roman" w:cs="Times New Roman"/>
          <w:sz w:val="26"/>
          <w:szCs w:val="26"/>
        </w:rPr>
      </w:pPr>
      <w:r>
        <w:rPr>
          <w:rFonts w:ascii="Times New Roman" w:hAnsi="Times New Roman" w:cs="Times New Roman"/>
          <w:sz w:val="26"/>
          <w:szCs w:val="26"/>
        </w:rPr>
        <w:lastRenderedPageBreak/>
        <w:t xml:space="preserve">Обращение </w:t>
      </w:r>
      <w:r w:rsidRPr="00D26097">
        <w:rPr>
          <w:rFonts w:ascii="Times New Roman" w:hAnsi="Times New Roman" w:cs="Times New Roman"/>
          <w:sz w:val="26"/>
          <w:szCs w:val="26"/>
        </w:rPr>
        <w:t>о принятии решен</w:t>
      </w:r>
      <w:r>
        <w:rPr>
          <w:rFonts w:ascii="Times New Roman" w:hAnsi="Times New Roman" w:cs="Times New Roman"/>
          <w:sz w:val="26"/>
          <w:szCs w:val="26"/>
        </w:rPr>
        <w:t xml:space="preserve">ия о признании отдельных частей </w:t>
      </w:r>
      <w:r w:rsidRPr="00D26097">
        <w:rPr>
          <w:rFonts w:ascii="Times New Roman" w:hAnsi="Times New Roman" w:cs="Times New Roman"/>
          <w:sz w:val="26"/>
          <w:szCs w:val="26"/>
        </w:rPr>
        <w:t>документации по планировке терри</w:t>
      </w:r>
      <w:r>
        <w:rPr>
          <w:rFonts w:ascii="Times New Roman" w:hAnsi="Times New Roman" w:cs="Times New Roman"/>
          <w:sz w:val="26"/>
          <w:szCs w:val="26"/>
        </w:rPr>
        <w:t xml:space="preserve">тории не подлежащими применению </w:t>
      </w:r>
      <w:r w:rsidRPr="00D26097">
        <w:rPr>
          <w:rFonts w:ascii="Times New Roman" w:hAnsi="Times New Roman" w:cs="Times New Roman"/>
          <w:sz w:val="26"/>
          <w:szCs w:val="26"/>
        </w:rPr>
        <w:t>в соответствии с п</w:t>
      </w:r>
      <w:r>
        <w:rPr>
          <w:rFonts w:ascii="Times New Roman" w:hAnsi="Times New Roman" w:cs="Times New Roman"/>
          <w:sz w:val="26"/>
          <w:szCs w:val="26"/>
        </w:rPr>
        <w:t>одпунктом "а" пункта 52 Правил №</w:t>
      </w:r>
      <w:r w:rsidRPr="00D26097">
        <w:rPr>
          <w:rFonts w:ascii="Times New Roman" w:hAnsi="Times New Roman" w:cs="Times New Roman"/>
          <w:sz w:val="26"/>
          <w:szCs w:val="26"/>
        </w:rPr>
        <w:t xml:space="preserve"> 112</w:t>
      </w:r>
    </w:p>
    <w:p w14:paraId="46FC033B" w14:textId="77777777" w:rsidR="00D26097" w:rsidRPr="00D26097" w:rsidRDefault="00D26097" w:rsidP="00D26097">
      <w:pPr>
        <w:tabs>
          <w:tab w:val="left" w:pos="1215"/>
        </w:tabs>
        <w:jc w:val="both"/>
        <w:rPr>
          <w:rFonts w:ascii="Times New Roman" w:hAnsi="Times New Roman" w:cs="Times New Roman"/>
          <w:sz w:val="26"/>
          <w:szCs w:val="26"/>
        </w:rPr>
      </w:pPr>
    </w:p>
    <w:p w14:paraId="46FC033C" w14:textId="77777777" w:rsidR="00D26097" w:rsidRPr="00D26097" w:rsidRDefault="00D26097" w:rsidP="00D26097">
      <w:pPr>
        <w:tabs>
          <w:tab w:val="left" w:pos="1215"/>
        </w:tabs>
        <w:jc w:val="both"/>
        <w:rPr>
          <w:rFonts w:ascii="Times New Roman" w:hAnsi="Times New Roman" w:cs="Times New Roman"/>
          <w:sz w:val="26"/>
          <w:szCs w:val="26"/>
        </w:rPr>
      </w:pPr>
      <w:r>
        <w:rPr>
          <w:rFonts w:ascii="Times New Roman" w:hAnsi="Times New Roman" w:cs="Times New Roman"/>
          <w:sz w:val="26"/>
          <w:szCs w:val="26"/>
        </w:rPr>
        <w:t xml:space="preserve">Прошу </w:t>
      </w:r>
      <w:r w:rsidRPr="00D26097">
        <w:rPr>
          <w:rFonts w:ascii="Times New Roman" w:hAnsi="Times New Roman" w:cs="Times New Roman"/>
          <w:sz w:val="26"/>
          <w:szCs w:val="26"/>
        </w:rPr>
        <w:t>принять</w:t>
      </w:r>
      <w:r>
        <w:rPr>
          <w:rFonts w:ascii="Times New Roman" w:hAnsi="Times New Roman" w:cs="Times New Roman"/>
          <w:sz w:val="26"/>
          <w:szCs w:val="26"/>
        </w:rPr>
        <w:t xml:space="preserve"> </w:t>
      </w:r>
      <w:r w:rsidRPr="00D26097">
        <w:rPr>
          <w:rFonts w:ascii="Times New Roman" w:hAnsi="Times New Roman" w:cs="Times New Roman"/>
          <w:sz w:val="26"/>
          <w:szCs w:val="26"/>
        </w:rPr>
        <w:t>решение</w:t>
      </w:r>
      <w:r>
        <w:rPr>
          <w:rFonts w:ascii="Times New Roman" w:hAnsi="Times New Roman" w:cs="Times New Roman"/>
          <w:sz w:val="26"/>
          <w:szCs w:val="26"/>
        </w:rPr>
        <w:t xml:space="preserve"> </w:t>
      </w:r>
      <w:r w:rsidRPr="00D26097">
        <w:rPr>
          <w:rFonts w:ascii="Times New Roman" w:hAnsi="Times New Roman" w:cs="Times New Roman"/>
          <w:sz w:val="26"/>
          <w:szCs w:val="26"/>
        </w:rPr>
        <w:t>о</w:t>
      </w:r>
      <w:r>
        <w:rPr>
          <w:rFonts w:ascii="Times New Roman" w:hAnsi="Times New Roman" w:cs="Times New Roman"/>
          <w:sz w:val="26"/>
          <w:szCs w:val="26"/>
        </w:rPr>
        <w:t xml:space="preserve"> </w:t>
      </w:r>
      <w:r w:rsidRPr="00D26097">
        <w:rPr>
          <w:rFonts w:ascii="Times New Roman" w:hAnsi="Times New Roman" w:cs="Times New Roman"/>
          <w:sz w:val="26"/>
          <w:szCs w:val="26"/>
        </w:rPr>
        <w:t>признании</w:t>
      </w:r>
      <w:r>
        <w:rPr>
          <w:rFonts w:ascii="Times New Roman" w:hAnsi="Times New Roman" w:cs="Times New Roman"/>
          <w:sz w:val="26"/>
          <w:szCs w:val="26"/>
        </w:rPr>
        <w:t xml:space="preserve"> </w:t>
      </w:r>
      <w:r w:rsidRPr="00D26097">
        <w:rPr>
          <w:rFonts w:ascii="Times New Roman" w:hAnsi="Times New Roman" w:cs="Times New Roman"/>
          <w:sz w:val="26"/>
          <w:szCs w:val="26"/>
        </w:rPr>
        <w:t>отдельных часте</w:t>
      </w:r>
      <w:r>
        <w:rPr>
          <w:rFonts w:ascii="Times New Roman" w:hAnsi="Times New Roman" w:cs="Times New Roman"/>
          <w:sz w:val="26"/>
          <w:szCs w:val="26"/>
        </w:rPr>
        <w:t xml:space="preserve">й документации по </w:t>
      </w:r>
      <w:r w:rsidRPr="00D26097">
        <w:rPr>
          <w:rFonts w:ascii="Times New Roman" w:hAnsi="Times New Roman" w:cs="Times New Roman"/>
          <w:sz w:val="26"/>
          <w:szCs w:val="26"/>
        </w:rPr>
        <w:t>планировке территории не подлежащими применению:</w:t>
      </w:r>
    </w:p>
    <w:p w14:paraId="46FC033D"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1. Реквизиты решения (номер и</w:t>
      </w:r>
      <w:r>
        <w:rPr>
          <w:rFonts w:ascii="Times New Roman" w:hAnsi="Times New Roman" w:cs="Times New Roman"/>
          <w:sz w:val="26"/>
          <w:szCs w:val="26"/>
        </w:rPr>
        <w:t xml:space="preserve"> </w:t>
      </w:r>
      <w:r w:rsidRPr="00D26097">
        <w:rPr>
          <w:rFonts w:ascii="Times New Roman" w:hAnsi="Times New Roman" w:cs="Times New Roman"/>
          <w:sz w:val="26"/>
          <w:szCs w:val="26"/>
        </w:rPr>
        <w:t>дата)</w:t>
      </w:r>
      <w:r>
        <w:rPr>
          <w:rFonts w:ascii="Times New Roman" w:hAnsi="Times New Roman" w:cs="Times New Roman"/>
          <w:sz w:val="26"/>
          <w:szCs w:val="26"/>
        </w:rPr>
        <w:t xml:space="preserve"> </w:t>
      </w:r>
      <w:r w:rsidRPr="00D26097">
        <w:rPr>
          <w:rFonts w:ascii="Times New Roman" w:hAnsi="Times New Roman" w:cs="Times New Roman"/>
          <w:sz w:val="26"/>
          <w:szCs w:val="26"/>
        </w:rPr>
        <w:t>об</w:t>
      </w:r>
      <w:r>
        <w:rPr>
          <w:rFonts w:ascii="Times New Roman" w:hAnsi="Times New Roman" w:cs="Times New Roman"/>
          <w:sz w:val="26"/>
          <w:szCs w:val="26"/>
        </w:rPr>
        <w:t xml:space="preserve"> </w:t>
      </w:r>
      <w:r w:rsidRPr="00D26097">
        <w:rPr>
          <w:rFonts w:ascii="Times New Roman" w:hAnsi="Times New Roman" w:cs="Times New Roman"/>
          <w:sz w:val="26"/>
          <w:szCs w:val="26"/>
        </w:rPr>
        <w:t>утверждении</w:t>
      </w:r>
      <w:r>
        <w:rPr>
          <w:rFonts w:ascii="Times New Roman" w:hAnsi="Times New Roman" w:cs="Times New Roman"/>
          <w:sz w:val="26"/>
          <w:szCs w:val="26"/>
        </w:rPr>
        <w:t xml:space="preserve"> </w:t>
      </w:r>
      <w:r w:rsidRPr="00D26097">
        <w:rPr>
          <w:rFonts w:ascii="Times New Roman" w:hAnsi="Times New Roman" w:cs="Times New Roman"/>
          <w:sz w:val="26"/>
          <w:szCs w:val="26"/>
        </w:rPr>
        <w:t>документации</w:t>
      </w:r>
      <w:r>
        <w:rPr>
          <w:rFonts w:ascii="Times New Roman" w:hAnsi="Times New Roman" w:cs="Times New Roman"/>
          <w:sz w:val="26"/>
          <w:szCs w:val="26"/>
        </w:rPr>
        <w:t xml:space="preserve"> по </w:t>
      </w:r>
      <w:r w:rsidRPr="00D26097">
        <w:rPr>
          <w:rFonts w:ascii="Times New Roman" w:hAnsi="Times New Roman" w:cs="Times New Roman"/>
          <w:sz w:val="26"/>
          <w:szCs w:val="26"/>
        </w:rPr>
        <w:t>планировке</w:t>
      </w:r>
      <w:r>
        <w:rPr>
          <w:rFonts w:ascii="Times New Roman" w:hAnsi="Times New Roman" w:cs="Times New Roman"/>
          <w:sz w:val="26"/>
          <w:szCs w:val="26"/>
        </w:rPr>
        <w:t xml:space="preserve"> </w:t>
      </w:r>
      <w:r w:rsidRPr="00D26097">
        <w:rPr>
          <w:rFonts w:ascii="Times New Roman" w:hAnsi="Times New Roman" w:cs="Times New Roman"/>
          <w:sz w:val="26"/>
          <w:szCs w:val="26"/>
        </w:rPr>
        <w:t>территории,</w:t>
      </w:r>
      <w:r>
        <w:rPr>
          <w:rFonts w:ascii="Times New Roman" w:hAnsi="Times New Roman" w:cs="Times New Roman"/>
          <w:sz w:val="26"/>
          <w:szCs w:val="26"/>
        </w:rPr>
        <w:t xml:space="preserve"> </w:t>
      </w:r>
      <w:r w:rsidRPr="00D26097">
        <w:rPr>
          <w:rFonts w:ascii="Times New Roman" w:hAnsi="Times New Roman" w:cs="Times New Roman"/>
          <w:sz w:val="26"/>
          <w:szCs w:val="26"/>
        </w:rPr>
        <w:t>отдельные</w:t>
      </w:r>
      <w:r>
        <w:rPr>
          <w:rFonts w:ascii="Times New Roman" w:hAnsi="Times New Roman" w:cs="Times New Roman"/>
          <w:sz w:val="26"/>
          <w:szCs w:val="26"/>
        </w:rPr>
        <w:t xml:space="preserve"> </w:t>
      </w:r>
      <w:r w:rsidRPr="00D26097">
        <w:rPr>
          <w:rFonts w:ascii="Times New Roman" w:hAnsi="Times New Roman" w:cs="Times New Roman"/>
          <w:sz w:val="26"/>
          <w:szCs w:val="26"/>
        </w:rPr>
        <w:t>части</w:t>
      </w:r>
      <w:r>
        <w:rPr>
          <w:rFonts w:ascii="Times New Roman" w:hAnsi="Times New Roman" w:cs="Times New Roman"/>
          <w:sz w:val="26"/>
          <w:szCs w:val="26"/>
        </w:rPr>
        <w:t xml:space="preserve"> </w:t>
      </w:r>
      <w:r w:rsidRPr="00D26097">
        <w:rPr>
          <w:rFonts w:ascii="Times New Roman" w:hAnsi="Times New Roman" w:cs="Times New Roman"/>
          <w:sz w:val="26"/>
          <w:szCs w:val="26"/>
        </w:rPr>
        <w:t>которой</w:t>
      </w:r>
      <w:r>
        <w:rPr>
          <w:rFonts w:ascii="Times New Roman" w:hAnsi="Times New Roman" w:cs="Times New Roman"/>
          <w:sz w:val="26"/>
          <w:szCs w:val="26"/>
        </w:rPr>
        <w:t xml:space="preserve"> </w:t>
      </w:r>
      <w:r w:rsidRPr="00D26097">
        <w:rPr>
          <w:rFonts w:ascii="Times New Roman" w:hAnsi="Times New Roman" w:cs="Times New Roman"/>
          <w:sz w:val="26"/>
          <w:szCs w:val="26"/>
        </w:rPr>
        <w:t>подлежат</w:t>
      </w:r>
      <w:r>
        <w:rPr>
          <w:rFonts w:ascii="Times New Roman" w:hAnsi="Times New Roman" w:cs="Times New Roman"/>
          <w:sz w:val="26"/>
          <w:szCs w:val="26"/>
        </w:rPr>
        <w:t xml:space="preserve"> </w:t>
      </w:r>
      <w:r w:rsidRPr="00D26097">
        <w:rPr>
          <w:rFonts w:ascii="Times New Roman" w:hAnsi="Times New Roman" w:cs="Times New Roman"/>
          <w:sz w:val="26"/>
          <w:szCs w:val="26"/>
        </w:rPr>
        <w:t>признанию</w:t>
      </w:r>
      <w:r>
        <w:rPr>
          <w:rFonts w:ascii="Times New Roman" w:hAnsi="Times New Roman" w:cs="Times New Roman"/>
          <w:sz w:val="26"/>
          <w:szCs w:val="26"/>
        </w:rPr>
        <w:t xml:space="preserve"> не </w:t>
      </w:r>
      <w:r w:rsidRPr="00D26097">
        <w:rPr>
          <w:rFonts w:ascii="Times New Roman" w:hAnsi="Times New Roman" w:cs="Times New Roman"/>
          <w:sz w:val="26"/>
          <w:szCs w:val="26"/>
        </w:rPr>
        <w:t>подлежащими применению.</w:t>
      </w:r>
    </w:p>
    <w:p w14:paraId="46FC033E"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3F"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0"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2. Реквизиты решения (номер и дата) об утверждении</w:t>
      </w:r>
      <w:r>
        <w:rPr>
          <w:rFonts w:ascii="Times New Roman" w:hAnsi="Times New Roman" w:cs="Times New Roman"/>
          <w:sz w:val="26"/>
          <w:szCs w:val="26"/>
        </w:rPr>
        <w:t xml:space="preserve"> </w:t>
      </w:r>
      <w:r w:rsidRPr="00D26097">
        <w:rPr>
          <w:rFonts w:ascii="Times New Roman" w:hAnsi="Times New Roman" w:cs="Times New Roman"/>
          <w:sz w:val="26"/>
          <w:szCs w:val="26"/>
        </w:rPr>
        <w:t>проекта</w:t>
      </w:r>
      <w:r>
        <w:rPr>
          <w:rFonts w:ascii="Times New Roman" w:hAnsi="Times New Roman" w:cs="Times New Roman"/>
          <w:sz w:val="26"/>
          <w:szCs w:val="26"/>
        </w:rPr>
        <w:t xml:space="preserve"> планировки </w:t>
      </w:r>
      <w:r w:rsidRPr="00D26097">
        <w:rPr>
          <w:rFonts w:ascii="Times New Roman" w:hAnsi="Times New Roman" w:cs="Times New Roman"/>
          <w:sz w:val="26"/>
          <w:szCs w:val="26"/>
        </w:rPr>
        <w:t>территории,</w:t>
      </w:r>
      <w:r>
        <w:rPr>
          <w:rFonts w:ascii="Times New Roman" w:hAnsi="Times New Roman" w:cs="Times New Roman"/>
          <w:sz w:val="26"/>
          <w:szCs w:val="26"/>
        </w:rPr>
        <w:t xml:space="preserve"> </w:t>
      </w:r>
      <w:r w:rsidRPr="00D26097">
        <w:rPr>
          <w:rFonts w:ascii="Times New Roman" w:hAnsi="Times New Roman" w:cs="Times New Roman"/>
          <w:sz w:val="26"/>
          <w:szCs w:val="26"/>
        </w:rPr>
        <w:t>которым</w:t>
      </w:r>
      <w:r>
        <w:rPr>
          <w:rFonts w:ascii="Times New Roman" w:hAnsi="Times New Roman" w:cs="Times New Roman"/>
          <w:sz w:val="26"/>
          <w:szCs w:val="26"/>
        </w:rPr>
        <w:t xml:space="preserve"> </w:t>
      </w:r>
      <w:r w:rsidRPr="00D26097">
        <w:rPr>
          <w:rFonts w:ascii="Times New Roman" w:hAnsi="Times New Roman" w:cs="Times New Roman"/>
          <w:sz w:val="26"/>
          <w:szCs w:val="26"/>
        </w:rPr>
        <w:t>предусмотрена</w:t>
      </w:r>
      <w:r>
        <w:rPr>
          <w:rFonts w:ascii="Times New Roman" w:hAnsi="Times New Roman" w:cs="Times New Roman"/>
          <w:sz w:val="26"/>
          <w:szCs w:val="26"/>
        </w:rPr>
        <w:t xml:space="preserve"> </w:t>
      </w:r>
      <w:r w:rsidRPr="00D26097">
        <w:rPr>
          <w:rFonts w:ascii="Times New Roman" w:hAnsi="Times New Roman" w:cs="Times New Roman"/>
          <w:sz w:val="26"/>
          <w:szCs w:val="26"/>
        </w:rPr>
        <w:t>реконструкция</w:t>
      </w:r>
      <w:r>
        <w:rPr>
          <w:rFonts w:ascii="Times New Roman" w:hAnsi="Times New Roman" w:cs="Times New Roman"/>
          <w:sz w:val="26"/>
          <w:szCs w:val="26"/>
        </w:rPr>
        <w:t xml:space="preserve"> </w:t>
      </w:r>
      <w:r w:rsidRPr="00D26097">
        <w:rPr>
          <w:rFonts w:ascii="Times New Roman" w:hAnsi="Times New Roman" w:cs="Times New Roman"/>
          <w:sz w:val="26"/>
          <w:szCs w:val="26"/>
        </w:rPr>
        <w:t>существующих</w:t>
      </w:r>
      <w:r>
        <w:rPr>
          <w:rFonts w:ascii="Times New Roman" w:hAnsi="Times New Roman" w:cs="Times New Roman"/>
          <w:sz w:val="26"/>
          <w:szCs w:val="26"/>
        </w:rPr>
        <w:t xml:space="preserve"> линейного </w:t>
      </w:r>
      <w:r w:rsidRPr="00D26097">
        <w:rPr>
          <w:rFonts w:ascii="Times New Roman" w:hAnsi="Times New Roman" w:cs="Times New Roman"/>
          <w:sz w:val="26"/>
          <w:szCs w:val="26"/>
        </w:rPr>
        <w:t>объекта или линейных объектов, размещенных на основании такого проекта.</w:t>
      </w:r>
    </w:p>
    <w:p w14:paraId="46FC0341"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2"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3"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3. Перечень</w:t>
      </w:r>
      <w:r>
        <w:rPr>
          <w:rFonts w:ascii="Times New Roman" w:hAnsi="Times New Roman" w:cs="Times New Roman"/>
          <w:sz w:val="26"/>
          <w:szCs w:val="26"/>
        </w:rPr>
        <w:t xml:space="preserve"> </w:t>
      </w:r>
      <w:r w:rsidRPr="00D26097">
        <w:rPr>
          <w:rFonts w:ascii="Times New Roman" w:hAnsi="Times New Roman" w:cs="Times New Roman"/>
          <w:sz w:val="26"/>
          <w:szCs w:val="26"/>
        </w:rPr>
        <w:t>отдельных</w:t>
      </w:r>
      <w:r>
        <w:rPr>
          <w:rFonts w:ascii="Times New Roman" w:hAnsi="Times New Roman" w:cs="Times New Roman"/>
          <w:sz w:val="26"/>
          <w:szCs w:val="26"/>
        </w:rPr>
        <w:t xml:space="preserve"> </w:t>
      </w:r>
      <w:r w:rsidRPr="00D26097">
        <w:rPr>
          <w:rFonts w:ascii="Times New Roman" w:hAnsi="Times New Roman" w:cs="Times New Roman"/>
          <w:sz w:val="26"/>
          <w:szCs w:val="26"/>
        </w:rPr>
        <w:t>частей</w:t>
      </w:r>
      <w:r>
        <w:rPr>
          <w:rFonts w:ascii="Times New Roman" w:hAnsi="Times New Roman" w:cs="Times New Roman"/>
          <w:sz w:val="26"/>
          <w:szCs w:val="26"/>
        </w:rPr>
        <w:t xml:space="preserve"> </w:t>
      </w:r>
      <w:r w:rsidRPr="00D26097">
        <w:rPr>
          <w:rFonts w:ascii="Times New Roman" w:hAnsi="Times New Roman" w:cs="Times New Roman"/>
          <w:sz w:val="26"/>
          <w:szCs w:val="26"/>
        </w:rPr>
        <w:t>проекта</w:t>
      </w:r>
      <w:r>
        <w:rPr>
          <w:rFonts w:ascii="Times New Roman" w:hAnsi="Times New Roman" w:cs="Times New Roman"/>
          <w:sz w:val="26"/>
          <w:szCs w:val="26"/>
        </w:rPr>
        <w:t xml:space="preserve"> </w:t>
      </w:r>
      <w:r w:rsidRPr="00D26097">
        <w:rPr>
          <w:rFonts w:ascii="Times New Roman" w:hAnsi="Times New Roman" w:cs="Times New Roman"/>
          <w:sz w:val="26"/>
          <w:szCs w:val="26"/>
        </w:rPr>
        <w:t>планировки</w:t>
      </w:r>
      <w:r>
        <w:rPr>
          <w:rFonts w:ascii="Times New Roman" w:hAnsi="Times New Roman" w:cs="Times New Roman"/>
          <w:sz w:val="26"/>
          <w:szCs w:val="26"/>
        </w:rPr>
        <w:t xml:space="preserve"> </w:t>
      </w:r>
      <w:r w:rsidRPr="00D26097">
        <w:rPr>
          <w:rFonts w:ascii="Times New Roman" w:hAnsi="Times New Roman" w:cs="Times New Roman"/>
          <w:sz w:val="26"/>
          <w:szCs w:val="26"/>
        </w:rPr>
        <w:t>территории,</w:t>
      </w:r>
    </w:p>
    <w:p w14:paraId="46FC0344"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признаваемых не подлежащими применению.</w:t>
      </w:r>
    </w:p>
    <w:p w14:paraId="46FC0345"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6"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7"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4. Основание</w:t>
      </w:r>
      <w:r>
        <w:rPr>
          <w:rFonts w:ascii="Times New Roman" w:hAnsi="Times New Roman" w:cs="Times New Roman"/>
          <w:sz w:val="26"/>
          <w:szCs w:val="26"/>
        </w:rPr>
        <w:t xml:space="preserve"> </w:t>
      </w:r>
      <w:r w:rsidRPr="00D26097">
        <w:rPr>
          <w:rFonts w:ascii="Times New Roman" w:hAnsi="Times New Roman" w:cs="Times New Roman"/>
          <w:sz w:val="26"/>
          <w:szCs w:val="26"/>
        </w:rPr>
        <w:t>для</w:t>
      </w:r>
      <w:r>
        <w:rPr>
          <w:rFonts w:ascii="Times New Roman" w:hAnsi="Times New Roman" w:cs="Times New Roman"/>
          <w:sz w:val="26"/>
          <w:szCs w:val="26"/>
        </w:rPr>
        <w:t xml:space="preserve"> </w:t>
      </w:r>
      <w:r w:rsidRPr="00D26097">
        <w:rPr>
          <w:rFonts w:ascii="Times New Roman" w:hAnsi="Times New Roman" w:cs="Times New Roman"/>
          <w:sz w:val="26"/>
          <w:szCs w:val="26"/>
        </w:rPr>
        <w:t>признания</w:t>
      </w:r>
      <w:r>
        <w:rPr>
          <w:rFonts w:ascii="Times New Roman" w:hAnsi="Times New Roman" w:cs="Times New Roman"/>
          <w:sz w:val="26"/>
          <w:szCs w:val="26"/>
        </w:rPr>
        <w:t xml:space="preserve"> </w:t>
      </w:r>
      <w:r w:rsidRPr="00D26097">
        <w:rPr>
          <w:rFonts w:ascii="Times New Roman" w:hAnsi="Times New Roman" w:cs="Times New Roman"/>
          <w:sz w:val="26"/>
          <w:szCs w:val="26"/>
        </w:rPr>
        <w:t>отдельных</w:t>
      </w:r>
      <w:r>
        <w:rPr>
          <w:rFonts w:ascii="Times New Roman" w:hAnsi="Times New Roman" w:cs="Times New Roman"/>
          <w:sz w:val="26"/>
          <w:szCs w:val="26"/>
        </w:rPr>
        <w:t xml:space="preserve"> </w:t>
      </w:r>
      <w:r w:rsidRPr="00D26097">
        <w:rPr>
          <w:rFonts w:ascii="Times New Roman" w:hAnsi="Times New Roman" w:cs="Times New Roman"/>
          <w:sz w:val="26"/>
          <w:szCs w:val="26"/>
        </w:rPr>
        <w:t>частей</w:t>
      </w:r>
      <w:r>
        <w:rPr>
          <w:rFonts w:ascii="Times New Roman" w:hAnsi="Times New Roman" w:cs="Times New Roman"/>
          <w:sz w:val="26"/>
          <w:szCs w:val="26"/>
        </w:rPr>
        <w:t xml:space="preserve"> </w:t>
      </w:r>
      <w:r w:rsidRPr="00D26097">
        <w:rPr>
          <w:rFonts w:ascii="Times New Roman" w:hAnsi="Times New Roman" w:cs="Times New Roman"/>
          <w:sz w:val="26"/>
          <w:szCs w:val="26"/>
        </w:rPr>
        <w:t>проекта</w:t>
      </w:r>
      <w:r>
        <w:rPr>
          <w:rFonts w:ascii="Times New Roman" w:hAnsi="Times New Roman" w:cs="Times New Roman"/>
          <w:sz w:val="26"/>
          <w:szCs w:val="26"/>
        </w:rPr>
        <w:t xml:space="preserve"> </w:t>
      </w:r>
      <w:r w:rsidRPr="00D26097">
        <w:rPr>
          <w:rFonts w:ascii="Times New Roman" w:hAnsi="Times New Roman" w:cs="Times New Roman"/>
          <w:sz w:val="26"/>
          <w:szCs w:val="26"/>
        </w:rPr>
        <w:t>планировки</w:t>
      </w:r>
    </w:p>
    <w:p w14:paraId="46FC0348"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территории не подлежащими применению.</w:t>
      </w:r>
    </w:p>
    <w:p w14:paraId="46FC0349"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A"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B" w14:textId="77777777" w:rsidR="00D26097" w:rsidRPr="00D26097" w:rsidRDefault="00D26097" w:rsidP="00D26097">
      <w:pPr>
        <w:tabs>
          <w:tab w:val="left" w:pos="1215"/>
        </w:tabs>
        <w:jc w:val="both"/>
        <w:rPr>
          <w:rFonts w:ascii="Times New Roman" w:hAnsi="Times New Roman" w:cs="Times New Roman"/>
          <w:sz w:val="26"/>
          <w:szCs w:val="26"/>
        </w:rPr>
      </w:pPr>
    </w:p>
    <w:p w14:paraId="3E35B184" w14:textId="77777777" w:rsidR="004A7BC1"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К заявлению прилагаются следующие документы:</w:t>
      </w:r>
    </w:p>
    <w:p w14:paraId="46FC034C" w14:textId="63BE1A1B" w:rsidR="00D26097" w:rsidRPr="00D26097" w:rsidRDefault="00D26097" w:rsidP="00D26097">
      <w:pPr>
        <w:tabs>
          <w:tab w:val="left" w:pos="1215"/>
        </w:tabs>
        <w:jc w:val="both"/>
        <w:rPr>
          <w:rFonts w:ascii="Times New Roman" w:hAnsi="Times New Roman" w:cs="Times New Roman"/>
          <w:sz w:val="26"/>
          <w:szCs w:val="26"/>
        </w:rPr>
      </w:pPr>
      <w:r>
        <w:rPr>
          <w:rFonts w:ascii="Times New Roman" w:hAnsi="Times New Roman" w:cs="Times New Roman"/>
          <w:sz w:val="26"/>
          <w:szCs w:val="26"/>
        </w:rPr>
        <w:t>______________________________</w:t>
      </w:r>
      <w:r w:rsidRPr="00D26097">
        <w:rPr>
          <w:rFonts w:ascii="Times New Roman" w:hAnsi="Times New Roman" w:cs="Times New Roman"/>
          <w:sz w:val="26"/>
          <w:szCs w:val="26"/>
        </w:rPr>
        <w:t>_______________________________________</w:t>
      </w:r>
      <w:r>
        <w:rPr>
          <w:rFonts w:ascii="Times New Roman" w:hAnsi="Times New Roman" w:cs="Times New Roman"/>
          <w:sz w:val="26"/>
          <w:szCs w:val="26"/>
        </w:rPr>
        <w:t>__</w:t>
      </w:r>
    </w:p>
    <w:p w14:paraId="46FC034D"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_______________________________________________________________________.</w:t>
      </w:r>
    </w:p>
    <w:p w14:paraId="46FC034E"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(указывается перечень прилагаемых документов)</w:t>
      </w:r>
    </w:p>
    <w:p w14:paraId="46FC034F" w14:textId="77777777" w:rsidR="00D26097" w:rsidRPr="00D26097" w:rsidRDefault="00D26097" w:rsidP="00D26097">
      <w:pPr>
        <w:tabs>
          <w:tab w:val="left" w:pos="1215"/>
        </w:tabs>
        <w:jc w:val="both"/>
        <w:rPr>
          <w:rFonts w:ascii="Times New Roman" w:hAnsi="Times New Roman" w:cs="Times New Roman"/>
          <w:sz w:val="26"/>
          <w:szCs w:val="26"/>
        </w:rPr>
      </w:pPr>
    </w:p>
    <w:p w14:paraId="46FC0350"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Результат предоставления Услуги прошу направить (выдать):</w:t>
      </w:r>
    </w:p>
    <w:p w14:paraId="46FC0351" w14:textId="77777777" w:rsidR="00D26097" w:rsidRPr="00D26097" w:rsidRDefault="00D26097" w:rsidP="00D26097">
      <w:pPr>
        <w:tabs>
          <w:tab w:val="left" w:pos="1215"/>
        </w:tabs>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50"/>
        <w:gridCol w:w="1021"/>
      </w:tblGrid>
      <w:tr w:rsidR="00D26097" w:rsidRPr="00D26097" w14:paraId="46FC0354" w14:textId="77777777" w:rsidTr="00D26097">
        <w:tc>
          <w:tcPr>
            <w:tcW w:w="8050" w:type="dxa"/>
          </w:tcPr>
          <w:p w14:paraId="46FC0352"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1) в форме документа на бумажном носителе в Уполномоченном органе</w:t>
            </w:r>
          </w:p>
        </w:tc>
        <w:tc>
          <w:tcPr>
            <w:tcW w:w="1021" w:type="dxa"/>
          </w:tcPr>
          <w:p w14:paraId="46FC0353" w14:textId="77777777" w:rsidR="00D26097" w:rsidRPr="00D26097" w:rsidRDefault="00D26097" w:rsidP="00D26097">
            <w:pPr>
              <w:tabs>
                <w:tab w:val="left" w:pos="1215"/>
              </w:tabs>
              <w:jc w:val="both"/>
              <w:rPr>
                <w:rFonts w:ascii="Times New Roman" w:hAnsi="Times New Roman" w:cs="Times New Roman"/>
                <w:sz w:val="26"/>
                <w:szCs w:val="26"/>
              </w:rPr>
            </w:pPr>
          </w:p>
        </w:tc>
      </w:tr>
      <w:tr w:rsidR="00D26097" w:rsidRPr="00D26097" w14:paraId="46FC0357" w14:textId="77777777" w:rsidTr="00D26097">
        <w:tc>
          <w:tcPr>
            <w:tcW w:w="8050" w:type="dxa"/>
          </w:tcPr>
          <w:p w14:paraId="46FC0355"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2) в форме документа на бумажном носителе почтовым отправлением заказным письмом по адресу ___________________________________</w:t>
            </w:r>
          </w:p>
        </w:tc>
        <w:tc>
          <w:tcPr>
            <w:tcW w:w="1021" w:type="dxa"/>
          </w:tcPr>
          <w:p w14:paraId="46FC0356" w14:textId="77777777" w:rsidR="00D26097" w:rsidRPr="00D26097" w:rsidRDefault="00D26097" w:rsidP="00D26097">
            <w:pPr>
              <w:tabs>
                <w:tab w:val="left" w:pos="1215"/>
              </w:tabs>
              <w:jc w:val="both"/>
              <w:rPr>
                <w:rFonts w:ascii="Times New Roman" w:hAnsi="Times New Roman" w:cs="Times New Roman"/>
                <w:sz w:val="26"/>
                <w:szCs w:val="26"/>
              </w:rPr>
            </w:pPr>
          </w:p>
        </w:tc>
      </w:tr>
      <w:tr w:rsidR="00D26097" w:rsidRPr="00D26097" w14:paraId="46FC035A" w14:textId="77777777" w:rsidTr="00D26097">
        <w:tc>
          <w:tcPr>
            <w:tcW w:w="8050" w:type="dxa"/>
          </w:tcPr>
          <w:p w14:paraId="46FC0358" w14:textId="77777777" w:rsidR="00D26097" w:rsidRPr="00D26097" w:rsidRDefault="00D26097" w:rsidP="00D26097">
            <w:pPr>
              <w:tabs>
                <w:tab w:val="left" w:pos="1215"/>
              </w:tabs>
              <w:jc w:val="both"/>
              <w:rPr>
                <w:rFonts w:ascii="Times New Roman" w:hAnsi="Times New Roman" w:cs="Times New Roman"/>
                <w:sz w:val="26"/>
                <w:szCs w:val="26"/>
              </w:rPr>
            </w:pPr>
            <w:r w:rsidRPr="00D26097">
              <w:rPr>
                <w:rFonts w:ascii="Times New Roman" w:hAnsi="Times New Roman" w:cs="Times New Roman"/>
                <w:sz w:val="26"/>
                <w:szCs w:val="26"/>
              </w:rPr>
              <w:t>3) в форме электронного документа посредством Единого портала</w:t>
            </w:r>
          </w:p>
        </w:tc>
        <w:tc>
          <w:tcPr>
            <w:tcW w:w="1021" w:type="dxa"/>
          </w:tcPr>
          <w:p w14:paraId="46FC0359" w14:textId="77777777" w:rsidR="00D26097" w:rsidRPr="00D26097" w:rsidRDefault="00D26097" w:rsidP="00D26097">
            <w:pPr>
              <w:tabs>
                <w:tab w:val="left" w:pos="1215"/>
              </w:tabs>
              <w:jc w:val="both"/>
              <w:rPr>
                <w:rFonts w:ascii="Times New Roman" w:hAnsi="Times New Roman" w:cs="Times New Roman"/>
                <w:sz w:val="26"/>
                <w:szCs w:val="26"/>
              </w:rPr>
            </w:pPr>
          </w:p>
        </w:tc>
      </w:tr>
    </w:tbl>
    <w:p w14:paraId="46FC035B" w14:textId="77777777" w:rsidR="00D26097" w:rsidRPr="00D26097" w:rsidRDefault="00D26097" w:rsidP="00D26097">
      <w:pPr>
        <w:tabs>
          <w:tab w:val="left" w:pos="1215"/>
        </w:tabs>
        <w:jc w:val="both"/>
        <w:rPr>
          <w:rFonts w:ascii="Times New Roman" w:hAnsi="Times New Roman" w:cs="Times New Roman"/>
          <w:sz w:val="26"/>
          <w:szCs w:val="26"/>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1"/>
        <w:gridCol w:w="341"/>
        <w:gridCol w:w="1986"/>
        <w:gridCol w:w="340"/>
        <w:gridCol w:w="4087"/>
      </w:tblGrid>
      <w:tr w:rsidR="00D26097" w:rsidRPr="00D26097" w14:paraId="46FC0361" w14:textId="77777777" w:rsidTr="00D26097">
        <w:tc>
          <w:tcPr>
            <w:tcW w:w="2321" w:type="dxa"/>
            <w:tcBorders>
              <w:top w:val="nil"/>
              <w:left w:val="nil"/>
              <w:right w:val="nil"/>
            </w:tcBorders>
          </w:tcPr>
          <w:p w14:paraId="46FC035C" w14:textId="77777777" w:rsidR="00D26097" w:rsidRPr="00D26097" w:rsidRDefault="00D26097" w:rsidP="00D26097">
            <w:pPr>
              <w:tabs>
                <w:tab w:val="left" w:pos="1215"/>
              </w:tabs>
              <w:jc w:val="both"/>
              <w:rPr>
                <w:rFonts w:ascii="Times New Roman" w:hAnsi="Times New Roman" w:cs="Times New Roman"/>
                <w:sz w:val="26"/>
                <w:szCs w:val="26"/>
              </w:rPr>
            </w:pPr>
          </w:p>
        </w:tc>
        <w:tc>
          <w:tcPr>
            <w:tcW w:w="341" w:type="dxa"/>
            <w:tcBorders>
              <w:top w:val="nil"/>
              <w:left w:val="nil"/>
              <w:bottom w:val="nil"/>
              <w:right w:val="nil"/>
            </w:tcBorders>
          </w:tcPr>
          <w:p w14:paraId="46FC035D" w14:textId="77777777" w:rsidR="00D26097" w:rsidRPr="00D26097" w:rsidRDefault="00D26097" w:rsidP="00D26097">
            <w:pPr>
              <w:tabs>
                <w:tab w:val="left" w:pos="1215"/>
              </w:tabs>
              <w:jc w:val="both"/>
              <w:rPr>
                <w:rFonts w:ascii="Times New Roman" w:hAnsi="Times New Roman" w:cs="Times New Roman"/>
                <w:sz w:val="26"/>
                <w:szCs w:val="26"/>
              </w:rPr>
            </w:pPr>
          </w:p>
        </w:tc>
        <w:tc>
          <w:tcPr>
            <w:tcW w:w="1986" w:type="dxa"/>
            <w:tcBorders>
              <w:top w:val="nil"/>
              <w:left w:val="nil"/>
              <w:right w:val="nil"/>
            </w:tcBorders>
          </w:tcPr>
          <w:p w14:paraId="46FC035E" w14:textId="77777777" w:rsidR="00D26097" w:rsidRPr="00D26097" w:rsidRDefault="00D26097" w:rsidP="00D26097">
            <w:pPr>
              <w:tabs>
                <w:tab w:val="left" w:pos="1215"/>
              </w:tabs>
              <w:jc w:val="both"/>
              <w:rPr>
                <w:rFonts w:ascii="Times New Roman" w:hAnsi="Times New Roman" w:cs="Times New Roman"/>
                <w:sz w:val="26"/>
                <w:szCs w:val="26"/>
              </w:rPr>
            </w:pPr>
          </w:p>
        </w:tc>
        <w:tc>
          <w:tcPr>
            <w:tcW w:w="340" w:type="dxa"/>
            <w:tcBorders>
              <w:top w:val="nil"/>
              <w:left w:val="nil"/>
              <w:bottom w:val="nil"/>
              <w:right w:val="nil"/>
            </w:tcBorders>
          </w:tcPr>
          <w:p w14:paraId="46FC035F" w14:textId="77777777" w:rsidR="00D26097" w:rsidRPr="00D26097" w:rsidRDefault="00D26097" w:rsidP="00D26097">
            <w:pPr>
              <w:tabs>
                <w:tab w:val="left" w:pos="1215"/>
              </w:tabs>
              <w:jc w:val="both"/>
              <w:rPr>
                <w:rFonts w:ascii="Times New Roman" w:hAnsi="Times New Roman" w:cs="Times New Roman"/>
                <w:sz w:val="26"/>
                <w:szCs w:val="26"/>
              </w:rPr>
            </w:pPr>
          </w:p>
        </w:tc>
        <w:tc>
          <w:tcPr>
            <w:tcW w:w="4087" w:type="dxa"/>
            <w:tcBorders>
              <w:top w:val="nil"/>
              <w:left w:val="nil"/>
              <w:right w:val="nil"/>
            </w:tcBorders>
          </w:tcPr>
          <w:p w14:paraId="46FC0360" w14:textId="77777777" w:rsidR="00D26097" w:rsidRPr="00D26097" w:rsidRDefault="00D26097" w:rsidP="00D26097">
            <w:pPr>
              <w:tabs>
                <w:tab w:val="left" w:pos="1215"/>
              </w:tabs>
              <w:jc w:val="both"/>
              <w:rPr>
                <w:rFonts w:ascii="Times New Roman" w:hAnsi="Times New Roman" w:cs="Times New Roman"/>
                <w:sz w:val="26"/>
                <w:szCs w:val="26"/>
              </w:rPr>
            </w:pPr>
          </w:p>
        </w:tc>
      </w:tr>
      <w:tr w:rsidR="00D26097" w:rsidRPr="00D26097" w14:paraId="46FC0367" w14:textId="77777777" w:rsidTr="00D26097">
        <w:tc>
          <w:tcPr>
            <w:tcW w:w="2321" w:type="dxa"/>
            <w:tcBorders>
              <w:left w:val="nil"/>
              <w:bottom w:val="nil"/>
              <w:right w:val="nil"/>
            </w:tcBorders>
          </w:tcPr>
          <w:p w14:paraId="46FC0362"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(дата)</w:t>
            </w:r>
          </w:p>
        </w:tc>
        <w:tc>
          <w:tcPr>
            <w:tcW w:w="341" w:type="dxa"/>
            <w:tcBorders>
              <w:top w:val="nil"/>
              <w:left w:val="nil"/>
              <w:bottom w:val="nil"/>
              <w:right w:val="nil"/>
            </w:tcBorders>
          </w:tcPr>
          <w:p w14:paraId="46FC0363" w14:textId="77777777" w:rsidR="00D26097" w:rsidRPr="00D26097" w:rsidRDefault="00D26097" w:rsidP="00D26097">
            <w:pPr>
              <w:tabs>
                <w:tab w:val="left" w:pos="1215"/>
              </w:tabs>
              <w:jc w:val="center"/>
              <w:rPr>
                <w:rFonts w:ascii="Times New Roman" w:hAnsi="Times New Roman" w:cs="Times New Roman"/>
                <w:sz w:val="26"/>
                <w:szCs w:val="26"/>
              </w:rPr>
            </w:pPr>
          </w:p>
        </w:tc>
        <w:tc>
          <w:tcPr>
            <w:tcW w:w="1986" w:type="dxa"/>
            <w:tcBorders>
              <w:left w:val="nil"/>
              <w:bottom w:val="nil"/>
              <w:right w:val="nil"/>
            </w:tcBorders>
          </w:tcPr>
          <w:p w14:paraId="46FC0364"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(подпись)</w:t>
            </w:r>
          </w:p>
        </w:tc>
        <w:tc>
          <w:tcPr>
            <w:tcW w:w="340" w:type="dxa"/>
            <w:tcBorders>
              <w:top w:val="nil"/>
              <w:left w:val="nil"/>
              <w:bottom w:val="nil"/>
              <w:right w:val="nil"/>
            </w:tcBorders>
          </w:tcPr>
          <w:p w14:paraId="46FC0365" w14:textId="77777777" w:rsidR="00D26097" w:rsidRPr="00D26097" w:rsidRDefault="00D26097" w:rsidP="00D26097">
            <w:pPr>
              <w:tabs>
                <w:tab w:val="left" w:pos="1215"/>
              </w:tabs>
              <w:jc w:val="center"/>
              <w:rPr>
                <w:rFonts w:ascii="Times New Roman" w:hAnsi="Times New Roman" w:cs="Times New Roman"/>
                <w:sz w:val="26"/>
                <w:szCs w:val="26"/>
              </w:rPr>
            </w:pPr>
          </w:p>
        </w:tc>
        <w:tc>
          <w:tcPr>
            <w:tcW w:w="4087" w:type="dxa"/>
            <w:tcBorders>
              <w:left w:val="nil"/>
              <w:bottom w:val="nil"/>
              <w:right w:val="nil"/>
            </w:tcBorders>
          </w:tcPr>
          <w:p w14:paraId="46FC0366" w14:textId="77777777" w:rsidR="00D26097" w:rsidRPr="00D26097" w:rsidRDefault="00D26097" w:rsidP="00D26097">
            <w:pPr>
              <w:tabs>
                <w:tab w:val="left" w:pos="1215"/>
              </w:tabs>
              <w:jc w:val="center"/>
              <w:rPr>
                <w:rFonts w:ascii="Times New Roman" w:hAnsi="Times New Roman" w:cs="Times New Roman"/>
                <w:sz w:val="26"/>
                <w:szCs w:val="26"/>
              </w:rPr>
            </w:pPr>
            <w:r w:rsidRPr="00D26097">
              <w:rPr>
                <w:rFonts w:ascii="Times New Roman" w:hAnsi="Times New Roman" w:cs="Times New Roman"/>
                <w:sz w:val="26"/>
                <w:szCs w:val="26"/>
              </w:rPr>
              <w:t>(ФИО)</w:t>
            </w:r>
          </w:p>
        </w:tc>
      </w:tr>
    </w:tbl>
    <w:p w14:paraId="46FC0368" w14:textId="77777777" w:rsidR="00D26097" w:rsidRDefault="00D26097" w:rsidP="00D26097">
      <w:pPr>
        <w:tabs>
          <w:tab w:val="left" w:pos="1215"/>
        </w:tabs>
        <w:jc w:val="both"/>
        <w:rPr>
          <w:rFonts w:ascii="Times New Roman" w:hAnsi="Times New Roman" w:cs="Times New Roman"/>
          <w:sz w:val="26"/>
          <w:szCs w:val="26"/>
        </w:rPr>
      </w:pPr>
    </w:p>
    <w:p w14:paraId="46FC0369" w14:textId="77777777" w:rsidR="00D26097" w:rsidRDefault="00D26097">
      <w:pPr>
        <w:rPr>
          <w:rFonts w:ascii="Times New Roman" w:hAnsi="Times New Roman" w:cs="Times New Roman"/>
          <w:sz w:val="26"/>
          <w:szCs w:val="26"/>
        </w:rPr>
      </w:pPr>
      <w:r>
        <w:rPr>
          <w:rFonts w:ascii="Times New Roman" w:hAnsi="Times New Roman" w:cs="Times New Roman"/>
          <w:sz w:val="26"/>
          <w:szCs w:val="26"/>
        </w:rPr>
        <w:br w:type="page"/>
      </w:r>
    </w:p>
    <w:p w14:paraId="46FC036A" w14:textId="77777777" w:rsidR="007C2075" w:rsidRDefault="00D26097" w:rsidP="00D26097">
      <w:pPr>
        <w:tabs>
          <w:tab w:val="left" w:pos="1215"/>
        </w:tabs>
        <w:jc w:val="right"/>
        <w:rPr>
          <w:rFonts w:ascii="Times New Roman" w:hAnsi="Times New Roman" w:cs="Times New Roman"/>
          <w:sz w:val="26"/>
          <w:szCs w:val="26"/>
        </w:rPr>
      </w:pPr>
      <w:r>
        <w:rPr>
          <w:rFonts w:ascii="Times New Roman" w:hAnsi="Times New Roman" w:cs="Times New Roman"/>
          <w:sz w:val="26"/>
          <w:szCs w:val="26"/>
        </w:rPr>
        <w:lastRenderedPageBreak/>
        <w:t>Форма 5</w:t>
      </w:r>
    </w:p>
    <w:p w14:paraId="46FC036B" w14:textId="77777777" w:rsidR="004C1B01" w:rsidRPr="002F18CB" w:rsidRDefault="004C1B01" w:rsidP="004C1B01">
      <w:pPr>
        <w:autoSpaceDE w:val="0"/>
        <w:autoSpaceDN w:val="0"/>
        <w:ind w:left="5245" w:right="-290"/>
        <w:rPr>
          <w:rFonts w:ascii="Times New Roman" w:eastAsia="Times New Roman" w:hAnsi="Times New Roman" w:cs="Times New Roman"/>
          <w:color w:val="auto"/>
          <w:sz w:val="20"/>
          <w:szCs w:val="20"/>
        </w:rPr>
      </w:pPr>
      <w:r w:rsidRPr="002F18CB">
        <w:rPr>
          <w:rFonts w:ascii="Times New Roman" w:hAnsi="Times New Roman" w:cs="Times New Roman"/>
          <w:sz w:val="20"/>
          <w:szCs w:val="20"/>
        </w:rPr>
        <w:t xml:space="preserve">В </w:t>
      </w:r>
      <w:r w:rsidRPr="002F18CB">
        <w:rPr>
          <w:rFonts w:ascii="Times New Roman" w:eastAsia="Times New Roman" w:hAnsi="Times New Roman" w:cs="Times New Roman"/>
          <w:color w:val="auto"/>
          <w:sz w:val="20"/>
          <w:szCs w:val="20"/>
        </w:rPr>
        <w:t>_________________</w:t>
      </w:r>
      <w:r>
        <w:rPr>
          <w:rFonts w:ascii="Times New Roman" w:eastAsia="Times New Roman" w:hAnsi="Times New Roman" w:cs="Times New Roman"/>
          <w:color w:val="auto"/>
          <w:sz w:val="20"/>
          <w:szCs w:val="20"/>
        </w:rPr>
        <w:t>_______________________</w:t>
      </w:r>
    </w:p>
    <w:p w14:paraId="46FC036C" w14:textId="77777777" w:rsidR="004C1B01" w:rsidRPr="002F18CB" w:rsidRDefault="004C1B01" w:rsidP="004C1B01">
      <w:pPr>
        <w:autoSpaceDE w:val="0"/>
        <w:autoSpaceDN w:val="0"/>
        <w:ind w:left="5245"/>
        <w:jc w:val="center"/>
        <w:rPr>
          <w:rFonts w:ascii="Times New Roman" w:eastAsia="Times New Roman" w:hAnsi="Times New Roman" w:cs="Times New Roman"/>
          <w:color w:val="auto"/>
          <w:sz w:val="20"/>
          <w:szCs w:val="20"/>
        </w:rPr>
      </w:pPr>
      <w:r w:rsidRPr="002F18CB">
        <w:rPr>
          <w:rFonts w:ascii="Times New Roman" w:eastAsia="Times New Roman" w:hAnsi="Times New Roman" w:cs="Times New Roman"/>
          <w:color w:val="auto"/>
          <w:sz w:val="20"/>
          <w:szCs w:val="20"/>
        </w:rPr>
        <w:t>(наименование Уполномоченного органа)</w:t>
      </w:r>
    </w:p>
    <w:p w14:paraId="46FC036D" w14:textId="77777777" w:rsidR="004C1B01" w:rsidRPr="002F18CB" w:rsidRDefault="004C1B01" w:rsidP="004C1B01">
      <w:pPr>
        <w:tabs>
          <w:tab w:val="left" w:pos="1215"/>
        </w:tabs>
        <w:ind w:left="5245" w:hanging="142"/>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физическом лице</w:t>
      </w:r>
    </w:p>
    <w:p w14:paraId="46FC036E"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36F"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0"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(фамилия, имя, отчество (при наличии))</w:t>
      </w:r>
    </w:p>
    <w:p w14:paraId="46FC0371"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2"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373"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4"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375"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6"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377"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8"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379"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A"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37B"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C"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37D"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7E"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37F" w14:textId="77777777" w:rsidR="004C1B01" w:rsidRPr="002F18CB" w:rsidRDefault="004C1B01" w:rsidP="004C1B01">
      <w:pPr>
        <w:tabs>
          <w:tab w:val="left" w:pos="1215"/>
        </w:tabs>
        <w:ind w:left="5245"/>
        <w:jc w:val="center"/>
        <w:rPr>
          <w:rFonts w:ascii="Times New Roman" w:hAnsi="Times New Roman" w:cs="Times New Roman"/>
          <w:sz w:val="20"/>
          <w:szCs w:val="20"/>
        </w:rPr>
      </w:pPr>
    </w:p>
    <w:p w14:paraId="46FC0380"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заявителе - юридическом лице</w:t>
      </w:r>
    </w:p>
    <w:p w14:paraId="46FC0381"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382"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83"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(организационно-правовая форма,</w:t>
      </w:r>
    </w:p>
    <w:p w14:paraId="46FC0384"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полное наименование)</w:t>
      </w:r>
    </w:p>
    <w:p w14:paraId="46FC0385"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86"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(ОГРН, ИНН)</w:t>
      </w:r>
    </w:p>
    <w:p w14:paraId="46FC0387"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88"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(юридический и/или почтовый адрес)</w:t>
      </w:r>
    </w:p>
    <w:p w14:paraId="46FC0389"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8A"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желанию)_</w:t>
      </w:r>
    </w:p>
    <w:p w14:paraId="46FC038B"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8C"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38D" w14:textId="77777777" w:rsidR="004C1B01" w:rsidRPr="002F18CB" w:rsidRDefault="004C1B01" w:rsidP="004C1B01">
      <w:pPr>
        <w:tabs>
          <w:tab w:val="left" w:pos="1215"/>
        </w:tabs>
        <w:ind w:left="5245"/>
        <w:jc w:val="center"/>
        <w:rPr>
          <w:rFonts w:ascii="Times New Roman" w:hAnsi="Times New Roman" w:cs="Times New Roman"/>
          <w:sz w:val="20"/>
          <w:szCs w:val="20"/>
        </w:rPr>
      </w:pPr>
    </w:p>
    <w:p w14:paraId="46FC038E"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Сведения о представителе заявителя</w:t>
      </w:r>
    </w:p>
    <w:p w14:paraId="46FC038F"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от ______________________________________</w:t>
      </w:r>
    </w:p>
    <w:p w14:paraId="46FC0390"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1"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 xml:space="preserve"> (фамилия, имя, отчество (при наличии))</w:t>
      </w:r>
    </w:p>
    <w:p w14:paraId="46FC0392"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3"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(дата и место рождения)</w:t>
      </w:r>
    </w:p>
    <w:p w14:paraId="46FC0394"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5"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(вид документа, удостоверяющего личность)</w:t>
      </w:r>
    </w:p>
    <w:p w14:paraId="46FC0396"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7"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(серия, номер, дата выдачи)</w:t>
      </w:r>
    </w:p>
    <w:p w14:paraId="46FC0398"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9"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(орган, выдавший документ)</w:t>
      </w:r>
    </w:p>
    <w:p w14:paraId="46FC039A"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B"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регистрации)</w:t>
      </w:r>
    </w:p>
    <w:p w14:paraId="46FC039C"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D"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(телефон (по желанию))</w:t>
      </w:r>
    </w:p>
    <w:p w14:paraId="46FC039E"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9F"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(адрес электронной почты (по желанию))</w:t>
      </w:r>
    </w:p>
    <w:p w14:paraId="46FC03A0"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_________________________________________</w:t>
      </w:r>
    </w:p>
    <w:p w14:paraId="46FC03A1"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(наименование и реквизиты документа,</w:t>
      </w:r>
    </w:p>
    <w:p w14:paraId="46FC03A2" w14:textId="77777777" w:rsidR="004C1B01" w:rsidRPr="002F18CB" w:rsidRDefault="004C1B01" w:rsidP="004C1B01">
      <w:pPr>
        <w:tabs>
          <w:tab w:val="left" w:pos="1215"/>
        </w:tabs>
        <w:ind w:left="5245"/>
        <w:jc w:val="center"/>
        <w:rPr>
          <w:rFonts w:ascii="Times New Roman" w:hAnsi="Times New Roman" w:cs="Times New Roman"/>
          <w:sz w:val="20"/>
          <w:szCs w:val="20"/>
        </w:rPr>
      </w:pPr>
      <w:r w:rsidRPr="002F18CB">
        <w:rPr>
          <w:rFonts w:ascii="Times New Roman" w:hAnsi="Times New Roman" w:cs="Times New Roman"/>
          <w:sz w:val="20"/>
          <w:szCs w:val="20"/>
        </w:rPr>
        <w:t>подтверждающего полномочия (решения</w:t>
      </w:r>
    </w:p>
    <w:p w14:paraId="46FC03A3" w14:textId="77777777" w:rsidR="004C1B01" w:rsidRDefault="004C1B01" w:rsidP="004C1B01">
      <w:pPr>
        <w:tabs>
          <w:tab w:val="left" w:pos="1215"/>
        </w:tabs>
        <w:jc w:val="right"/>
        <w:rPr>
          <w:rFonts w:ascii="Times New Roman" w:hAnsi="Times New Roman" w:cs="Times New Roman"/>
          <w:sz w:val="20"/>
          <w:szCs w:val="20"/>
        </w:rPr>
      </w:pPr>
      <w:r w:rsidRPr="002F18CB">
        <w:rPr>
          <w:rFonts w:ascii="Times New Roman" w:hAnsi="Times New Roman" w:cs="Times New Roman"/>
          <w:sz w:val="20"/>
          <w:szCs w:val="20"/>
        </w:rPr>
        <w:t>о назначении опекуна (попечителя))</w:t>
      </w:r>
    </w:p>
    <w:p w14:paraId="46FC03A4" w14:textId="77777777" w:rsidR="004C1B01" w:rsidRDefault="004C1B01" w:rsidP="004C1B01">
      <w:pPr>
        <w:tabs>
          <w:tab w:val="left" w:pos="1215"/>
        </w:tabs>
        <w:jc w:val="right"/>
        <w:rPr>
          <w:rFonts w:ascii="Times New Roman" w:hAnsi="Times New Roman" w:cs="Times New Roman"/>
          <w:sz w:val="20"/>
          <w:szCs w:val="20"/>
        </w:rPr>
      </w:pPr>
    </w:p>
    <w:p w14:paraId="46FC03A5" w14:textId="77777777" w:rsidR="004C1B01" w:rsidRDefault="004C1B01" w:rsidP="004C1B01">
      <w:pPr>
        <w:tabs>
          <w:tab w:val="left" w:pos="1215"/>
        </w:tabs>
        <w:jc w:val="right"/>
        <w:rPr>
          <w:rFonts w:ascii="Times New Roman" w:hAnsi="Times New Roman" w:cs="Times New Roman"/>
          <w:sz w:val="20"/>
          <w:szCs w:val="20"/>
        </w:rPr>
      </w:pPr>
    </w:p>
    <w:p w14:paraId="46FC03A6" w14:textId="77777777" w:rsidR="004C1B01" w:rsidRDefault="004C1B01" w:rsidP="004C1B01">
      <w:pPr>
        <w:tabs>
          <w:tab w:val="left" w:pos="1215"/>
        </w:tabs>
        <w:jc w:val="right"/>
        <w:rPr>
          <w:rFonts w:ascii="Times New Roman" w:hAnsi="Times New Roman" w:cs="Times New Roman"/>
          <w:sz w:val="20"/>
          <w:szCs w:val="20"/>
        </w:rPr>
      </w:pPr>
    </w:p>
    <w:p w14:paraId="46FC03A7" w14:textId="77777777" w:rsidR="004C1B01" w:rsidRDefault="004C1B01" w:rsidP="004C1B01">
      <w:pPr>
        <w:tabs>
          <w:tab w:val="left" w:pos="1215"/>
        </w:tabs>
        <w:jc w:val="right"/>
        <w:rPr>
          <w:rFonts w:ascii="Times New Roman" w:hAnsi="Times New Roman" w:cs="Times New Roman"/>
          <w:sz w:val="26"/>
          <w:szCs w:val="26"/>
        </w:rPr>
      </w:pPr>
    </w:p>
    <w:p w14:paraId="46FC03A8" w14:textId="77777777" w:rsidR="004C1B01" w:rsidRP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lastRenderedPageBreak/>
        <w:t>Обращение</w:t>
      </w:r>
      <w:r>
        <w:rPr>
          <w:rFonts w:ascii="Times New Roman" w:hAnsi="Times New Roman" w:cs="Times New Roman"/>
          <w:sz w:val="26"/>
          <w:szCs w:val="26"/>
        </w:rPr>
        <w:t xml:space="preserve"> </w:t>
      </w:r>
      <w:r w:rsidRPr="004C1B01">
        <w:rPr>
          <w:rFonts w:ascii="Times New Roman" w:hAnsi="Times New Roman" w:cs="Times New Roman"/>
          <w:sz w:val="26"/>
          <w:szCs w:val="26"/>
        </w:rPr>
        <w:t>о принятии решения о признании отдельных частей</w:t>
      </w:r>
      <w:r>
        <w:rPr>
          <w:rFonts w:ascii="Times New Roman" w:hAnsi="Times New Roman" w:cs="Times New Roman"/>
          <w:sz w:val="26"/>
          <w:szCs w:val="26"/>
        </w:rPr>
        <w:t xml:space="preserve"> </w:t>
      </w:r>
      <w:r w:rsidRPr="004C1B01">
        <w:rPr>
          <w:rFonts w:ascii="Times New Roman" w:hAnsi="Times New Roman" w:cs="Times New Roman"/>
          <w:sz w:val="26"/>
          <w:szCs w:val="26"/>
        </w:rPr>
        <w:t>документации по планировке территории не подлежащими применению</w:t>
      </w:r>
      <w:r>
        <w:rPr>
          <w:rFonts w:ascii="Times New Roman" w:hAnsi="Times New Roman" w:cs="Times New Roman"/>
          <w:sz w:val="26"/>
          <w:szCs w:val="26"/>
        </w:rPr>
        <w:t xml:space="preserve"> </w:t>
      </w:r>
      <w:r w:rsidRPr="004C1B01">
        <w:rPr>
          <w:rFonts w:ascii="Times New Roman" w:hAnsi="Times New Roman" w:cs="Times New Roman"/>
          <w:sz w:val="26"/>
          <w:szCs w:val="26"/>
        </w:rPr>
        <w:t>в соответствии с п</w:t>
      </w:r>
      <w:r w:rsidR="0089361B">
        <w:rPr>
          <w:rFonts w:ascii="Times New Roman" w:hAnsi="Times New Roman" w:cs="Times New Roman"/>
          <w:sz w:val="26"/>
          <w:szCs w:val="26"/>
        </w:rPr>
        <w:t>одпунктом «б»</w:t>
      </w:r>
      <w:r>
        <w:rPr>
          <w:rFonts w:ascii="Times New Roman" w:hAnsi="Times New Roman" w:cs="Times New Roman"/>
          <w:sz w:val="26"/>
          <w:szCs w:val="26"/>
        </w:rPr>
        <w:t xml:space="preserve"> пункта 52 Правил №</w:t>
      </w:r>
      <w:r w:rsidRPr="004C1B01">
        <w:rPr>
          <w:rFonts w:ascii="Times New Roman" w:hAnsi="Times New Roman" w:cs="Times New Roman"/>
          <w:sz w:val="26"/>
          <w:szCs w:val="26"/>
        </w:rPr>
        <w:t xml:space="preserve"> 112</w:t>
      </w:r>
    </w:p>
    <w:p w14:paraId="46FC03A9" w14:textId="77777777" w:rsidR="004C1B01" w:rsidRPr="004C1B01" w:rsidRDefault="004C1B01" w:rsidP="004C1B01">
      <w:pPr>
        <w:tabs>
          <w:tab w:val="left" w:pos="1215"/>
        </w:tabs>
        <w:jc w:val="both"/>
        <w:rPr>
          <w:rFonts w:ascii="Times New Roman" w:hAnsi="Times New Roman" w:cs="Times New Roman"/>
          <w:sz w:val="26"/>
          <w:szCs w:val="26"/>
        </w:rPr>
      </w:pPr>
    </w:p>
    <w:p w14:paraId="46FC03AA" w14:textId="77777777" w:rsidR="004C1B01" w:rsidRPr="004C1B01" w:rsidRDefault="004C1B01" w:rsidP="004A7BC1">
      <w:pPr>
        <w:tabs>
          <w:tab w:val="left" w:pos="1215"/>
        </w:tabs>
        <w:ind w:firstLine="709"/>
        <w:jc w:val="both"/>
        <w:rPr>
          <w:rFonts w:ascii="Times New Roman" w:hAnsi="Times New Roman" w:cs="Times New Roman"/>
          <w:sz w:val="26"/>
          <w:szCs w:val="26"/>
        </w:rPr>
      </w:pPr>
      <w:r w:rsidRPr="004C1B01">
        <w:rPr>
          <w:rFonts w:ascii="Times New Roman" w:hAnsi="Times New Roman" w:cs="Times New Roman"/>
          <w:sz w:val="26"/>
          <w:szCs w:val="26"/>
        </w:rPr>
        <w:t>Прошу</w:t>
      </w:r>
      <w:r>
        <w:rPr>
          <w:rFonts w:ascii="Times New Roman" w:hAnsi="Times New Roman" w:cs="Times New Roman"/>
          <w:sz w:val="26"/>
          <w:szCs w:val="26"/>
        </w:rPr>
        <w:t xml:space="preserve"> </w:t>
      </w:r>
      <w:r w:rsidRPr="004C1B01">
        <w:rPr>
          <w:rFonts w:ascii="Times New Roman" w:hAnsi="Times New Roman" w:cs="Times New Roman"/>
          <w:sz w:val="26"/>
          <w:szCs w:val="26"/>
        </w:rPr>
        <w:t>принять</w:t>
      </w:r>
      <w:r>
        <w:rPr>
          <w:rFonts w:ascii="Times New Roman" w:hAnsi="Times New Roman" w:cs="Times New Roman"/>
          <w:sz w:val="26"/>
          <w:szCs w:val="26"/>
        </w:rPr>
        <w:t xml:space="preserve"> </w:t>
      </w:r>
      <w:r w:rsidRPr="004C1B01">
        <w:rPr>
          <w:rFonts w:ascii="Times New Roman" w:hAnsi="Times New Roman" w:cs="Times New Roman"/>
          <w:sz w:val="26"/>
          <w:szCs w:val="26"/>
        </w:rPr>
        <w:t>решение</w:t>
      </w:r>
      <w:r>
        <w:rPr>
          <w:rFonts w:ascii="Times New Roman" w:hAnsi="Times New Roman" w:cs="Times New Roman"/>
          <w:sz w:val="26"/>
          <w:szCs w:val="26"/>
        </w:rPr>
        <w:t xml:space="preserve"> </w:t>
      </w:r>
      <w:r w:rsidRPr="004C1B01">
        <w:rPr>
          <w:rFonts w:ascii="Times New Roman" w:hAnsi="Times New Roman" w:cs="Times New Roman"/>
          <w:sz w:val="26"/>
          <w:szCs w:val="26"/>
        </w:rPr>
        <w:t>о</w:t>
      </w:r>
      <w:r>
        <w:rPr>
          <w:rFonts w:ascii="Times New Roman" w:hAnsi="Times New Roman" w:cs="Times New Roman"/>
          <w:sz w:val="26"/>
          <w:szCs w:val="26"/>
        </w:rPr>
        <w:t xml:space="preserve"> </w:t>
      </w:r>
      <w:r w:rsidRPr="004C1B01">
        <w:rPr>
          <w:rFonts w:ascii="Times New Roman" w:hAnsi="Times New Roman" w:cs="Times New Roman"/>
          <w:sz w:val="26"/>
          <w:szCs w:val="26"/>
        </w:rPr>
        <w:t>признании</w:t>
      </w:r>
      <w:r>
        <w:rPr>
          <w:rFonts w:ascii="Times New Roman" w:hAnsi="Times New Roman" w:cs="Times New Roman"/>
          <w:sz w:val="26"/>
          <w:szCs w:val="26"/>
        </w:rPr>
        <w:t xml:space="preserve"> </w:t>
      </w:r>
      <w:r w:rsidRPr="004C1B01">
        <w:rPr>
          <w:rFonts w:ascii="Times New Roman" w:hAnsi="Times New Roman" w:cs="Times New Roman"/>
          <w:sz w:val="26"/>
          <w:szCs w:val="26"/>
        </w:rPr>
        <w:t>отдельных частей документации по</w:t>
      </w:r>
      <w:r w:rsidR="0089361B">
        <w:rPr>
          <w:rFonts w:ascii="Times New Roman" w:hAnsi="Times New Roman" w:cs="Times New Roman"/>
          <w:sz w:val="26"/>
          <w:szCs w:val="26"/>
        </w:rPr>
        <w:t xml:space="preserve"> </w:t>
      </w:r>
      <w:r w:rsidRPr="004C1B01">
        <w:rPr>
          <w:rFonts w:ascii="Times New Roman" w:hAnsi="Times New Roman" w:cs="Times New Roman"/>
          <w:sz w:val="26"/>
          <w:szCs w:val="26"/>
        </w:rPr>
        <w:t>планировке территории не подлежащими применению:</w:t>
      </w:r>
    </w:p>
    <w:p w14:paraId="46FC03AB"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1. Реквизиты решения (номер и</w:t>
      </w:r>
      <w:r>
        <w:rPr>
          <w:rFonts w:ascii="Times New Roman" w:hAnsi="Times New Roman" w:cs="Times New Roman"/>
          <w:sz w:val="26"/>
          <w:szCs w:val="26"/>
        </w:rPr>
        <w:t xml:space="preserve"> </w:t>
      </w:r>
      <w:r w:rsidRPr="004C1B01">
        <w:rPr>
          <w:rFonts w:ascii="Times New Roman" w:hAnsi="Times New Roman" w:cs="Times New Roman"/>
          <w:sz w:val="26"/>
          <w:szCs w:val="26"/>
        </w:rPr>
        <w:t>дата)</w:t>
      </w:r>
      <w:r>
        <w:rPr>
          <w:rFonts w:ascii="Times New Roman" w:hAnsi="Times New Roman" w:cs="Times New Roman"/>
          <w:sz w:val="26"/>
          <w:szCs w:val="26"/>
        </w:rPr>
        <w:t xml:space="preserve"> </w:t>
      </w:r>
      <w:r w:rsidRPr="004C1B01">
        <w:rPr>
          <w:rFonts w:ascii="Times New Roman" w:hAnsi="Times New Roman" w:cs="Times New Roman"/>
          <w:sz w:val="26"/>
          <w:szCs w:val="26"/>
        </w:rPr>
        <w:t>об</w:t>
      </w:r>
      <w:r>
        <w:rPr>
          <w:rFonts w:ascii="Times New Roman" w:hAnsi="Times New Roman" w:cs="Times New Roman"/>
          <w:sz w:val="26"/>
          <w:szCs w:val="26"/>
        </w:rPr>
        <w:t xml:space="preserve"> </w:t>
      </w:r>
      <w:r w:rsidRPr="004C1B01">
        <w:rPr>
          <w:rFonts w:ascii="Times New Roman" w:hAnsi="Times New Roman" w:cs="Times New Roman"/>
          <w:sz w:val="26"/>
          <w:szCs w:val="26"/>
        </w:rPr>
        <w:t>утверждении</w:t>
      </w:r>
      <w:r>
        <w:rPr>
          <w:rFonts w:ascii="Times New Roman" w:hAnsi="Times New Roman" w:cs="Times New Roman"/>
          <w:sz w:val="26"/>
          <w:szCs w:val="26"/>
        </w:rPr>
        <w:t xml:space="preserve"> </w:t>
      </w:r>
      <w:r w:rsidRPr="004C1B01">
        <w:rPr>
          <w:rFonts w:ascii="Times New Roman" w:hAnsi="Times New Roman" w:cs="Times New Roman"/>
          <w:sz w:val="26"/>
          <w:szCs w:val="26"/>
        </w:rPr>
        <w:t>документации</w:t>
      </w:r>
      <w:r>
        <w:rPr>
          <w:rFonts w:ascii="Times New Roman" w:hAnsi="Times New Roman" w:cs="Times New Roman"/>
          <w:sz w:val="26"/>
          <w:szCs w:val="26"/>
        </w:rPr>
        <w:t xml:space="preserve"> </w:t>
      </w:r>
      <w:r w:rsidRPr="004C1B01">
        <w:rPr>
          <w:rFonts w:ascii="Times New Roman" w:hAnsi="Times New Roman" w:cs="Times New Roman"/>
          <w:sz w:val="26"/>
          <w:szCs w:val="26"/>
        </w:rPr>
        <w:t>по</w:t>
      </w:r>
      <w:r>
        <w:rPr>
          <w:rFonts w:ascii="Times New Roman" w:hAnsi="Times New Roman" w:cs="Times New Roman"/>
          <w:sz w:val="26"/>
          <w:szCs w:val="26"/>
        </w:rPr>
        <w:t xml:space="preserve"> </w:t>
      </w:r>
      <w:r w:rsidRPr="004C1B01">
        <w:rPr>
          <w:rFonts w:ascii="Times New Roman" w:hAnsi="Times New Roman" w:cs="Times New Roman"/>
          <w:sz w:val="26"/>
          <w:szCs w:val="26"/>
        </w:rPr>
        <w:t>планировке территории,</w:t>
      </w:r>
      <w:r>
        <w:rPr>
          <w:rFonts w:ascii="Times New Roman" w:hAnsi="Times New Roman" w:cs="Times New Roman"/>
          <w:sz w:val="26"/>
          <w:szCs w:val="26"/>
        </w:rPr>
        <w:t xml:space="preserve"> </w:t>
      </w:r>
      <w:r w:rsidRPr="004C1B01">
        <w:rPr>
          <w:rFonts w:ascii="Times New Roman" w:hAnsi="Times New Roman" w:cs="Times New Roman"/>
          <w:sz w:val="26"/>
          <w:szCs w:val="26"/>
        </w:rPr>
        <w:t>в</w:t>
      </w:r>
      <w:r>
        <w:rPr>
          <w:rFonts w:ascii="Times New Roman" w:hAnsi="Times New Roman" w:cs="Times New Roman"/>
          <w:sz w:val="26"/>
          <w:szCs w:val="26"/>
        </w:rPr>
        <w:t xml:space="preserve"> </w:t>
      </w:r>
      <w:r w:rsidRPr="004C1B01">
        <w:rPr>
          <w:rFonts w:ascii="Times New Roman" w:hAnsi="Times New Roman" w:cs="Times New Roman"/>
          <w:sz w:val="26"/>
          <w:szCs w:val="26"/>
        </w:rPr>
        <w:t>отношении</w:t>
      </w:r>
      <w:r>
        <w:rPr>
          <w:rFonts w:ascii="Times New Roman" w:hAnsi="Times New Roman" w:cs="Times New Roman"/>
          <w:sz w:val="26"/>
          <w:szCs w:val="26"/>
        </w:rPr>
        <w:t xml:space="preserve"> </w:t>
      </w:r>
      <w:r w:rsidRPr="004C1B01">
        <w:rPr>
          <w:rFonts w:ascii="Times New Roman" w:hAnsi="Times New Roman" w:cs="Times New Roman"/>
          <w:sz w:val="26"/>
          <w:szCs w:val="26"/>
        </w:rPr>
        <w:t>которой</w:t>
      </w:r>
      <w:r>
        <w:rPr>
          <w:rFonts w:ascii="Times New Roman" w:hAnsi="Times New Roman" w:cs="Times New Roman"/>
          <w:sz w:val="26"/>
          <w:szCs w:val="26"/>
        </w:rPr>
        <w:t xml:space="preserve"> </w:t>
      </w:r>
      <w:r w:rsidRPr="004C1B01">
        <w:rPr>
          <w:rFonts w:ascii="Times New Roman" w:hAnsi="Times New Roman" w:cs="Times New Roman"/>
          <w:sz w:val="26"/>
          <w:szCs w:val="26"/>
        </w:rPr>
        <w:t>направляется</w:t>
      </w:r>
      <w:r>
        <w:rPr>
          <w:rFonts w:ascii="Times New Roman" w:hAnsi="Times New Roman" w:cs="Times New Roman"/>
          <w:sz w:val="26"/>
          <w:szCs w:val="26"/>
        </w:rPr>
        <w:t xml:space="preserve"> </w:t>
      </w:r>
      <w:r w:rsidRPr="004C1B01">
        <w:rPr>
          <w:rFonts w:ascii="Times New Roman" w:hAnsi="Times New Roman" w:cs="Times New Roman"/>
          <w:sz w:val="26"/>
          <w:szCs w:val="26"/>
        </w:rPr>
        <w:t>обращение</w:t>
      </w:r>
      <w:r>
        <w:rPr>
          <w:rFonts w:ascii="Times New Roman" w:hAnsi="Times New Roman" w:cs="Times New Roman"/>
          <w:sz w:val="26"/>
          <w:szCs w:val="26"/>
        </w:rPr>
        <w:t xml:space="preserve"> </w:t>
      </w:r>
      <w:r w:rsidRPr="004C1B01">
        <w:rPr>
          <w:rFonts w:ascii="Times New Roman" w:hAnsi="Times New Roman" w:cs="Times New Roman"/>
          <w:sz w:val="26"/>
          <w:szCs w:val="26"/>
        </w:rPr>
        <w:t>о</w:t>
      </w:r>
      <w:r>
        <w:rPr>
          <w:rFonts w:ascii="Times New Roman" w:hAnsi="Times New Roman" w:cs="Times New Roman"/>
          <w:sz w:val="26"/>
          <w:szCs w:val="26"/>
        </w:rPr>
        <w:t xml:space="preserve"> </w:t>
      </w:r>
      <w:r w:rsidRPr="004C1B01">
        <w:rPr>
          <w:rFonts w:ascii="Times New Roman" w:hAnsi="Times New Roman" w:cs="Times New Roman"/>
          <w:sz w:val="26"/>
          <w:szCs w:val="26"/>
        </w:rPr>
        <w:t xml:space="preserve">признании не подлежащими применению </w:t>
      </w:r>
    </w:p>
    <w:p w14:paraId="46FC03AC" w14:textId="77777777" w:rsidR="004C1B01" w:rsidRPr="004C1B01" w:rsidRDefault="004C1B01" w:rsidP="004C1B01">
      <w:pPr>
        <w:tabs>
          <w:tab w:val="left" w:pos="1215"/>
        </w:tabs>
        <w:jc w:val="both"/>
        <w:rPr>
          <w:rFonts w:ascii="Times New Roman" w:hAnsi="Times New Roman" w:cs="Times New Roman"/>
          <w:sz w:val="26"/>
          <w:szCs w:val="26"/>
        </w:rPr>
      </w:pPr>
      <w:r>
        <w:rPr>
          <w:rFonts w:ascii="Times New Roman" w:hAnsi="Times New Roman" w:cs="Times New Roman"/>
          <w:sz w:val="26"/>
          <w:szCs w:val="26"/>
        </w:rPr>
        <w:t>___</w:t>
      </w:r>
      <w:r w:rsidRPr="004C1B01">
        <w:rPr>
          <w:rFonts w:ascii="Times New Roman" w:hAnsi="Times New Roman" w:cs="Times New Roman"/>
          <w:sz w:val="26"/>
          <w:szCs w:val="26"/>
        </w:rPr>
        <w:t>_________________________________________________________________.</w:t>
      </w:r>
    </w:p>
    <w:p w14:paraId="46FC03AD"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2. Кадастровый номер</w:t>
      </w:r>
      <w:r>
        <w:rPr>
          <w:rFonts w:ascii="Times New Roman" w:hAnsi="Times New Roman" w:cs="Times New Roman"/>
          <w:sz w:val="26"/>
          <w:szCs w:val="26"/>
        </w:rPr>
        <w:t xml:space="preserve"> </w:t>
      </w:r>
      <w:r w:rsidRPr="004C1B01">
        <w:rPr>
          <w:rFonts w:ascii="Times New Roman" w:hAnsi="Times New Roman" w:cs="Times New Roman"/>
          <w:sz w:val="26"/>
          <w:szCs w:val="26"/>
        </w:rPr>
        <w:t>земельного</w:t>
      </w:r>
      <w:r>
        <w:rPr>
          <w:rFonts w:ascii="Times New Roman" w:hAnsi="Times New Roman" w:cs="Times New Roman"/>
          <w:sz w:val="26"/>
          <w:szCs w:val="26"/>
        </w:rPr>
        <w:t xml:space="preserve"> </w:t>
      </w:r>
      <w:r w:rsidRPr="004C1B01">
        <w:rPr>
          <w:rFonts w:ascii="Times New Roman" w:hAnsi="Times New Roman" w:cs="Times New Roman"/>
          <w:sz w:val="26"/>
          <w:szCs w:val="26"/>
        </w:rPr>
        <w:t>участка</w:t>
      </w:r>
      <w:r>
        <w:rPr>
          <w:rFonts w:ascii="Times New Roman" w:hAnsi="Times New Roman" w:cs="Times New Roman"/>
          <w:sz w:val="26"/>
          <w:szCs w:val="26"/>
        </w:rPr>
        <w:t xml:space="preserve"> </w:t>
      </w:r>
      <w:r w:rsidRPr="004C1B01">
        <w:rPr>
          <w:rFonts w:ascii="Times New Roman" w:hAnsi="Times New Roman" w:cs="Times New Roman"/>
          <w:sz w:val="26"/>
          <w:szCs w:val="26"/>
        </w:rPr>
        <w:t>или</w:t>
      </w:r>
      <w:r>
        <w:rPr>
          <w:rFonts w:ascii="Times New Roman" w:hAnsi="Times New Roman" w:cs="Times New Roman"/>
          <w:sz w:val="26"/>
          <w:szCs w:val="26"/>
        </w:rPr>
        <w:t xml:space="preserve"> </w:t>
      </w:r>
      <w:r w:rsidRPr="004C1B01">
        <w:rPr>
          <w:rFonts w:ascii="Times New Roman" w:hAnsi="Times New Roman" w:cs="Times New Roman"/>
          <w:sz w:val="26"/>
          <w:szCs w:val="26"/>
        </w:rPr>
        <w:t>ранее</w:t>
      </w:r>
      <w:r>
        <w:rPr>
          <w:rFonts w:ascii="Times New Roman" w:hAnsi="Times New Roman" w:cs="Times New Roman"/>
          <w:sz w:val="26"/>
          <w:szCs w:val="26"/>
        </w:rPr>
        <w:t xml:space="preserve"> </w:t>
      </w:r>
      <w:r w:rsidRPr="004C1B01">
        <w:rPr>
          <w:rFonts w:ascii="Times New Roman" w:hAnsi="Times New Roman" w:cs="Times New Roman"/>
          <w:sz w:val="26"/>
          <w:szCs w:val="26"/>
        </w:rPr>
        <w:t>присвоенный</w:t>
      </w:r>
      <w:r>
        <w:rPr>
          <w:rFonts w:ascii="Times New Roman" w:hAnsi="Times New Roman" w:cs="Times New Roman"/>
          <w:sz w:val="26"/>
          <w:szCs w:val="26"/>
        </w:rPr>
        <w:t xml:space="preserve"> </w:t>
      </w:r>
      <w:r w:rsidRPr="004C1B01">
        <w:rPr>
          <w:rFonts w:ascii="Times New Roman" w:hAnsi="Times New Roman" w:cs="Times New Roman"/>
          <w:sz w:val="26"/>
          <w:szCs w:val="26"/>
        </w:rPr>
        <w:t>государственный учетный номер земельного участка, расположенного в границах</w:t>
      </w:r>
      <w:r>
        <w:rPr>
          <w:rFonts w:ascii="Times New Roman" w:hAnsi="Times New Roman" w:cs="Times New Roman"/>
          <w:sz w:val="26"/>
          <w:szCs w:val="26"/>
        </w:rPr>
        <w:t xml:space="preserve"> </w:t>
      </w:r>
      <w:r w:rsidRPr="004C1B01">
        <w:rPr>
          <w:rFonts w:ascii="Times New Roman" w:hAnsi="Times New Roman" w:cs="Times New Roman"/>
          <w:sz w:val="26"/>
          <w:szCs w:val="26"/>
        </w:rPr>
        <w:t>зон</w:t>
      </w:r>
      <w:r>
        <w:rPr>
          <w:rFonts w:ascii="Times New Roman" w:hAnsi="Times New Roman" w:cs="Times New Roman"/>
          <w:sz w:val="26"/>
          <w:szCs w:val="26"/>
        </w:rPr>
        <w:t xml:space="preserve"> </w:t>
      </w:r>
      <w:r w:rsidRPr="004C1B01">
        <w:rPr>
          <w:rFonts w:ascii="Times New Roman" w:hAnsi="Times New Roman" w:cs="Times New Roman"/>
          <w:sz w:val="26"/>
          <w:szCs w:val="26"/>
        </w:rPr>
        <w:t>планируемого</w:t>
      </w:r>
      <w:r>
        <w:rPr>
          <w:rFonts w:ascii="Times New Roman" w:hAnsi="Times New Roman" w:cs="Times New Roman"/>
          <w:sz w:val="26"/>
          <w:szCs w:val="26"/>
        </w:rPr>
        <w:t xml:space="preserve"> </w:t>
      </w:r>
      <w:r w:rsidRPr="004C1B01">
        <w:rPr>
          <w:rFonts w:ascii="Times New Roman" w:hAnsi="Times New Roman" w:cs="Times New Roman"/>
          <w:sz w:val="26"/>
          <w:szCs w:val="26"/>
        </w:rPr>
        <w:t>размещения</w:t>
      </w:r>
      <w:r>
        <w:rPr>
          <w:rFonts w:ascii="Times New Roman" w:hAnsi="Times New Roman" w:cs="Times New Roman"/>
          <w:sz w:val="26"/>
          <w:szCs w:val="26"/>
        </w:rPr>
        <w:t xml:space="preserve"> </w:t>
      </w:r>
      <w:r w:rsidRPr="004C1B01">
        <w:rPr>
          <w:rFonts w:ascii="Times New Roman" w:hAnsi="Times New Roman" w:cs="Times New Roman"/>
          <w:sz w:val="26"/>
          <w:szCs w:val="26"/>
        </w:rPr>
        <w:t>объектов</w:t>
      </w:r>
      <w:r>
        <w:rPr>
          <w:rFonts w:ascii="Times New Roman" w:hAnsi="Times New Roman" w:cs="Times New Roman"/>
          <w:sz w:val="26"/>
          <w:szCs w:val="26"/>
        </w:rPr>
        <w:t xml:space="preserve"> </w:t>
      </w:r>
      <w:r w:rsidRPr="004C1B01">
        <w:rPr>
          <w:rFonts w:ascii="Times New Roman" w:hAnsi="Times New Roman" w:cs="Times New Roman"/>
          <w:sz w:val="26"/>
          <w:szCs w:val="26"/>
        </w:rPr>
        <w:t>федерального</w:t>
      </w:r>
      <w:r>
        <w:rPr>
          <w:rFonts w:ascii="Times New Roman" w:hAnsi="Times New Roman" w:cs="Times New Roman"/>
          <w:sz w:val="26"/>
          <w:szCs w:val="26"/>
        </w:rPr>
        <w:t xml:space="preserve"> </w:t>
      </w:r>
      <w:r w:rsidRPr="004C1B01">
        <w:rPr>
          <w:rFonts w:ascii="Times New Roman" w:hAnsi="Times New Roman" w:cs="Times New Roman"/>
          <w:sz w:val="26"/>
          <w:szCs w:val="26"/>
        </w:rPr>
        <w:t>значения,</w:t>
      </w:r>
      <w:r>
        <w:rPr>
          <w:rFonts w:ascii="Times New Roman" w:hAnsi="Times New Roman" w:cs="Times New Roman"/>
          <w:sz w:val="26"/>
          <w:szCs w:val="26"/>
        </w:rPr>
        <w:t xml:space="preserve"> </w:t>
      </w:r>
      <w:r w:rsidRPr="004C1B01">
        <w:rPr>
          <w:rFonts w:ascii="Times New Roman" w:hAnsi="Times New Roman" w:cs="Times New Roman"/>
          <w:sz w:val="26"/>
          <w:szCs w:val="26"/>
        </w:rPr>
        <w:t>объектов</w:t>
      </w:r>
      <w:r>
        <w:rPr>
          <w:rFonts w:ascii="Times New Roman" w:hAnsi="Times New Roman" w:cs="Times New Roman"/>
          <w:sz w:val="26"/>
          <w:szCs w:val="26"/>
        </w:rPr>
        <w:t xml:space="preserve"> </w:t>
      </w:r>
      <w:r w:rsidRPr="004C1B01">
        <w:rPr>
          <w:rFonts w:ascii="Times New Roman" w:hAnsi="Times New Roman" w:cs="Times New Roman"/>
          <w:sz w:val="26"/>
          <w:szCs w:val="26"/>
        </w:rPr>
        <w:t>регионального</w:t>
      </w:r>
      <w:r>
        <w:rPr>
          <w:rFonts w:ascii="Times New Roman" w:hAnsi="Times New Roman" w:cs="Times New Roman"/>
          <w:sz w:val="26"/>
          <w:szCs w:val="26"/>
        </w:rPr>
        <w:t xml:space="preserve"> </w:t>
      </w:r>
      <w:r w:rsidRPr="004C1B01">
        <w:rPr>
          <w:rFonts w:ascii="Times New Roman" w:hAnsi="Times New Roman" w:cs="Times New Roman"/>
          <w:sz w:val="26"/>
          <w:szCs w:val="26"/>
        </w:rPr>
        <w:t>значения</w:t>
      </w:r>
      <w:r>
        <w:rPr>
          <w:rFonts w:ascii="Times New Roman" w:hAnsi="Times New Roman" w:cs="Times New Roman"/>
          <w:sz w:val="26"/>
          <w:szCs w:val="26"/>
        </w:rPr>
        <w:t xml:space="preserve"> </w:t>
      </w:r>
      <w:r w:rsidRPr="004C1B01">
        <w:rPr>
          <w:rFonts w:ascii="Times New Roman" w:hAnsi="Times New Roman" w:cs="Times New Roman"/>
          <w:sz w:val="26"/>
          <w:szCs w:val="26"/>
        </w:rPr>
        <w:t>или</w:t>
      </w:r>
      <w:r>
        <w:rPr>
          <w:rFonts w:ascii="Times New Roman" w:hAnsi="Times New Roman" w:cs="Times New Roman"/>
          <w:sz w:val="26"/>
          <w:szCs w:val="26"/>
        </w:rPr>
        <w:t xml:space="preserve"> </w:t>
      </w:r>
      <w:r w:rsidRPr="004C1B01">
        <w:rPr>
          <w:rFonts w:ascii="Times New Roman" w:hAnsi="Times New Roman" w:cs="Times New Roman"/>
          <w:sz w:val="26"/>
          <w:szCs w:val="26"/>
        </w:rPr>
        <w:t>объектов</w:t>
      </w:r>
      <w:r>
        <w:rPr>
          <w:rFonts w:ascii="Times New Roman" w:hAnsi="Times New Roman" w:cs="Times New Roman"/>
          <w:sz w:val="26"/>
          <w:szCs w:val="26"/>
        </w:rPr>
        <w:t xml:space="preserve"> </w:t>
      </w:r>
      <w:r w:rsidRPr="004C1B01">
        <w:rPr>
          <w:rFonts w:ascii="Times New Roman" w:hAnsi="Times New Roman" w:cs="Times New Roman"/>
          <w:sz w:val="26"/>
          <w:szCs w:val="26"/>
        </w:rPr>
        <w:t>местного</w:t>
      </w:r>
      <w:r>
        <w:rPr>
          <w:rFonts w:ascii="Times New Roman" w:hAnsi="Times New Roman" w:cs="Times New Roman"/>
          <w:sz w:val="26"/>
          <w:szCs w:val="26"/>
        </w:rPr>
        <w:t xml:space="preserve"> </w:t>
      </w:r>
      <w:r w:rsidRPr="004C1B01">
        <w:rPr>
          <w:rFonts w:ascii="Times New Roman" w:hAnsi="Times New Roman" w:cs="Times New Roman"/>
          <w:sz w:val="26"/>
          <w:szCs w:val="26"/>
        </w:rPr>
        <w:t>значения,</w:t>
      </w:r>
      <w:r>
        <w:rPr>
          <w:rFonts w:ascii="Times New Roman" w:hAnsi="Times New Roman" w:cs="Times New Roman"/>
          <w:sz w:val="26"/>
          <w:szCs w:val="26"/>
        </w:rPr>
        <w:t xml:space="preserve"> </w:t>
      </w:r>
      <w:r w:rsidRPr="004C1B01">
        <w:rPr>
          <w:rFonts w:ascii="Times New Roman" w:hAnsi="Times New Roman" w:cs="Times New Roman"/>
          <w:sz w:val="26"/>
          <w:szCs w:val="26"/>
        </w:rPr>
        <w:t>для размещения</w:t>
      </w:r>
      <w:r>
        <w:rPr>
          <w:rFonts w:ascii="Times New Roman" w:hAnsi="Times New Roman" w:cs="Times New Roman"/>
          <w:sz w:val="26"/>
          <w:szCs w:val="26"/>
        </w:rPr>
        <w:t xml:space="preserve"> </w:t>
      </w:r>
      <w:r w:rsidRPr="004C1B01">
        <w:rPr>
          <w:rFonts w:ascii="Times New Roman" w:hAnsi="Times New Roman" w:cs="Times New Roman"/>
          <w:sz w:val="26"/>
          <w:szCs w:val="26"/>
        </w:rPr>
        <w:t>которых</w:t>
      </w:r>
      <w:r>
        <w:rPr>
          <w:rFonts w:ascii="Times New Roman" w:hAnsi="Times New Roman" w:cs="Times New Roman"/>
          <w:sz w:val="26"/>
          <w:szCs w:val="26"/>
        </w:rPr>
        <w:t xml:space="preserve"> </w:t>
      </w:r>
      <w:r w:rsidRPr="004C1B01">
        <w:rPr>
          <w:rFonts w:ascii="Times New Roman" w:hAnsi="Times New Roman" w:cs="Times New Roman"/>
          <w:sz w:val="26"/>
          <w:szCs w:val="26"/>
        </w:rPr>
        <w:t>допускается</w:t>
      </w:r>
      <w:r>
        <w:rPr>
          <w:rFonts w:ascii="Times New Roman" w:hAnsi="Times New Roman" w:cs="Times New Roman"/>
          <w:sz w:val="26"/>
          <w:szCs w:val="26"/>
        </w:rPr>
        <w:t xml:space="preserve"> </w:t>
      </w:r>
      <w:r w:rsidRPr="004C1B01">
        <w:rPr>
          <w:rFonts w:ascii="Times New Roman" w:hAnsi="Times New Roman" w:cs="Times New Roman"/>
          <w:sz w:val="26"/>
          <w:szCs w:val="26"/>
        </w:rPr>
        <w:t>изъятие</w:t>
      </w:r>
      <w:r>
        <w:rPr>
          <w:rFonts w:ascii="Times New Roman" w:hAnsi="Times New Roman" w:cs="Times New Roman"/>
          <w:sz w:val="26"/>
          <w:szCs w:val="26"/>
        </w:rPr>
        <w:t xml:space="preserve"> </w:t>
      </w:r>
      <w:r w:rsidRPr="004C1B01">
        <w:rPr>
          <w:rFonts w:ascii="Times New Roman" w:hAnsi="Times New Roman" w:cs="Times New Roman"/>
          <w:sz w:val="26"/>
          <w:szCs w:val="26"/>
        </w:rPr>
        <w:t>земельных</w:t>
      </w:r>
      <w:r>
        <w:rPr>
          <w:rFonts w:ascii="Times New Roman" w:hAnsi="Times New Roman" w:cs="Times New Roman"/>
          <w:sz w:val="26"/>
          <w:szCs w:val="26"/>
        </w:rPr>
        <w:t xml:space="preserve"> </w:t>
      </w:r>
      <w:r w:rsidRPr="004C1B01">
        <w:rPr>
          <w:rFonts w:ascii="Times New Roman" w:hAnsi="Times New Roman" w:cs="Times New Roman"/>
          <w:sz w:val="26"/>
          <w:szCs w:val="26"/>
        </w:rPr>
        <w:t>участков</w:t>
      </w:r>
      <w:r>
        <w:rPr>
          <w:rFonts w:ascii="Times New Roman" w:hAnsi="Times New Roman" w:cs="Times New Roman"/>
          <w:sz w:val="26"/>
          <w:szCs w:val="26"/>
        </w:rPr>
        <w:t xml:space="preserve"> </w:t>
      </w:r>
      <w:r w:rsidRPr="004C1B01">
        <w:rPr>
          <w:rFonts w:ascii="Times New Roman" w:hAnsi="Times New Roman" w:cs="Times New Roman"/>
          <w:sz w:val="26"/>
          <w:szCs w:val="26"/>
        </w:rPr>
        <w:t>для государственных или</w:t>
      </w:r>
      <w:r>
        <w:rPr>
          <w:rFonts w:ascii="Times New Roman" w:hAnsi="Times New Roman" w:cs="Times New Roman"/>
          <w:sz w:val="26"/>
          <w:szCs w:val="26"/>
        </w:rPr>
        <w:t xml:space="preserve"> </w:t>
      </w:r>
      <w:r w:rsidRPr="004C1B01">
        <w:rPr>
          <w:rFonts w:ascii="Times New Roman" w:hAnsi="Times New Roman" w:cs="Times New Roman"/>
          <w:sz w:val="26"/>
          <w:szCs w:val="26"/>
        </w:rPr>
        <w:t xml:space="preserve">муниципальных нужд </w:t>
      </w:r>
    </w:p>
    <w:p w14:paraId="46FC03AE"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14:paraId="46FC03AF"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_____________________________</w:t>
      </w:r>
      <w:r w:rsidRPr="004C1B01">
        <w:rPr>
          <w:rFonts w:ascii="Times New Roman" w:hAnsi="Times New Roman" w:cs="Times New Roman"/>
          <w:sz w:val="26"/>
          <w:szCs w:val="26"/>
        </w:rPr>
        <w:t>.</w:t>
      </w:r>
    </w:p>
    <w:p w14:paraId="46FC03B0" w14:textId="22738BDE"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3. Основание</w:t>
      </w:r>
      <w:r>
        <w:rPr>
          <w:rFonts w:ascii="Times New Roman" w:hAnsi="Times New Roman" w:cs="Times New Roman"/>
          <w:sz w:val="26"/>
          <w:szCs w:val="26"/>
        </w:rPr>
        <w:t xml:space="preserve"> </w:t>
      </w:r>
      <w:r w:rsidRPr="004C1B01">
        <w:rPr>
          <w:rFonts w:ascii="Times New Roman" w:hAnsi="Times New Roman" w:cs="Times New Roman"/>
          <w:sz w:val="26"/>
          <w:szCs w:val="26"/>
        </w:rPr>
        <w:t>для</w:t>
      </w:r>
      <w:r>
        <w:rPr>
          <w:rFonts w:ascii="Times New Roman" w:hAnsi="Times New Roman" w:cs="Times New Roman"/>
          <w:sz w:val="26"/>
          <w:szCs w:val="26"/>
        </w:rPr>
        <w:t xml:space="preserve"> </w:t>
      </w:r>
      <w:r w:rsidRPr="004C1B01">
        <w:rPr>
          <w:rFonts w:ascii="Times New Roman" w:hAnsi="Times New Roman" w:cs="Times New Roman"/>
          <w:sz w:val="26"/>
          <w:szCs w:val="26"/>
        </w:rPr>
        <w:t>признания</w:t>
      </w:r>
      <w:r>
        <w:rPr>
          <w:rFonts w:ascii="Times New Roman" w:hAnsi="Times New Roman" w:cs="Times New Roman"/>
          <w:sz w:val="26"/>
          <w:szCs w:val="26"/>
        </w:rPr>
        <w:t xml:space="preserve"> </w:t>
      </w:r>
      <w:r w:rsidRPr="004C1B01">
        <w:rPr>
          <w:rFonts w:ascii="Times New Roman" w:hAnsi="Times New Roman" w:cs="Times New Roman"/>
          <w:sz w:val="26"/>
          <w:szCs w:val="26"/>
        </w:rPr>
        <w:t>отдельных</w:t>
      </w:r>
      <w:r>
        <w:rPr>
          <w:rFonts w:ascii="Times New Roman" w:hAnsi="Times New Roman" w:cs="Times New Roman"/>
          <w:sz w:val="26"/>
          <w:szCs w:val="26"/>
        </w:rPr>
        <w:t xml:space="preserve"> </w:t>
      </w:r>
      <w:r w:rsidRPr="004C1B01">
        <w:rPr>
          <w:rFonts w:ascii="Times New Roman" w:hAnsi="Times New Roman" w:cs="Times New Roman"/>
          <w:sz w:val="26"/>
          <w:szCs w:val="26"/>
        </w:rPr>
        <w:t>частей</w:t>
      </w:r>
      <w:r>
        <w:rPr>
          <w:rFonts w:ascii="Times New Roman" w:hAnsi="Times New Roman" w:cs="Times New Roman"/>
          <w:sz w:val="26"/>
          <w:szCs w:val="26"/>
        </w:rPr>
        <w:t xml:space="preserve"> </w:t>
      </w:r>
      <w:r w:rsidRPr="004C1B01">
        <w:rPr>
          <w:rFonts w:ascii="Times New Roman" w:hAnsi="Times New Roman" w:cs="Times New Roman"/>
          <w:sz w:val="26"/>
          <w:szCs w:val="26"/>
        </w:rPr>
        <w:t>проекта планировки</w:t>
      </w:r>
      <w:r>
        <w:rPr>
          <w:rFonts w:ascii="Times New Roman" w:hAnsi="Times New Roman" w:cs="Times New Roman"/>
          <w:sz w:val="26"/>
          <w:szCs w:val="26"/>
        </w:rPr>
        <w:t xml:space="preserve"> </w:t>
      </w:r>
      <w:r w:rsidRPr="004C1B01">
        <w:rPr>
          <w:rFonts w:ascii="Times New Roman" w:hAnsi="Times New Roman" w:cs="Times New Roman"/>
          <w:sz w:val="26"/>
          <w:szCs w:val="26"/>
        </w:rPr>
        <w:t xml:space="preserve">территории не подлежащими применению </w:t>
      </w:r>
      <w:r w:rsidR="004A7BC1">
        <w:rPr>
          <w:rFonts w:ascii="Times New Roman" w:hAnsi="Times New Roman" w:cs="Times New Roman"/>
          <w:sz w:val="26"/>
          <w:szCs w:val="26"/>
        </w:rPr>
        <w:t>_________</w:t>
      </w:r>
      <w:r w:rsidRPr="004C1B01">
        <w:rPr>
          <w:rFonts w:ascii="Times New Roman" w:hAnsi="Times New Roman" w:cs="Times New Roman"/>
          <w:sz w:val="26"/>
          <w:szCs w:val="26"/>
        </w:rPr>
        <w:t>______________________________________</w:t>
      </w:r>
    </w:p>
    <w:p w14:paraId="46FC03B1"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14:paraId="46FC03B2"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_____________________________</w:t>
      </w:r>
      <w:r w:rsidRPr="004C1B01">
        <w:rPr>
          <w:rFonts w:ascii="Times New Roman" w:hAnsi="Times New Roman" w:cs="Times New Roman"/>
          <w:sz w:val="26"/>
          <w:szCs w:val="26"/>
        </w:rPr>
        <w:t>.</w:t>
      </w:r>
    </w:p>
    <w:p w14:paraId="46FC03B3" w14:textId="77777777" w:rsidR="004C1B01" w:rsidRPr="004C1B01" w:rsidRDefault="004C1B01" w:rsidP="004C1B01">
      <w:pPr>
        <w:tabs>
          <w:tab w:val="left" w:pos="1215"/>
        </w:tabs>
        <w:jc w:val="both"/>
        <w:rPr>
          <w:rFonts w:ascii="Times New Roman" w:hAnsi="Times New Roman" w:cs="Times New Roman"/>
          <w:sz w:val="26"/>
          <w:szCs w:val="26"/>
        </w:rPr>
      </w:pPr>
    </w:p>
    <w:p w14:paraId="46FC03B4"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 xml:space="preserve">К заявлению прилагаются следующие документы: </w:t>
      </w:r>
    </w:p>
    <w:p w14:paraId="46FC03B5"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_______________________________________________________________________</w:t>
      </w:r>
    </w:p>
    <w:p w14:paraId="46FC03B6"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w:t>
      </w:r>
      <w:r>
        <w:rPr>
          <w:rFonts w:ascii="Times New Roman" w:hAnsi="Times New Roman" w:cs="Times New Roman"/>
          <w:sz w:val="26"/>
          <w:szCs w:val="26"/>
        </w:rPr>
        <w:t>_____________________________</w:t>
      </w:r>
      <w:r w:rsidRPr="004C1B01">
        <w:rPr>
          <w:rFonts w:ascii="Times New Roman" w:hAnsi="Times New Roman" w:cs="Times New Roman"/>
          <w:sz w:val="26"/>
          <w:szCs w:val="26"/>
        </w:rPr>
        <w:t>.</w:t>
      </w:r>
    </w:p>
    <w:p w14:paraId="46FC03B7" w14:textId="77777777" w:rsidR="004C1B01" w:rsidRPr="004A7BC1" w:rsidRDefault="004C1B01" w:rsidP="004C1B01">
      <w:pPr>
        <w:tabs>
          <w:tab w:val="left" w:pos="1215"/>
        </w:tabs>
        <w:jc w:val="center"/>
        <w:rPr>
          <w:rFonts w:ascii="Times New Roman" w:hAnsi="Times New Roman" w:cs="Times New Roman"/>
          <w:sz w:val="26"/>
          <w:szCs w:val="26"/>
        </w:rPr>
      </w:pPr>
      <w:r w:rsidRPr="004A7BC1">
        <w:rPr>
          <w:rFonts w:ascii="Times New Roman" w:hAnsi="Times New Roman" w:cs="Times New Roman"/>
          <w:sz w:val="26"/>
          <w:szCs w:val="26"/>
        </w:rPr>
        <w:t>(указывается перечень прилагаемых документов)</w:t>
      </w:r>
    </w:p>
    <w:p w14:paraId="46FC03B8" w14:textId="77777777" w:rsidR="004C1B01" w:rsidRPr="004C1B01" w:rsidRDefault="004C1B01" w:rsidP="004C1B01">
      <w:pPr>
        <w:tabs>
          <w:tab w:val="left" w:pos="1215"/>
        </w:tabs>
        <w:jc w:val="both"/>
        <w:rPr>
          <w:rFonts w:ascii="Times New Roman" w:hAnsi="Times New Roman" w:cs="Times New Roman"/>
          <w:sz w:val="26"/>
          <w:szCs w:val="26"/>
        </w:rPr>
      </w:pPr>
    </w:p>
    <w:p w14:paraId="46FC03B9"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Результат предоставления Услуги прошу направить (выдать):</w:t>
      </w:r>
    </w:p>
    <w:p w14:paraId="46FC03BA" w14:textId="77777777" w:rsidR="004C1B01" w:rsidRPr="004C1B01" w:rsidRDefault="004C1B01" w:rsidP="004C1B01">
      <w:pPr>
        <w:tabs>
          <w:tab w:val="left" w:pos="1215"/>
        </w:tabs>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050"/>
        <w:gridCol w:w="1021"/>
      </w:tblGrid>
      <w:tr w:rsidR="004C1B01" w:rsidRPr="004C1B01" w14:paraId="46FC03BD" w14:textId="77777777" w:rsidTr="004A13BD">
        <w:tc>
          <w:tcPr>
            <w:tcW w:w="8050" w:type="dxa"/>
          </w:tcPr>
          <w:p w14:paraId="46FC03BB"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1) в форме документа на бумажном носителе в Уполномоченном органе</w:t>
            </w:r>
          </w:p>
        </w:tc>
        <w:tc>
          <w:tcPr>
            <w:tcW w:w="1021" w:type="dxa"/>
          </w:tcPr>
          <w:p w14:paraId="46FC03BC" w14:textId="77777777" w:rsidR="004C1B01" w:rsidRPr="004C1B01" w:rsidRDefault="004C1B01" w:rsidP="004C1B01">
            <w:pPr>
              <w:tabs>
                <w:tab w:val="left" w:pos="1215"/>
              </w:tabs>
              <w:jc w:val="both"/>
              <w:rPr>
                <w:rFonts w:ascii="Times New Roman" w:hAnsi="Times New Roman" w:cs="Times New Roman"/>
                <w:sz w:val="26"/>
                <w:szCs w:val="26"/>
              </w:rPr>
            </w:pPr>
          </w:p>
        </w:tc>
      </w:tr>
      <w:tr w:rsidR="004C1B01" w:rsidRPr="004C1B01" w14:paraId="46FC03C0" w14:textId="77777777" w:rsidTr="004A13BD">
        <w:tc>
          <w:tcPr>
            <w:tcW w:w="8050" w:type="dxa"/>
          </w:tcPr>
          <w:p w14:paraId="46FC03BE"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2) в форме документа на бумажном носителе почтовым отправлением заказным письмом по адресу ____________________________________</w:t>
            </w:r>
          </w:p>
        </w:tc>
        <w:tc>
          <w:tcPr>
            <w:tcW w:w="1021" w:type="dxa"/>
          </w:tcPr>
          <w:p w14:paraId="46FC03BF" w14:textId="77777777" w:rsidR="004C1B01" w:rsidRPr="004C1B01" w:rsidRDefault="004C1B01" w:rsidP="004C1B01">
            <w:pPr>
              <w:tabs>
                <w:tab w:val="left" w:pos="1215"/>
              </w:tabs>
              <w:jc w:val="both"/>
              <w:rPr>
                <w:rFonts w:ascii="Times New Roman" w:hAnsi="Times New Roman" w:cs="Times New Roman"/>
                <w:sz w:val="26"/>
                <w:szCs w:val="26"/>
              </w:rPr>
            </w:pPr>
          </w:p>
        </w:tc>
      </w:tr>
      <w:tr w:rsidR="004C1B01" w:rsidRPr="004C1B01" w14:paraId="46FC03C3" w14:textId="77777777" w:rsidTr="004A13BD">
        <w:tc>
          <w:tcPr>
            <w:tcW w:w="8050" w:type="dxa"/>
          </w:tcPr>
          <w:p w14:paraId="46FC03C1"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3) в форме электронного документа посредством Единого портала, Регионального портала</w:t>
            </w:r>
          </w:p>
        </w:tc>
        <w:tc>
          <w:tcPr>
            <w:tcW w:w="1021" w:type="dxa"/>
          </w:tcPr>
          <w:p w14:paraId="46FC03C2" w14:textId="77777777" w:rsidR="004C1B01" w:rsidRPr="004C1B01" w:rsidRDefault="004C1B01" w:rsidP="004C1B01">
            <w:pPr>
              <w:tabs>
                <w:tab w:val="left" w:pos="1215"/>
              </w:tabs>
              <w:jc w:val="both"/>
              <w:rPr>
                <w:rFonts w:ascii="Times New Roman" w:hAnsi="Times New Roman" w:cs="Times New Roman"/>
                <w:sz w:val="26"/>
                <w:szCs w:val="26"/>
              </w:rPr>
            </w:pPr>
          </w:p>
        </w:tc>
      </w:tr>
    </w:tbl>
    <w:p w14:paraId="46FC03C4" w14:textId="77777777" w:rsidR="004C1B01" w:rsidRPr="004C1B01" w:rsidRDefault="004C1B01" w:rsidP="004C1B01">
      <w:pPr>
        <w:tabs>
          <w:tab w:val="left" w:pos="1215"/>
        </w:tabs>
        <w:jc w:val="both"/>
        <w:rPr>
          <w:rFonts w:ascii="Times New Roman" w:hAnsi="Times New Roman" w:cs="Times New Roman"/>
          <w:sz w:val="26"/>
          <w:szCs w:val="26"/>
        </w:rPr>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1"/>
        <w:gridCol w:w="341"/>
        <w:gridCol w:w="1986"/>
        <w:gridCol w:w="340"/>
        <w:gridCol w:w="4087"/>
      </w:tblGrid>
      <w:tr w:rsidR="004C1B01" w:rsidRPr="004C1B01" w14:paraId="46FC03CA" w14:textId="77777777" w:rsidTr="004A13BD">
        <w:tc>
          <w:tcPr>
            <w:tcW w:w="2321" w:type="dxa"/>
            <w:tcBorders>
              <w:top w:val="nil"/>
              <w:left w:val="nil"/>
              <w:right w:val="nil"/>
            </w:tcBorders>
          </w:tcPr>
          <w:p w14:paraId="46FC03C5" w14:textId="77777777" w:rsidR="004C1B01" w:rsidRPr="004C1B01" w:rsidRDefault="004C1B01" w:rsidP="004C1B01">
            <w:pPr>
              <w:tabs>
                <w:tab w:val="left" w:pos="1215"/>
              </w:tabs>
              <w:jc w:val="both"/>
              <w:rPr>
                <w:rFonts w:ascii="Times New Roman" w:hAnsi="Times New Roman" w:cs="Times New Roman"/>
                <w:sz w:val="26"/>
                <w:szCs w:val="26"/>
              </w:rPr>
            </w:pPr>
          </w:p>
        </w:tc>
        <w:tc>
          <w:tcPr>
            <w:tcW w:w="341" w:type="dxa"/>
            <w:tcBorders>
              <w:top w:val="nil"/>
              <w:left w:val="nil"/>
              <w:bottom w:val="nil"/>
              <w:right w:val="nil"/>
            </w:tcBorders>
          </w:tcPr>
          <w:p w14:paraId="46FC03C6" w14:textId="77777777" w:rsidR="004C1B01" w:rsidRPr="004C1B01" w:rsidRDefault="004C1B01" w:rsidP="004C1B01">
            <w:pPr>
              <w:tabs>
                <w:tab w:val="left" w:pos="1215"/>
              </w:tabs>
              <w:jc w:val="both"/>
              <w:rPr>
                <w:rFonts w:ascii="Times New Roman" w:hAnsi="Times New Roman" w:cs="Times New Roman"/>
                <w:sz w:val="26"/>
                <w:szCs w:val="26"/>
              </w:rPr>
            </w:pPr>
          </w:p>
        </w:tc>
        <w:tc>
          <w:tcPr>
            <w:tcW w:w="1986" w:type="dxa"/>
            <w:tcBorders>
              <w:top w:val="nil"/>
              <w:left w:val="nil"/>
              <w:right w:val="nil"/>
            </w:tcBorders>
          </w:tcPr>
          <w:p w14:paraId="46FC03C7" w14:textId="77777777" w:rsidR="004C1B01" w:rsidRPr="004C1B01" w:rsidRDefault="004C1B01" w:rsidP="004C1B01">
            <w:pPr>
              <w:tabs>
                <w:tab w:val="left" w:pos="1215"/>
              </w:tabs>
              <w:jc w:val="both"/>
              <w:rPr>
                <w:rFonts w:ascii="Times New Roman" w:hAnsi="Times New Roman" w:cs="Times New Roman"/>
                <w:sz w:val="26"/>
                <w:szCs w:val="26"/>
              </w:rPr>
            </w:pPr>
          </w:p>
        </w:tc>
        <w:tc>
          <w:tcPr>
            <w:tcW w:w="340" w:type="dxa"/>
            <w:tcBorders>
              <w:top w:val="nil"/>
              <w:left w:val="nil"/>
              <w:bottom w:val="nil"/>
              <w:right w:val="nil"/>
            </w:tcBorders>
          </w:tcPr>
          <w:p w14:paraId="46FC03C8" w14:textId="77777777" w:rsidR="004C1B01" w:rsidRPr="004C1B01" w:rsidRDefault="004C1B01" w:rsidP="004C1B01">
            <w:pPr>
              <w:tabs>
                <w:tab w:val="left" w:pos="1215"/>
              </w:tabs>
              <w:jc w:val="both"/>
              <w:rPr>
                <w:rFonts w:ascii="Times New Roman" w:hAnsi="Times New Roman" w:cs="Times New Roman"/>
                <w:sz w:val="26"/>
                <w:szCs w:val="26"/>
              </w:rPr>
            </w:pPr>
          </w:p>
        </w:tc>
        <w:tc>
          <w:tcPr>
            <w:tcW w:w="4087" w:type="dxa"/>
            <w:tcBorders>
              <w:top w:val="nil"/>
              <w:left w:val="nil"/>
              <w:right w:val="nil"/>
            </w:tcBorders>
          </w:tcPr>
          <w:p w14:paraId="46FC03C9" w14:textId="77777777" w:rsidR="004C1B01" w:rsidRPr="004C1B01" w:rsidRDefault="004C1B01" w:rsidP="004C1B01">
            <w:pPr>
              <w:tabs>
                <w:tab w:val="left" w:pos="1215"/>
              </w:tabs>
              <w:jc w:val="both"/>
              <w:rPr>
                <w:rFonts w:ascii="Times New Roman" w:hAnsi="Times New Roman" w:cs="Times New Roman"/>
                <w:sz w:val="26"/>
                <w:szCs w:val="26"/>
              </w:rPr>
            </w:pPr>
          </w:p>
        </w:tc>
      </w:tr>
      <w:tr w:rsidR="004C1B01" w:rsidRPr="004C1B01" w14:paraId="46FC03D0" w14:textId="77777777" w:rsidTr="004A13BD">
        <w:tc>
          <w:tcPr>
            <w:tcW w:w="2321" w:type="dxa"/>
            <w:tcBorders>
              <w:left w:val="nil"/>
              <w:bottom w:val="nil"/>
              <w:right w:val="nil"/>
            </w:tcBorders>
          </w:tcPr>
          <w:p w14:paraId="46FC03CB" w14:textId="77777777" w:rsidR="004C1B01" w:rsidRPr="004C1B01" w:rsidRDefault="004C1B01" w:rsidP="0089361B">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(дата)</w:t>
            </w:r>
          </w:p>
        </w:tc>
        <w:tc>
          <w:tcPr>
            <w:tcW w:w="341" w:type="dxa"/>
            <w:tcBorders>
              <w:top w:val="nil"/>
              <w:left w:val="nil"/>
              <w:bottom w:val="nil"/>
              <w:right w:val="nil"/>
            </w:tcBorders>
          </w:tcPr>
          <w:p w14:paraId="46FC03CC" w14:textId="77777777" w:rsidR="004C1B01" w:rsidRPr="004C1B01" w:rsidRDefault="004C1B01" w:rsidP="0089361B">
            <w:pPr>
              <w:tabs>
                <w:tab w:val="left" w:pos="1215"/>
              </w:tabs>
              <w:jc w:val="center"/>
              <w:rPr>
                <w:rFonts w:ascii="Times New Roman" w:hAnsi="Times New Roman" w:cs="Times New Roman"/>
                <w:sz w:val="26"/>
                <w:szCs w:val="26"/>
              </w:rPr>
            </w:pPr>
          </w:p>
        </w:tc>
        <w:tc>
          <w:tcPr>
            <w:tcW w:w="1986" w:type="dxa"/>
            <w:tcBorders>
              <w:left w:val="nil"/>
              <w:bottom w:val="nil"/>
              <w:right w:val="nil"/>
            </w:tcBorders>
          </w:tcPr>
          <w:p w14:paraId="46FC03CD" w14:textId="77777777" w:rsidR="004C1B01" w:rsidRPr="004C1B01" w:rsidRDefault="004C1B01" w:rsidP="0089361B">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(подпись)</w:t>
            </w:r>
          </w:p>
        </w:tc>
        <w:tc>
          <w:tcPr>
            <w:tcW w:w="340" w:type="dxa"/>
            <w:tcBorders>
              <w:top w:val="nil"/>
              <w:left w:val="nil"/>
              <w:bottom w:val="nil"/>
              <w:right w:val="nil"/>
            </w:tcBorders>
          </w:tcPr>
          <w:p w14:paraId="46FC03CE" w14:textId="77777777" w:rsidR="004C1B01" w:rsidRPr="004C1B01" w:rsidRDefault="004C1B01" w:rsidP="0089361B">
            <w:pPr>
              <w:tabs>
                <w:tab w:val="left" w:pos="1215"/>
              </w:tabs>
              <w:jc w:val="center"/>
              <w:rPr>
                <w:rFonts w:ascii="Times New Roman" w:hAnsi="Times New Roman" w:cs="Times New Roman"/>
                <w:sz w:val="26"/>
                <w:szCs w:val="26"/>
              </w:rPr>
            </w:pPr>
          </w:p>
        </w:tc>
        <w:tc>
          <w:tcPr>
            <w:tcW w:w="4087" w:type="dxa"/>
            <w:tcBorders>
              <w:left w:val="nil"/>
              <w:bottom w:val="nil"/>
              <w:right w:val="nil"/>
            </w:tcBorders>
          </w:tcPr>
          <w:p w14:paraId="46FC03CF" w14:textId="77777777" w:rsidR="004C1B01" w:rsidRPr="004C1B01" w:rsidRDefault="004C1B01" w:rsidP="0089361B">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(ФИО)</w:t>
            </w:r>
          </w:p>
        </w:tc>
      </w:tr>
    </w:tbl>
    <w:p w14:paraId="46FC03D1" w14:textId="77777777" w:rsidR="004C1B01" w:rsidRDefault="004C1B01" w:rsidP="00D26097">
      <w:pPr>
        <w:tabs>
          <w:tab w:val="left" w:pos="1215"/>
        </w:tabs>
        <w:jc w:val="right"/>
        <w:rPr>
          <w:rFonts w:ascii="Times New Roman" w:hAnsi="Times New Roman" w:cs="Times New Roman"/>
          <w:sz w:val="26"/>
          <w:szCs w:val="26"/>
        </w:rPr>
      </w:pPr>
    </w:p>
    <w:p w14:paraId="46FC03D2" w14:textId="77777777" w:rsidR="004C1B01" w:rsidRDefault="004C1B01">
      <w:pPr>
        <w:rPr>
          <w:rFonts w:ascii="Times New Roman" w:hAnsi="Times New Roman" w:cs="Times New Roman"/>
          <w:sz w:val="26"/>
          <w:szCs w:val="26"/>
        </w:rPr>
      </w:pPr>
      <w:r>
        <w:rPr>
          <w:rFonts w:ascii="Times New Roman" w:hAnsi="Times New Roman" w:cs="Times New Roman"/>
          <w:sz w:val="26"/>
          <w:szCs w:val="26"/>
        </w:rPr>
        <w:br w:type="page"/>
      </w:r>
    </w:p>
    <w:p w14:paraId="46FC03D3" w14:textId="77777777" w:rsidR="004C1B01" w:rsidRPr="004C1B01" w:rsidRDefault="004C1B01" w:rsidP="004C1B01">
      <w:pPr>
        <w:tabs>
          <w:tab w:val="left" w:pos="1215"/>
        </w:tabs>
        <w:jc w:val="right"/>
        <w:rPr>
          <w:rFonts w:ascii="Times New Roman" w:hAnsi="Times New Roman" w:cs="Times New Roman"/>
          <w:sz w:val="26"/>
          <w:szCs w:val="26"/>
        </w:rPr>
      </w:pPr>
      <w:r w:rsidRPr="004C1B01">
        <w:rPr>
          <w:rFonts w:ascii="Times New Roman" w:hAnsi="Times New Roman" w:cs="Times New Roman"/>
          <w:sz w:val="26"/>
          <w:szCs w:val="26"/>
        </w:rPr>
        <w:lastRenderedPageBreak/>
        <w:t>Форма 6</w:t>
      </w:r>
    </w:p>
    <w:p w14:paraId="46FC03D4" w14:textId="77777777" w:rsidR="004C1B01" w:rsidRPr="004C1B01" w:rsidRDefault="004C1B01" w:rsidP="004C1B01">
      <w:pPr>
        <w:tabs>
          <w:tab w:val="left" w:pos="1215"/>
        </w:tabs>
        <w:rPr>
          <w:rFonts w:ascii="Times New Roman" w:hAnsi="Times New Roman" w:cs="Times New Roman"/>
          <w:sz w:val="26"/>
          <w:szCs w:val="26"/>
        </w:rPr>
      </w:pPr>
    </w:p>
    <w:p w14:paraId="46FC03D5" w14:textId="77777777" w:rsidR="004C1B01" w:rsidRPr="004C1B01" w:rsidRDefault="004C1B01" w:rsidP="004C1B01">
      <w:pPr>
        <w:tabs>
          <w:tab w:val="left" w:pos="1215"/>
        </w:tabs>
        <w:jc w:val="center"/>
        <w:rPr>
          <w:rFonts w:ascii="Times New Roman" w:hAnsi="Times New Roman" w:cs="Times New Roman"/>
          <w:sz w:val="26"/>
          <w:szCs w:val="26"/>
        </w:rPr>
      </w:pPr>
      <w:bookmarkStart w:id="14" w:name="P1714"/>
      <w:bookmarkEnd w:id="14"/>
      <w:r w:rsidRPr="004C1B01">
        <w:rPr>
          <w:rFonts w:ascii="Times New Roman" w:hAnsi="Times New Roman" w:cs="Times New Roman"/>
          <w:sz w:val="26"/>
          <w:szCs w:val="26"/>
        </w:rPr>
        <w:t>УВЕДОМЛЕНИЕ</w:t>
      </w:r>
    </w:p>
    <w:p w14:paraId="46FC03D6" w14:textId="77777777" w:rsidR="004C1B01" w:rsidRP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о способе предоставления результатов муниципальной услуги</w:t>
      </w:r>
    </w:p>
    <w:p w14:paraId="46FC03D7" w14:textId="77777777" w:rsidR="004C1B01" w:rsidRP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в отношении несовершеннолетнего, оформленных в форме</w:t>
      </w:r>
    </w:p>
    <w:p w14:paraId="46FC03D8" w14:textId="77777777" w:rsidR="004C1B01" w:rsidRP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документа на бумажном носителе</w:t>
      </w:r>
    </w:p>
    <w:p w14:paraId="46FC03D9" w14:textId="77777777" w:rsidR="004C1B01" w:rsidRPr="004C1B01" w:rsidRDefault="004C1B01" w:rsidP="004C1B01">
      <w:pPr>
        <w:tabs>
          <w:tab w:val="left" w:pos="1215"/>
        </w:tabs>
        <w:rPr>
          <w:rFonts w:ascii="Times New Roman" w:hAnsi="Times New Roman" w:cs="Times New Roman"/>
          <w:sz w:val="26"/>
          <w:szCs w:val="26"/>
        </w:rPr>
      </w:pPr>
    </w:p>
    <w:p w14:paraId="46FC03DA" w14:textId="77777777" w:rsidR="004C1B01" w:rsidRPr="004C1B01" w:rsidRDefault="004C1B01" w:rsidP="004C1B01">
      <w:pPr>
        <w:tabs>
          <w:tab w:val="left" w:pos="1215"/>
        </w:tabs>
        <w:rPr>
          <w:rFonts w:ascii="Times New Roman" w:hAnsi="Times New Roman" w:cs="Times New Roman"/>
          <w:sz w:val="26"/>
          <w:szCs w:val="26"/>
        </w:rPr>
      </w:pPr>
      <w:r w:rsidRPr="004C1B01">
        <w:rPr>
          <w:rFonts w:ascii="Times New Roman" w:hAnsi="Times New Roman" w:cs="Times New Roman"/>
          <w:sz w:val="26"/>
          <w:szCs w:val="26"/>
        </w:rPr>
        <w:t>Я _____________________________________________________________________</w:t>
      </w:r>
    </w:p>
    <w:p w14:paraId="46FC03DB" w14:textId="77777777" w:rsidR="004C1B01" w:rsidRPr="004A7BC1" w:rsidRDefault="004C1B01" w:rsidP="004C1B01">
      <w:pPr>
        <w:tabs>
          <w:tab w:val="left" w:pos="1215"/>
        </w:tabs>
        <w:jc w:val="center"/>
        <w:rPr>
          <w:rFonts w:ascii="Times New Roman" w:hAnsi="Times New Roman" w:cs="Times New Roman"/>
          <w:sz w:val="26"/>
          <w:szCs w:val="26"/>
        </w:rPr>
      </w:pPr>
      <w:r w:rsidRPr="004A7BC1">
        <w:rPr>
          <w:rFonts w:ascii="Times New Roman" w:hAnsi="Times New Roman" w:cs="Times New Roman"/>
          <w:sz w:val="26"/>
          <w:szCs w:val="26"/>
        </w:rPr>
        <w:t>(фамилия, имя, отчество (последнее - при наличии) заявителя)</w:t>
      </w:r>
    </w:p>
    <w:p w14:paraId="46FC03DC" w14:textId="77777777" w:rsidR="004C1B01" w:rsidRPr="004C1B01" w:rsidRDefault="004C1B01" w:rsidP="004C1B01">
      <w:pPr>
        <w:tabs>
          <w:tab w:val="left" w:pos="1215"/>
        </w:tabs>
        <w:rPr>
          <w:rFonts w:ascii="Times New Roman" w:hAnsi="Times New Roman" w:cs="Times New Roman"/>
          <w:sz w:val="26"/>
          <w:szCs w:val="26"/>
        </w:rPr>
      </w:pPr>
      <w:r>
        <w:rPr>
          <w:rFonts w:ascii="Times New Roman" w:hAnsi="Times New Roman" w:cs="Times New Roman"/>
          <w:sz w:val="26"/>
          <w:szCs w:val="26"/>
        </w:rPr>
        <w:t xml:space="preserve">уведомлен(-а) о том, что результаты муниципальной услуги, </w:t>
      </w:r>
      <w:r w:rsidRPr="004C1B01">
        <w:rPr>
          <w:rFonts w:ascii="Times New Roman" w:hAnsi="Times New Roman" w:cs="Times New Roman"/>
          <w:sz w:val="26"/>
          <w:szCs w:val="26"/>
        </w:rPr>
        <w:t>за</w:t>
      </w:r>
      <w:r>
        <w:rPr>
          <w:rFonts w:ascii="Times New Roman" w:hAnsi="Times New Roman" w:cs="Times New Roman"/>
          <w:sz w:val="26"/>
          <w:szCs w:val="26"/>
        </w:rPr>
        <w:t xml:space="preserve"> </w:t>
      </w:r>
      <w:r w:rsidRPr="004C1B01">
        <w:rPr>
          <w:rFonts w:ascii="Times New Roman" w:hAnsi="Times New Roman" w:cs="Times New Roman"/>
          <w:sz w:val="26"/>
          <w:szCs w:val="26"/>
        </w:rPr>
        <w:t>предоставлением которой я обратился(-ась) в отношении несовершеннолетнего</w:t>
      </w:r>
    </w:p>
    <w:p w14:paraId="46FC03DD" w14:textId="77777777" w:rsidR="004C1B01" w:rsidRPr="004C1B01" w:rsidRDefault="004C1B01" w:rsidP="004C1B01">
      <w:pPr>
        <w:tabs>
          <w:tab w:val="left" w:pos="1215"/>
        </w:tabs>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_______________________________________________________________________</w:t>
      </w:r>
    </w:p>
    <w:p w14:paraId="46FC03DE" w14:textId="77777777" w:rsidR="004C1B01" w:rsidRPr="004A7BC1" w:rsidRDefault="004C1B01" w:rsidP="004C1B01">
      <w:pPr>
        <w:tabs>
          <w:tab w:val="left" w:pos="1215"/>
        </w:tabs>
        <w:jc w:val="center"/>
        <w:rPr>
          <w:rFonts w:ascii="Times New Roman" w:hAnsi="Times New Roman" w:cs="Times New Roman"/>
          <w:sz w:val="26"/>
          <w:szCs w:val="26"/>
        </w:rPr>
      </w:pPr>
      <w:r w:rsidRPr="004A7BC1">
        <w:rPr>
          <w:rFonts w:ascii="Times New Roman" w:hAnsi="Times New Roman" w:cs="Times New Roman"/>
          <w:sz w:val="26"/>
          <w:szCs w:val="26"/>
        </w:rPr>
        <w:t>(фамилия, имя, отчество (последнее - при наличии) несовершеннолетнего, в отношении которого предоставляется муниципальная услуга)</w:t>
      </w:r>
    </w:p>
    <w:p w14:paraId="46FC03DF" w14:textId="77777777" w:rsidR="004C1B01" w:rsidRPr="004C1B01" w:rsidRDefault="004C1B01" w:rsidP="004C1B01">
      <w:pPr>
        <w:tabs>
          <w:tab w:val="left" w:pos="1215"/>
        </w:tabs>
        <w:jc w:val="both"/>
        <w:rPr>
          <w:rFonts w:ascii="Times New Roman" w:hAnsi="Times New Roman" w:cs="Times New Roman"/>
          <w:sz w:val="26"/>
          <w:szCs w:val="26"/>
        </w:rPr>
      </w:pPr>
      <w:r>
        <w:rPr>
          <w:rFonts w:ascii="Times New Roman" w:hAnsi="Times New Roman" w:cs="Times New Roman"/>
          <w:sz w:val="26"/>
          <w:szCs w:val="26"/>
        </w:rPr>
        <w:t xml:space="preserve">оформленные в форме документа на бумажном носителе, не могут </w:t>
      </w:r>
      <w:r w:rsidRPr="004C1B01">
        <w:rPr>
          <w:rFonts w:ascii="Times New Roman" w:hAnsi="Times New Roman" w:cs="Times New Roman"/>
          <w:sz w:val="26"/>
          <w:szCs w:val="26"/>
        </w:rPr>
        <w:t>быть</w:t>
      </w:r>
      <w:r>
        <w:rPr>
          <w:rFonts w:ascii="Times New Roman" w:hAnsi="Times New Roman" w:cs="Times New Roman"/>
          <w:sz w:val="26"/>
          <w:szCs w:val="26"/>
        </w:rPr>
        <w:t xml:space="preserve"> представлены другому законному</w:t>
      </w:r>
      <w:r w:rsidRPr="004C1B01">
        <w:rPr>
          <w:rFonts w:ascii="Times New Roman" w:hAnsi="Times New Roman" w:cs="Times New Roman"/>
          <w:sz w:val="26"/>
          <w:szCs w:val="26"/>
        </w:rPr>
        <w:t xml:space="preserve"> представителю, если мной будет заявлено о</w:t>
      </w:r>
      <w:r>
        <w:rPr>
          <w:rFonts w:ascii="Times New Roman" w:hAnsi="Times New Roman" w:cs="Times New Roman"/>
          <w:sz w:val="26"/>
          <w:szCs w:val="26"/>
        </w:rPr>
        <w:t xml:space="preserve"> </w:t>
      </w:r>
      <w:r w:rsidRPr="004C1B01">
        <w:rPr>
          <w:rFonts w:ascii="Times New Roman" w:hAnsi="Times New Roman" w:cs="Times New Roman"/>
          <w:sz w:val="26"/>
          <w:szCs w:val="26"/>
        </w:rPr>
        <w:t>желании получить результаты предоставления муниципальной услуги "лично".</w:t>
      </w:r>
    </w:p>
    <w:p w14:paraId="46FC03E0" w14:textId="77777777" w:rsidR="004C1B01" w:rsidRPr="004C1B01" w:rsidRDefault="004C1B01" w:rsidP="004C1B01">
      <w:pPr>
        <w:tabs>
          <w:tab w:val="left" w:pos="1215"/>
        </w:tabs>
        <w:jc w:val="both"/>
        <w:rPr>
          <w:rFonts w:ascii="Times New Roman" w:hAnsi="Times New Roman" w:cs="Times New Roman"/>
          <w:sz w:val="26"/>
          <w:szCs w:val="26"/>
        </w:rPr>
      </w:pPr>
      <w:r>
        <w:rPr>
          <w:rFonts w:ascii="Times New Roman" w:hAnsi="Times New Roman" w:cs="Times New Roman"/>
          <w:sz w:val="26"/>
          <w:szCs w:val="26"/>
        </w:rPr>
        <w:t xml:space="preserve">Результаты предоставления муниципальной услуги, </w:t>
      </w:r>
      <w:r w:rsidRPr="004C1B01">
        <w:rPr>
          <w:rFonts w:ascii="Times New Roman" w:hAnsi="Times New Roman" w:cs="Times New Roman"/>
          <w:sz w:val="26"/>
          <w:szCs w:val="26"/>
        </w:rPr>
        <w:t>оформленные в форме</w:t>
      </w:r>
      <w:r>
        <w:rPr>
          <w:rFonts w:ascii="Times New Roman" w:hAnsi="Times New Roman" w:cs="Times New Roman"/>
          <w:sz w:val="26"/>
          <w:szCs w:val="26"/>
        </w:rPr>
        <w:t xml:space="preserve"> </w:t>
      </w:r>
      <w:r w:rsidRPr="004C1B01">
        <w:rPr>
          <w:rFonts w:ascii="Times New Roman" w:hAnsi="Times New Roman" w:cs="Times New Roman"/>
          <w:sz w:val="26"/>
          <w:szCs w:val="26"/>
        </w:rPr>
        <w:t>документа на бумажном носителе (выбирается один из вариантов),</w:t>
      </w:r>
    </w:p>
    <w:p w14:paraId="46FC03E1"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1) желаю получить лично ______________________</w:t>
      </w:r>
    </w:p>
    <w:p w14:paraId="46FC03E2" w14:textId="77777777" w:rsidR="004C1B01" w:rsidRPr="004C1B01" w:rsidRDefault="004C1B01" w:rsidP="004C1B01">
      <w:pPr>
        <w:tabs>
          <w:tab w:val="left" w:pos="1215"/>
        </w:tabs>
        <w:jc w:val="both"/>
        <w:rPr>
          <w:rFonts w:ascii="Times New Roman" w:hAnsi="Times New Roman" w:cs="Times New Roman"/>
          <w:sz w:val="26"/>
          <w:szCs w:val="26"/>
        </w:rPr>
      </w:pPr>
      <w:r>
        <w:rPr>
          <w:rFonts w:ascii="Times New Roman" w:hAnsi="Times New Roman" w:cs="Times New Roman"/>
          <w:sz w:val="26"/>
          <w:szCs w:val="26"/>
        </w:rPr>
        <w:t xml:space="preserve">              </w:t>
      </w:r>
      <w:r w:rsidR="0089361B">
        <w:rPr>
          <w:rFonts w:ascii="Times New Roman" w:hAnsi="Times New Roman" w:cs="Times New Roman"/>
          <w:sz w:val="26"/>
          <w:szCs w:val="26"/>
        </w:rPr>
        <w:t xml:space="preserve">                                             </w:t>
      </w:r>
      <w:r w:rsidRPr="004C1B01">
        <w:rPr>
          <w:rFonts w:ascii="Times New Roman" w:hAnsi="Times New Roman" w:cs="Times New Roman"/>
          <w:sz w:val="26"/>
          <w:szCs w:val="26"/>
        </w:rPr>
        <w:t>(подпись)</w:t>
      </w:r>
    </w:p>
    <w:p w14:paraId="46FC03E3"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2) разрешаю выдать другому законному представителю несовершеннолетнего,</w:t>
      </w:r>
    </w:p>
    <w:p w14:paraId="46FC03E4"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 xml:space="preserve">не являющемуся заявителем: </w:t>
      </w:r>
    </w:p>
    <w:p w14:paraId="46FC03E5"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_______________________________________________________________________</w:t>
      </w:r>
    </w:p>
    <w:p w14:paraId="46FC03E6" w14:textId="77777777" w:rsidR="004C1B01" w:rsidRP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(фамилия, имя, отчество (последнее - при наличии))</w:t>
      </w:r>
    </w:p>
    <w:p w14:paraId="46FC03E7"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_______________________________________________________________________</w:t>
      </w:r>
    </w:p>
    <w:p w14:paraId="46FC03E8" w14:textId="77777777" w:rsidR="004C1B01" w:rsidRPr="004C1B01" w:rsidRDefault="004C1B01" w:rsidP="004C1B01">
      <w:pPr>
        <w:tabs>
          <w:tab w:val="left" w:pos="1215"/>
        </w:tabs>
        <w:jc w:val="both"/>
        <w:rPr>
          <w:rFonts w:ascii="Times New Roman" w:hAnsi="Times New Roman" w:cs="Times New Roman"/>
          <w:sz w:val="26"/>
          <w:szCs w:val="26"/>
        </w:rPr>
      </w:pPr>
      <w:r w:rsidRPr="004C1B01">
        <w:rPr>
          <w:rFonts w:ascii="Times New Roman" w:hAnsi="Times New Roman" w:cs="Times New Roman"/>
          <w:sz w:val="26"/>
          <w:szCs w:val="26"/>
        </w:rPr>
        <w:t>_______________________________________________________________________</w:t>
      </w:r>
    </w:p>
    <w:p w14:paraId="46FC03E9" w14:textId="77777777" w:rsidR="004C1B01" w:rsidRPr="004A7BC1" w:rsidRDefault="004C1B01" w:rsidP="004C1B01">
      <w:pPr>
        <w:tabs>
          <w:tab w:val="left" w:pos="1215"/>
        </w:tabs>
        <w:jc w:val="center"/>
        <w:rPr>
          <w:rFonts w:ascii="Times New Roman" w:hAnsi="Times New Roman" w:cs="Times New Roman"/>
          <w:sz w:val="26"/>
          <w:szCs w:val="26"/>
        </w:rPr>
      </w:pPr>
      <w:r w:rsidRPr="004A7BC1">
        <w:rPr>
          <w:rFonts w:ascii="Times New Roman" w:hAnsi="Times New Roman" w:cs="Times New Roman"/>
          <w:sz w:val="26"/>
          <w:szCs w:val="26"/>
        </w:rPr>
        <w:t xml:space="preserve"> (реквизиты документа, удостоверяющего личность, который будет предъявлен при получении результата предоставления муниципальной услуги)</w:t>
      </w:r>
    </w:p>
    <w:p w14:paraId="46FC03EA" w14:textId="77777777" w:rsidR="004C1B01" w:rsidRPr="004A7BC1" w:rsidRDefault="004C1B01" w:rsidP="004C1B01">
      <w:pPr>
        <w:tabs>
          <w:tab w:val="left" w:pos="1215"/>
        </w:tabs>
        <w:jc w:val="both"/>
        <w:rPr>
          <w:rFonts w:ascii="Times New Roman" w:hAnsi="Times New Roman" w:cs="Times New Roman"/>
          <w:sz w:val="26"/>
          <w:szCs w:val="26"/>
        </w:rPr>
      </w:pPr>
    </w:p>
    <w:p w14:paraId="46FC03EB" w14:textId="77777777" w:rsidR="004C1B01" w:rsidRP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______________________</w:t>
      </w:r>
    </w:p>
    <w:p w14:paraId="46FC03EC" w14:textId="77777777" w:rsidR="004C1B01" w:rsidRDefault="004C1B01" w:rsidP="004C1B01">
      <w:pPr>
        <w:tabs>
          <w:tab w:val="left" w:pos="1215"/>
        </w:tabs>
        <w:jc w:val="center"/>
        <w:rPr>
          <w:rFonts w:ascii="Times New Roman" w:hAnsi="Times New Roman" w:cs="Times New Roman"/>
          <w:sz w:val="26"/>
          <w:szCs w:val="26"/>
        </w:rPr>
      </w:pPr>
      <w:r w:rsidRPr="004C1B01">
        <w:rPr>
          <w:rFonts w:ascii="Times New Roman" w:hAnsi="Times New Roman" w:cs="Times New Roman"/>
          <w:sz w:val="26"/>
          <w:szCs w:val="26"/>
        </w:rPr>
        <w:t>(подпись)</w:t>
      </w:r>
    </w:p>
    <w:p w14:paraId="46FC03ED" w14:textId="77777777" w:rsidR="004C1B01" w:rsidRDefault="004C1B01">
      <w:pPr>
        <w:rPr>
          <w:rFonts w:ascii="Times New Roman" w:hAnsi="Times New Roman" w:cs="Times New Roman"/>
          <w:sz w:val="26"/>
          <w:szCs w:val="26"/>
        </w:rPr>
      </w:pPr>
      <w:r>
        <w:rPr>
          <w:rFonts w:ascii="Times New Roman" w:hAnsi="Times New Roman" w:cs="Times New Roman"/>
          <w:sz w:val="26"/>
          <w:szCs w:val="26"/>
        </w:rPr>
        <w:br w:type="page"/>
      </w:r>
    </w:p>
    <w:p w14:paraId="46FC03EE" w14:textId="77777777" w:rsidR="004C1B01" w:rsidRPr="004C1B01" w:rsidRDefault="004C1B01" w:rsidP="004C1B01">
      <w:pPr>
        <w:autoSpaceDE w:val="0"/>
        <w:autoSpaceDN w:val="0"/>
        <w:jc w:val="right"/>
        <w:outlineLvl w:val="4"/>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lastRenderedPageBreak/>
        <w:t>Форма 7</w:t>
      </w:r>
    </w:p>
    <w:p w14:paraId="46FC03EF"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p>
    <w:p w14:paraId="46FC03F0" w14:textId="77777777" w:rsidR="004C1B01" w:rsidRPr="004C1B01" w:rsidRDefault="004C1B01" w:rsidP="004C1B01">
      <w:pPr>
        <w:autoSpaceDE w:val="0"/>
        <w:autoSpaceDN w:val="0"/>
        <w:jc w:val="center"/>
        <w:rPr>
          <w:rFonts w:ascii="Times New Roman" w:eastAsia="Times New Roman" w:hAnsi="Times New Roman" w:cs="Times New Roman"/>
          <w:color w:val="auto"/>
          <w:sz w:val="26"/>
          <w:szCs w:val="26"/>
        </w:rPr>
      </w:pPr>
      <w:bookmarkStart w:id="15" w:name="P1750"/>
      <w:bookmarkEnd w:id="15"/>
      <w:r w:rsidRPr="004C1B01">
        <w:rPr>
          <w:rFonts w:ascii="Times New Roman" w:eastAsia="Times New Roman" w:hAnsi="Times New Roman" w:cs="Times New Roman"/>
          <w:color w:val="auto"/>
          <w:sz w:val="26"/>
          <w:szCs w:val="26"/>
        </w:rPr>
        <w:t>Заявление</w:t>
      </w:r>
    </w:p>
    <w:p w14:paraId="46FC03F1" w14:textId="77777777" w:rsidR="004C1B01" w:rsidRPr="004C1B01" w:rsidRDefault="004C1B01" w:rsidP="004C1B01">
      <w:pPr>
        <w:autoSpaceDE w:val="0"/>
        <w:autoSpaceDN w:val="0"/>
        <w:jc w:val="center"/>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о неполучении в установленный срок уведомления</w:t>
      </w:r>
    </w:p>
    <w:p w14:paraId="46FC03F2" w14:textId="77777777" w:rsidR="004C1B01" w:rsidRPr="004C1B01" w:rsidRDefault="004C1B01" w:rsidP="004C1B01">
      <w:pPr>
        <w:autoSpaceDE w:val="0"/>
        <w:autoSpaceDN w:val="0"/>
        <w:jc w:val="center"/>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о результатах согласования документации по планировке</w:t>
      </w:r>
    </w:p>
    <w:p w14:paraId="46FC03F3" w14:textId="77777777" w:rsidR="004C1B01" w:rsidRPr="004C1B01" w:rsidRDefault="004C1B01" w:rsidP="004C1B01">
      <w:pPr>
        <w:autoSpaceDE w:val="0"/>
        <w:autoSpaceDN w:val="0"/>
        <w:jc w:val="center"/>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территории и/или внесения в нее изменений от согласующих</w:t>
      </w:r>
    </w:p>
    <w:p w14:paraId="46FC03F4" w14:textId="77777777" w:rsidR="004C1B01" w:rsidRPr="004C1B01" w:rsidRDefault="004C1B01" w:rsidP="004C1B01">
      <w:pPr>
        <w:autoSpaceDE w:val="0"/>
        <w:autoSpaceDN w:val="0"/>
        <w:jc w:val="center"/>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органов, владельцев автомобильных дорог</w:t>
      </w:r>
    </w:p>
    <w:p w14:paraId="46FC03F5"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p>
    <w:p w14:paraId="46FC03F6" w14:textId="77777777" w:rsidR="004C1B01" w:rsidRPr="004C1B01" w:rsidRDefault="004C1B01" w:rsidP="004A7BC1">
      <w:pPr>
        <w:autoSpaceDE w:val="0"/>
        <w:autoSpaceDN w:val="0"/>
        <w:ind w:firstLine="709"/>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В соответствии </w:t>
      </w:r>
      <w:r w:rsidRPr="004A7BC1">
        <w:rPr>
          <w:rFonts w:ascii="Times New Roman" w:eastAsia="Times New Roman" w:hAnsi="Times New Roman" w:cs="Times New Roman"/>
          <w:color w:val="auto"/>
          <w:sz w:val="26"/>
          <w:szCs w:val="26"/>
        </w:rPr>
        <w:t xml:space="preserve">с </w:t>
      </w:r>
      <w:hyperlink r:id="rId59">
        <w:r w:rsidRPr="004A7BC1">
          <w:rPr>
            <w:rFonts w:ascii="Times New Roman" w:eastAsia="Times New Roman" w:hAnsi="Times New Roman" w:cs="Times New Roman"/>
            <w:color w:val="auto"/>
            <w:sz w:val="26"/>
            <w:szCs w:val="26"/>
          </w:rPr>
          <w:t>постановлением</w:t>
        </w:r>
      </w:hyperlink>
      <w:r w:rsidRPr="004A7BC1">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Правительства</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Российской Федерации</w:t>
      </w:r>
      <w:r>
        <w:rPr>
          <w:rFonts w:ascii="Times New Roman" w:eastAsia="Times New Roman" w:hAnsi="Times New Roman" w:cs="Times New Roman"/>
          <w:color w:val="auto"/>
          <w:sz w:val="26"/>
          <w:szCs w:val="26"/>
        </w:rPr>
        <w:t xml:space="preserve"> от 02.02.2024 № 112 «</w:t>
      </w:r>
      <w:r w:rsidRPr="004C1B01">
        <w:rPr>
          <w:rFonts w:ascii="Times New Roman" w:eastAsia="Times New Roman" w:hAnsi="Times New Roman" w:cs="Times New Roman"/>
          <w:color w:val="auto"/>
          <w:sz w:val="26"/>
          <w:szCs w:val="26"/>
        </w:rPr>
        <w:t>Об</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утверждении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Правил подготовки документации по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планировке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территории,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подготовка</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которой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осуществляется</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на</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основании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решений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уполномоченных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федеральных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органов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исполнительной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власти,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исполнительных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органов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субъектов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Российской Федерации и органов местного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самоуправления,</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принятия решения об утверждении документации по планировке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территории,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внесения</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изменений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такую</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документацию,</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отмены</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такой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документации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или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ее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отдельных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частей,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признания отдельных частей такой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документации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не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подлежащими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применению, а также подготовки и утверждения</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проекта планировки территории в отношении территорий исторических поселений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федерального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регионального</w:t>
      </w:r>
      <w:r>
        <w:rPr>
          <w:rFonts w:ascii="Times New Roman" w:eastAsia="Times New Roman" w:hAnsi="Times New Roman" w:cs="Times New Roman"/>
          <w:color w:val="auto"/>
          <w:sz w:val="26"/>
          <w:szCs w:val="26"/>
        </w:rPr>
        <w:t xml:space="preserve"> значения» </w:t>
      </w:r>
      <w:r w:rsidRPr="004C1B01">
        <w:rPr>
          <w:rFonts w:ascii="Times New Roman" w:eastAsia="Times New Roman" w:hAnsi="Times New Roman" w:cs="Times New Roman"/>
          <w:color w:val="auto"/>
          <w:sz w:val="26"/>
          <w:szCs w:val="26"/>
        </w:rPr>
        <w:t>сообщаю</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том,</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что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срок,</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установленный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вышеуказанным</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постановлением</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Правительства</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Российской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Федерации,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мной</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не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получено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уведомление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результатах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согласования</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документации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по</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планировке</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территории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и/или внесения в нее изменений от</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согласующих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органов,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владельцев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автомобильных</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дорог</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в</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отношении</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разработанной документации по планировке территории:</w:t>
      </w:r>
    </w:p>
    <w:p w14:paraId="46FC03F7"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_______________________________________________________________________</w:t>
      </w:r>
    </w:p>
    <w:p w14:paraId="46FC03F8"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_______________________________________________________________________</w:t>
      </w:r>
    </w:p>
    <w:p w14:paraId="46FC03F9"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_______________________________________________________________________.</w:t>
      </w:r>
    </w:p>
    <w:p w14:paraId="46FC03FA" w14:textId="77777777" w:rsidR="004C1B01" w:rsidRPr="004A7BC1" w:rsidRDefault="004C1B01" w:rsidP="004C1B01">
      <w:pPr>
        <w:autoSpaceDE w:val="0"/>
        <w:autoSpaceDN w:val="0"/>
        <w:jc w:val="center"/>
        <w:rPr>
          <w:rFonts w:ascii="Times New Roman" w:eastAsia="Times New Roman" w:hAnsi="Times New Roman" w:cs="Times New Roman"/>
          <w:color w:val="auto"/>
          <w:sz w:val="26"/>
          <w:szCs w:val="26"/>
        </w:rPr>
      </w:pPr>
      <w:r w:rsidRPr="004A7BC1">
        <w:rPr>
          <w:rFonts w:ascii="Times New Roman" w:eastAsia="Times New Roman" w:hAnsi="Times New Roman" w:cs="Times New Roman"/>
          <w:color w:val="auto"/>
          <w:sz w:val="26"/>
          <w:szCs w:val="26"/>
        </w:rPr>
        <w:t>(указывается описание границ проектирования)</w:t>
      </w:r>
    </w:p>
    <w:p w14:paraId="46FC03FB" w14:textId="77777777" w:rsidR="004C1B01" w:rsidRPr="004A7BC1" w:rsidRDefault="004C1B01" w:rsidP="004C1B01">
      <w:pPr>
        <w:autoSpaceDE w:val="0"/>
        <w:autoSpaceDN w:val="0"/>
        <w:jc w:val="both"/>
        <w:rPr>
          <w:rFonts w:ascii="Times New Roman" w:eastAsia="Times New Roman" w:hAnsi="Times New Roman" w:cs="Times New Roman"/>
          <w:color w:val="auto"/>
          <w:sz w:val="26"/>
          <w:szCs w:val="26"/>
        </w:rPr>
      </w:pPr>
      <w:r w:rsidRPr="004A7BC1">
        <w:rPr>
          <w:rFonts w:ascii="Times New Roman" w:eastAsia="Times New Roman" w:hAnsi="Times New Roman" w:cs="Times New Roman"/>
          <w:color w:val="auto"/>
          <w:sz w:val="26"/>
          <w:szCs w:val="26"/>
        </w:rPr>
        <w:t xml:space="preserve">К заявлению прилагаю: </w:t>
      </w:r>
    </w:p>
    <w:p w14:paraId="46FC03FC" w14:textId="77777777" w:rsidR="004C1B01" w:rsidRPr="004A7BC1" w:rsidRDefault="004C1B01" w:rsidP="004C1B01">
      <w:pPr>
        <w:autoSpaceDE w:val="0"/>
        <w:autoSpaceDN w:val="0"/>
        <w:jc w:val="both"/>
        <w:rPr>
          <w:rFonts w:ascii="Times New Roman" w:eastAsia="Times New Roman" w:hAnsi="Times New Roman" w:cs="Times New Roman"/>
          <w:color w:val="auto"/>
          <w:sz w:val="26"/>
          <w:szCs w:val="26"/>
        </w:rPr>
      </w:pPr>
      <w:r w:rsidRPr="004A7BC1">
        <w:rPr>
          <w:rFonts w:ascii="Times New Roman" w:eastAsia="Times New Roman" w:hAnsi="Times New Roman" w:cs="Times New Roman"/>
          <w:color w:val="auto"/>
          <w:sz w:val="26"/>
          <w:szCs w:val="26"/>
        </w:rPr>
        <w:t>_______________________________________________________________________</w:t>
      </w:r>
    </w:p>
    <w:p w14:paraId="46FC03FD" w14:textId="77777777" w:rsidR="004C1B01" w:rsidRPr="004A7BC1" w:rsidRDefault="004C1B01" w:rsidP="004C1B01">
      <w:pPr>
        <w:autoSpaceDE w:val="0"/>
        <w:autoSpaceDN w:val="0"/>
        <w:jc w:val="both"/>
        <w:rPr>
          <w:rFonts w:ascii="Times New Roman" w:eastAsia="Times New Roman" w:hAnsi="Times New Roman" w:cs="Times New Roman"/>
          <w:color w:val="auto"/>
          <w:sz w:val="26"/>
          <w:szCs w:val="26"/>
        </w:rPr>
      </w:pPr>
      <w:r w:rsidRPr="004A7BC1">
        <w:rPr>
          <w:rFonts w:ascii="Times New Roman" w:eastAsia="Times New Roman" w:hAnsi="Times New Roman" w:cs="Times New Roman"/>
          <w:color w:val="auto"/>
          <w:sz w:val="26"/>
          <w:szCs w:val="26"/>
        </w:rPr>
        <w:t>_______________________________________________________________________.</w:t>
      </w:r>
    </w:p>
    <w:p w14:paraId="46FC03FE" w14:textId="77777777" w:rsidR="004C1B01" w:rsidRPr="004A7BC1" w:rsidRDefault="004C1B01" w:rsidP="004C1B01">
      <w:pPr>
        <w:autoSpaceDE w:val="0"/>
        <w:autoSpaceDN w:val="0"/>
        <w:jc w:val="center"/>
        <w:rPr>
          <w:rFonts w:ascii="Times New Roman" w:eastAsia="Times New Roman" w:hAnsi="Times New Roman" w:cs="Times New Roman"/>
          <w:color w:val="auto"/>
          <w:sz w:val="26"/>
          <w:szCs w:val="26"/>
        </w:rPr>
      </w:pPr>
      <w:r w:rsidRPr="004A7BC1">
        <w:rPr>
          <w:rFonts w:ascii="Times New Roman" w:eastAsia="Times New Roman" w:hAnsi="Times New Roman" w:cs="Times New Roman"/>
          <w:color w:val="auto"/>
          <w:sz w:val="26"/>
          <w:szCs w:val="26"/>
        </w:rPr>
        <w:t>(указывается документ(-ы), подтверждающий(-ие) отправку документации</w:t>
      </w:r>
    </w:p>
    <w:p w14:paraId="46FC03FF" w14:textId="77777777" w:rsidR="004C1B01" w:rsidRPr="004A7BC1" w:rsidRDefault="004C1B01" w:rsidP="004C1B01">
      <w:pPr>
        <w:autoSpaceDE w:val="0"/>
        <w:autoSpaceDN w:val="0"/>
        <w:jc w:val="center"/>
        <w:rPr>
          <w:rFonts w:ascii="Times New Roman" w:eastAsia="Times New Roman" w:hAnsi="Times New Roman" w:cs="Times New Roman"/>
          <w:color w:val="auto"/>
          <w:sz w:val="26"/>
          <w:szCs w:val="26"/>
        </w:rPr>
      </w:pPr>
      <w:r w:rsidRPr="004A7BC1">
        <w:rPr>
          <w:rFonts w:ascii="Times New Roman" w:eastAsia="Times New Roman" w:hAnsi="Times New Roman" w:cs="Times New Roman"/>
          <w:color w:val="auto"/>
          <w:sz w:val="26"/>
          <w:szCs w:val="26"/>
        </w:rPr>
        <w:t>по планировке территории согласующим органам, владельцам автомобильных дорог)</w:t>
      </w:r>
    </w:p>
    <w:p w14:paraId="46FC0400" w14:textId="77777777" w:rsidR="004C1B01" w:rsidRPr="004A7BC1" w:rsidRDefault="004C1B01" w:rsidP="004C1B01">
      <w:pPr>
        <w:autoSpaceDE w:val="0"/>
        <w:autoSpaceDN w:val="0"/>
        <w:jc w:val="both"/>
        <w:rPr>
          <w:rFonts w:ascii="Times New Roman" w:eastAsia="Times New Roman" w:hAnsi="Times New Roman" w:cs="Times New Roman"/>
          <w:color w:val="auto"/>
          <w:sz w:val="26"/>
          <w:szCs w:val="26"/>
        </w:rPr>
      </w:pPr>
    </w:p>
    <w:p w14:paraId="46FC0401"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r w:rsidRPr="004C1B01">
        <w:rPr>
          <w:rFonts w:ascii="Times New Roman" w:eastAsia="Times New Roman" w:hAnsi="Times New Roman" w:cs="Times New Roman"/>
          <w:color w:val="auto"/>
          <w:sz w:val="26"/>
          <w:szCs w:val="26"/>
        </w:rPr>
        <w:t>_____________</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___________________ ____________________________</w:t>
      </w:r>
    </w:p>
    <w:p w14:paraId="46FC0402" w14:textId="77777777" w:rsidR="004C1B01" w:rsidRPr="004C1B01" w:rsidRDefault="004C1B01" w:rsidP="004C1B01">
      <w:pPr>
        <w:autoSpaceDE w:val="0"/>
        <w:autoSpaceDN w:val="0"/>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(дата)</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(подпись)</w:t>
      </w:r>
      <w:r>
        <w:rPr>
          <w:rFonts w:ascii="Times New Roman" w:eastAsia="Times New Roman" w:hAnsi="Times New Roman" w:cs="Times New Roman"/>
          <w:color w:val="auto"/>
          <w:sz w:val="26"/>
          <w:szCs w:val="26"/>
        </w:rPr>
        <w:t xml:space="preserve">                             </w:t>
      </w:r>
      <w:r w:rsidRPr="004C1B01">
        <w:rPr>
          <w:rFonts w:ascii="Times New Roman" w:eastAsia="Times New Roman" w:hAnsi="Times New Roman" w:cs="Times New Roman"/>
          <w:color w:val="auto"/>
          <w:sz w:val="26"/>
          <w:szCs w:val="26"/>
        </w:rPr>
        <w:t xml:space="preserve"> (ФИО)</w:t>
      </w:r>
    </w:p>
    <w:p w14:paraId="46FC0403" w14:textId="77777777" w:rsidR="004C1B01" w:rsidRPr="004C1B01" w:rsidRDefault="004C1B01" w:rsidP="004C1B01">
      <w:pPr>
        <w:autoSpaceDE w:val="0"/>
        <w:autoSpaceDN w:val="0"/>
        <w:jc w:val="right"/>
        <w:rPr>
          <w:rFonts w:ascii="Calibri" w:eastAsia="Times New Roman" w:hAnsi="Calibri" w:cs="Calibri"/>
          <w:color w:val="auto"/>
          <w:sz w:val="22"/>
          <w:szCs w:val="20"/>
        </w:rPr>
      </w:pPr>
    </w:p>
    <w:p w14:paraId="46FC0404"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5"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6"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7"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8"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9"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A"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B"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C"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D" w14:textId="77777777" w:rsidR="004C1B01" w:rsidRDefault="004C1B01" w:rsidP="004C1B01">
      <w:pPr>
        <w:autoSpaceDE w:val="0"/>
        <w:autoSpaceDN w:val="0"/>
        <w:jc w:val="center"/>
        <w:outlineLvl w:val="3"/>
        <w:rPr>
          <w:rFonts w:ascii="Times New Roman" w:eastAsia="Times New Roman" w:hAnsi="Times New Roman" w:cs="Times New Roman"/>
          <w:b/>
          <w:color w:val="auto"/>
          <w:sz w:val="26"/>
          <w:szCs w:val="26"/>
        </w:rPr>
      </w:pPr>
    </w:p>
    <w:p w14:paraId="46FC040E" w14:textId="77777777" w:rsidR="004C1B01" w:rsidRPr="004A7BC1" w:rsidRDefault="004C1B01" w:rsidP="004A7BC1">
      <w:pPr>
        <w:autoSpaceDE w:val="0"/>
        <w:autoSpaceDN w:val="0"/>
        <w:jc w:val="center"/>
        <w:outlineLvl w:val="3"/>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lastRenderedPageBreak/>
        <w:t>5.2. Сведения о формах запроса(-ов) о предоставлении</w:t>
      </w:r>
    </w:p>
    <w:p w14:paraId="46FC040F"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муниципальной услуги и документов, необходимых</w:t>
      </w:r>
    </w:p>
    <w:p w14:paraId="46FC0410"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для предоставления муниципальной услуги, утвержденных актами</w:t>
      </w:r>
    </w:p>
    <w:p w14:paraId="46FC0411"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Президента Российской Федерации, Правительства</w:t>
      </w:r>
    </w:p>
    <w:p w14:paraId="46FC0412"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Российской Федерации или иными нормативными правовыми актами</w:t>
      </w:r>
    </w:p>
    <w:p w14:paraId="46FC0413"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Российской Федерации, а также нормативными правовыми актами</w:t>
      </w:r>
    </w:p>
    <w:p w14:paraId="46FC0414"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Сахалинской области, муниципальными правовыми актами</w:t>
      </w:r>
    </w:p>
    <w:p w14:paraId="46FC0415" w14:textId="77777777" w:rsidR="004C1B01" w:rsidRPr="004A7BC1" w:rsidRDefault="004C1B01" w:rsidP="004A7BC1">
      <w:pPr>
        <w:autoSpaceDE w:val="0"/>
        <w:autoSpaceDN w:val="0"/>
        <w:jc w:val="center"/>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муниципального образования Ногликский муниципальный округ Сахалинской области</w:t>
      </w:r>
    </w:p>
    <w:p w14:paraId="46FC0416" w14:textId="77777777" w:rsidR="004C1B01" w:rsidRPr="004A7BC1" w:rsidRDefault="004C1B01" w:rsidP="004A7BC1">
      <w:pPr>
        <w:autoSpaceDE w:val="0"/>
        <w:autoSpaceDN w:val="0"/>
        <w:ind w:firstLine="540"/>
        <w:jc w:val="both"/>
        <w:rPr>
          <w:rFonts w:ascii="Times New Roman" w:eastAsia="Times New Roman" w:hAnsi="Times New Roman" w:cs="Times New Roman"/>
          <w:color w:val="auto"/>
          <w:sz w:val="28"/>
          <w:szCs w:val="28"/>
        </w:rPr>
      </w:pPr>
    </w:p>
    <w:p w14:paraId="46FC0417" w14:textId="237EE0BB" w:rsidR="004C1B01" w:rsidRPr="004A7BC1" w:rsidRDefault="004C1B01" w:rsidP="004A7BC1">
      <w:pPr>
        <w:autoSpaceDE w:val="0"/>
        <w:autoSpaceDN w:val="0"/>
        <w:ind w:firstLine="709"/>
        <w:jc w:val="both"/>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 xml:space="preserve">- Формы выписок из Единого государственного реестра недвижимости, утверждены </w:t>
      </w:r>
      <w:hyperlink r:id="rId60">
        <w:r w:rsidRPr="004A7BC1">
          <w:rPr>
            <w:rFonts w:ascii="Times New Roman" w:eastAsia="Times New Roman" w:hAnsi="Times New Roman" w:cs="Times New Roman"/>
            <w:color w:val="auto"/>
            <w:sz w:val="28"/>
            <w:szCs w:val="28"/>
          </w:rPr>
          <w:t>приказом</w:t>
        </w:r>
      </w:hyperlink>
      <w:r w:rsidRPr="004A7BC1">
        <w:rPr>
          <w:rFonts w:ascii="Times New Roman" w:eastAsia="Times New Roman" w:hAnsi="Times New Roman" w:cs="Times New Roman"/>
          <w:color w:val="auto"/>
          <w:sz w:val="28"/>
          <w:szCs w:val="28"/>
        </w:rPr>
        <w:t xml:space="preserve"> Росреестра от 04.09.2020 № П/0329 </w:t>
      </w:r>
      <w:r w:rsidR="004A7BC1">
        <w:rPr>
          <w:rFonts w:ascii="Times New Roman" w:eastAsia="Times New Roman" w:hAnsi="Times New Roman" w:cs="Times New Roman"/>
          <w:color w:val="auto"/>
          <w:sz w:val="28"/>
          <w:szCs w:val="28"/>
        </w:rPr>
        <w:t>«</w:t>
      </w:r>
      <w:r w:rsidRPr="004A7BC1">
        <w:rPr>
          <w:rFonts w:ascii="Times New Roman" w:eastAsia="Times New Roman" w:hAnsi="Times New Roman" w:cs="Times New Roman"/>
          <w:color w:val="auto"/>
          <w:sz w:val="28"/>
          <w:szCs w:val="28"/>
        </w:rPr>
        <w:t>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r w:rsidR="004A7BC1">
        <w:rPr>
          <w:rFonts w:ascii="Times New Roman" w:eastAsia="Times New Roman" w:hAnsi="Times New Roman" w:cs="Times New Roman"/>
          <w:color w:val="auto"/>
          <w:sz w:val="28"/>
          <w:szCs w:val="28"/>
        </w:rPr>
        <w:t>»</w:t>
      </w:r>
      <w:r w:rsidRPr="004A7BC1">
        <w:rPr>
          <w:rFonts w:ascii="Times New Roman" w:eastAsia="Times New Roman" w:hAnsi="Times New Roman" w:cs="Times New Roman"/>
          <w:color w:val="auto"/>
          <w:sz w:val="28"/>
          <w:szCs w:val="28"/>
        </w:rPr>
        <w:t>.</w:t>
      </w:r>
    </w:p>
    <w:p w14:paraId="46FC0418" w14:textId="77777777" w:rsidR="004C1B01" w:rsidRPr="004A7BC1" w:rsidRDefault="004C1B01" w:rsidP="004A7BC1">
      <w:pPr>
        <w:autoSpaceDE w:val="0"/>
        <w:autoSpaceDN w:val="0"/>
        <w:ind w:firstLine="709"/>
        <w:jc w:val="both"/>
        <w:rPr>
          <w:rFonts w:ascii="Times New Roman" w:eastAsia="Times New Roman" w:hAnsi="Times New Roman" w:cs="Times New Roman"/>
          <w:color w:val="auto"/>
          <w:sz w:val="28"/>
          <w:szCs w:val="28"/>
        </w:rPr>
      </w:pPr>
      <w:r w:rsidRPr="004A7BC1">
        <w:rPr>
          <w:rFonts w:ascii="Times New Roman" w:eastAsia="Times New Roman" w:hAnsi="Times New Roman" w:cs="Times New Roman"/>
          <w:color w:val="auto"/>
          <w:sz w:val="28"/>
          <w:szCs w:val="28"/>
        </w:rPr>
        <w:t xml:space="preserve">- Рекомендуемая форма </w:t>
      </w:r>
      <w:hyperlink r:id="rId61">
        <w:r w:rsidRPr="004A7BC1">
          <w:rPr>
            <w:rFonts w:ascii="Times New Roman" w:eastAsia="Times New Roman" w:hAnsi="Times New Roman" w:cs="Times New Roman"/>
            <w:color w:val="auto"/>
            <w:sz w:val="28"/>
            <w:szCs w:val="28"/>
          </w:rPr>
          <w:t>задания</w:t>
        </w:r>
      </w:hyperlink>
      <w:r w:rsidRPr="004A7BC1">
        <w:rPr>
          <w:rFonts w:ascii="Times New Roman" w:eastAsia="Times New Roman" w:hAnsi="Times New Roman" w:cs="Times New Roman"/>
          <w:color w:val="auto"/>
          <w:sz w:val="28"/>
          <w:szCs w:val="28"/>
        </w:rPr>
        <w:t xml:space="preserve"> на разработку документации по планировке территории, утверждена Постановлением Правительства РФ от 02.02.2024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w:t>
      </w:r>
    </w:p>
    <w:p w14:paraId="46FC0419" w14:textId="77777777" w:rsidR="004C1B01" w:rsidRPr="004A7BC1" w:rsidRDefault="004C1B01" w:rsidP="004A7BC1">
      <w:pPr>
        <w:tabs>
          <w:tab w:val="left" w:pos="1215"/>
        </w:tabs>
        <w:jc w:val="center"/>
        <w:rPr>
          <w:rFonts w:ascii="Times New Roman" w:hAnsi="Times New Roman" w:cs="Times New Roman"/>
          <w:color w:val="auto"/>
          <w:sz w:val="28"/>
          <w:szCs w:val="28"/>
        </w:rPr>
      </w:pPr>
    </w:p>
    <w:sectPr w:rsidR="004C1B01" w:rsidRPr="004A7BC1" w:rsidSect="00F25034">
      <w:pgSz w:w="11900" w:h="16840"/>
      <w:pgMar w:top="1134" w:right="850" w:bottom="1134" w:left="1701" w:header="0" w:footer="192"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C1B77" w14:textId="77777777" w:rsidR="0054518A" w:rsidRDefault="0054518A">
      <w:r>
        <w:separator/>
      </w:r>
    </w:p>
  </w:endnote>
  <w:endnote w:type="continuationSeparator" w:id="0">
    <w:p w14:paraId="730C1978" w14:textId="77777777" w:rsidR="0054518A" w:rsidRDefault="0054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5A2FB" w14:textId="77777777" w:rsidR="0054518A" w:rsidRDefault="0054518A"/>
  </w:footnote>
  <w:footnote w:type="continuationSeparator" w:id="0">
    <w:p w14:paraId="0CCB7E00" w14:textId="77777777" w:rsidR="0054518A" w:rsidRDefault="0054518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C0420" w14:textId="77777777" w:rsidR="00EF0439" w:rsidRDefault="00EF0439">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2069B" w14:textId="5DC0EC3C" w:rsidR="00EF0439" w:rsidRDefault="00EF0439">
    <w:pPr>
      <w:pStyle w:val="ac"/>
      <w:jc w:val="center"/>
    </w:pPr>
  </w:p>
  <w:p w14:paraId="6DEB4134" w14:textId="77777777" w:rsidR="00EF0439" w:rsidRDefault="00EF0439">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186057"/>
      <w:docPartObj>
        <w:docPartGallery w:val="Page Numbers (Top of Page)"/>
        <w:docPartUnique/>
      </w:docPartObj>
    </w:sdtPr>
    <w:sdtEndPr/>
    <w:sdtContent>
      <w:p w14:paraId="377DEF2F" w14:textId="77777777" w:rsidR="00EF0439" w:rsidRDefault="00EF0439">
        <w:pPr>
          <w:pStyle w:val="ac"/>
          <w:jc w:val="center"/>
        </w:pPr>
      </w:p>
      <w:p w14:paraId="165EA2FB" w14:textId="77777777" w:rsidR="00EF0439" w:rsidRDefault="00EF0439">
        <w:pPr>
          <w:pStyle w:val="ac"/>
          <w:jc w:val="center"/>
        </w:pPr>
      </w:p>
      <w:p w14:paraId="294642BB" w14:textId="59FEF10C" w:rsidR="00EF0439" w:rsidRDefault="0054518A">
        <w:pPr>
          <w:pStyle w:val="ac"/>
          <w:jc w:val="center"/>
        </w:pPr>
      </w:p>
    </w:sdtContent>
  </w:sdt>
  <w:p w14:paraId="138EC9E5" w14:textId="77777777" w:rsidR="00EF0439" w:rsidRDefault="00EF0439">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26DD"/>
    <w:multiLevelType w:val="multilevel"/>
    <w:tmpl w:val="57802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AA3C86"/>
    <w:multiLevelType w:val="multilevel"/>
    <w:tmpl w:val="3A26264C"/>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D35FF8"/>
    <w:multiLevelType w:val="multilevel"/>
    <w:tmpl w:val="AF90D1F0"/>
    <w:lvl w:ilvl="0">
      <w:start w:val="3"/>
      <w:numFmt w:val="decimal"/>
      <w:lvlText w:val="%1."/>
      <w:lvlJc w:val="left"/>
      <w:pPr>
        <w:ind w:left="0" w:firstLine="0"/>
      </w:pPr>
      <w:rPr>
        <w:rFonts w:hint="default"/>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rPr>
    </w:lvl>
    <w:lvl w:ilvl="2">
      <w:start w:val="1"/>
      <w:numFmt w:val="decimal"/>
      <w:suff w:val="space"/>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en-US" w:eastAsia="en-US"/>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684237C"/>
    <w:multiLevelType w:val="multilevel"/>
    <w:tmpl w:val="2C24A5CE"/>
    <w:lvl w:ilvl="0">
      <w:start w:val="1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A6A6A6"/>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E00709"/>
    <w:multiLevelType w:val="multilevel"/>
    <w:tmpl w:val="1C2E6C92"/>
    <w:lvl w:ilvl="0">
      <w:start w:val="1"/>
      <w:numFmt w:val="decimal"/>
      <w:lvlText w:val="%1."/>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A15442"/>
    <w:multiLevelType w:val="multilevel"/>
    <w:tmpl w:val="53E280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496232"/>
    <w:multiLevelType w:val="multilevel"/>
    <w:tmpl w:val="CF3E04AE"/>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9A7449"/>
    <w:multiLevelType w:val="multilevel"/>
    <w:tmpl w:val="C6DC7608"/>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1D3203"/>
    <w:multiLevelType w:val="multilevel"/>
    <w:tmpl w:val="9352197C"/>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B776E3"/>
    <w:multiLevelType w:val="multilevel"/>
    <w:tmpl w:val="8376B356"/>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C119DE"/>
    <w:multiLevelType w:val="multilevel"/>
    <w:tmpl w:val="30325D6C"/>
    <w:lvl w:ilvl="0">
      <w:start w:val="1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C815E8"/>
    <w:multiLevelType w:val="multilevel"/>
    <w:tmpl w:val="2D0A3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D92702"/>
    <w:multiLevelType w:val="multilevel"/>
    <w:tmpl w:val="7B4A3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0F11E6"/>
    <w:multiLevelType w:val="multilevel"/>
    <w:tmpl w:val="A29CD5F8"/>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7125A6"/>
    <w:multiLevelType w:val="multilevel"/>
    <w:tmpl w:val="2236E5C0"/>
    <w:lvl w:ilvl="0">
      <w:start w:val="1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EB11C45"/>
    <w:multiLevelType w:val="multilevel"/>
    <w:tmpl w:val="5896ED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47039C"/>
    <w:multiLevelType w:val="multilevel"/>
    <w:tmpl w:val="5AAAB6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DB7CFF"/>
    <w:multiLevelType w:val="multilevel"/>
    <w:tmpl w:val="229AD750"/>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204F8B"/>
    <w:multiLevelType w:val="multilevel"/>
    <w:tmpl w:val="A39E72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5D6479"/>
    <w:multiLevelType w:val="multilevel"/>
    <w:tmpl w:val="691235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9195F91"/>
    <w:multiLevelType w:val="multilevel"/>
    <w:tmpl w:val="002E60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94A2955"/>
    <w:multiLevelType w:val="multilevel"/>
    <w:tmpl w:val="B7DAD1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9A73113"/>
    <w:multiLevelType w:val="multilevel"/>
    <w:tmpl w:val="B6B25D70"/>
    <w:lvl w:ilvl="0">
      <w:start w:val="1"/>
      <w:numFmt w:val="decimal"/>
      <w:lvlText w:val="%1."/>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singl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9AD05C5"/>
    <w:multiLevelType w:val="multilevel"/>
    <w:tmpl w:val="11809DDE"/>
    <w:lvl w:ilvl="0">
      <w:start w:val="18"/>
      <w:numFmt w:val="decimal"/>
      <w:lvlText w:val="%1."/>
      <w:lvlJc w:val="left"/>
    </w:lvl>
    <w:lvl w:ilvl="1">
      <w:start w:val="4"/>
      <w:numFmt w:val="decimal"/>
      <w:lvlText w:val="%1.%2."/>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A302949"/>
    <w:multiLevelType w:val="multilevel"/>
    <w:tmpl w:val="21D2C4B2"/>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A472F4F"/>
    <w:multiLevelType w:val="multilevel"/>
    <w:tmpl w:val="2CA66764"/>
    <w:lvl w:ilvl="0">
      <w:start w:val="10"/>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807981"/>
    <w:multiLevelType w:val="multilevel"/>
    <w:tmpl w:val="3BEE8748"/>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C3818CE"/>
    <w:multiLevelType w:val="multilevel"/>
    <w:tmpl w:val="AC085A76"/>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197297"/>
    <w:multiLevelType w:val="multilevel"/>
    <w:tmpl w:val="B71E8126"/>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6E535A7"/>
    <w:multiLevelType w:val="multilevel"/>
    <w:tmpl w:val="F94EAEAC"/>
    <w:lvl w:ilvl="0">
      <w:start w:val="1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7492066"/>
    <w:multiLevelType w:val="multilevel"/>
    <w:tmpl w:val="2620E580"/>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86403B9"/>
    <w:multiLevelType w:val="multilevel"/>
    <w:tmpl w:val="24425E70"/>
    <w:lvl w:ilvl="0">
      <w:start w:val="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BF03442"/>
    <w:multiLevelType w:val="multilevel"/>
    <w:tmpl w:val="2B8032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ED53371"/>
    <w:multiLevelType w:val="multilevel"/>
    <w:tmpl w:val="6832B792"/>
    <w:lvl w:ilvl="0">
      <w:start w:val="1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06076E9"/>
    <w:multiLevelType w:val="multilevel"/>
    <w:tmpl w:val="2E8C27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66D7C68"/>
    <w:multiLevelType w:val="multilevel"/>
    <w:tmpl w:val="103E57C6"/>
    <w:lvl w:ilvl="0">
      <w:start w:val="1"/>
      <w:numFmt w:val="decimal"/>
      <w:lvlText w:val="%1."/>
      <w:lvlJc w:val="left"/>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6D814A7"/>
    <w:multiLevelType w:val="multilevel"/>
    <w:tmpl w:val="174C2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A334105"/>
    <w:multiLevelType w:val="multilevel"/>
    <w:tmpl w:val="5E402A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ACC491D"/>
    <w:multiLevelType w:val="multilevel"/>
    <w:tmpl w:val="4372E736"/>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A241F6"/>
    <w:multiLevelType w:val="multilevel"/>
    <w:tmpl w:val="3E0839F6"/>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rPr>
    </w:lvl>
    <w:lvl w:ilvl="1">
      <w:start w:val="1"/>
      <w:numFmt w:val="decimal"/>
      <w:suff w:val="space"/>
      <w:lvlText w:val="%1.%2."/>
      <w:lvlJc w:val="left"/>
      <w:pPr>
        <w:ind w:left="0" w:firstLine="0"/>
      </w:pPr>
      <w:rPr>
        <w:rFonts w:ascii="Times New Roman" w:eastAsia="Times New Roman" w:hAnsi="Times New Roman" w:cs="Times New Roman" w:hint="default"/>
        <w:b w:val="0"/>
        <w:bCs w:val="0"/>
        <w:i w:val="0"/>
        <w:iCs w:val="0"/>
        <w:smallCaps w:val="0"/>
        <w:strike w:val="0"/>
        <w:color w:val="3E3E3E"/>
        <w:spacing w:val="0"/>
        <w:w w:val="100"/>
        <w:position w:val="0"/>
        <w:sz w:val="28"/>
        <w:szCs w:val="28"/>
        <w:u w:val="none"/>
        <w:shd w:val="clear" w:color="auto" w:fill="auto"/>
        <w:lang w:val="ru-RU" w:eastAsia="ru-RU"/>
      </w:rPr>
    </w:lvl>
    <w:lvl w:ilvl="2">
      <w:start w:val="1"/>
      <w:numFmt w:val="decimal"/>
      <w:suff w:val="space"/>
      <w:lvlText w:val="%1.%2.%3."/>
      <w:lvlJc w:val="left"/>
      <w:pPr>
        <w:ind w:left="0" w:firstLine="0"/>
      </w:pPr>
      <w:rPr>
        <w:rFonts w:ascii="Times New Roman" w:eastAsia="Times New Roman" w:hAnsi="Times New Roman" w:cs="Times New Roman" w:hint="default"/>
        <w:b w:val="0"/>
        <w:bCs w:val="0"/>
        <w:i w:val="0"/>
        <w:iCs w:val="0"/>
        <w:smallCaps w:val="0"/>
        <w:strike w:val="0"/>
        <w:color w:val="3E3E3E"/>
        <w:spacing w:val="0"/>
        <w:w w:val="100"/>
        <w:position w:val="0"/>
        <w:sz w:val="28"/>
        <w:szCs w:val="28"/>
        <w:u w:val="none"/>
        <w:shd w:val="clear" w:color="auto" w:fill="auto"/>
        <w:lang w:val="ru-RU" w:eastAsia="ru-RU"/>
      </w:rPr>
    </w:lvl>
    <w:lvl w:ilvl="3">
      <w:start w:val="1"/>
      <w:numFmt w:val="decimal"/>
      <w:suff w:val="space"/>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4BC2281D"/>
    <w:multiLevelType w:val="multilevel"/>
    <w:tmpl w:val="4A02AB28"/>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F757BBC"/>
    <w:multiLevelType w:val="multilevel"/>
    <w:tmpl w:val="41C0AFF2"/>
    <w:lvl w:ilvl="0">
      <w:start w:val="9"/>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464370C"/>
    <w:multiLevelType w:val="multilevel"/>
    <w:tmpl w:val="F79244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40"/>
        <w:szCs w:val="4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5AF6B0B"/>
    <w:multiLevelType w:val="multilevel"/>
    <w:tmpl w:val="C02841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5BD7B69"/>
    <w:multiLevelType w:val="multilevel"/>
    <w:tmpl w:val="90CA00CE"/>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6F37B51"/>
    <w:multiLevelType w:val="multilevel"/>
    <w:tmpl w:val="4CC8F010"/>
    <w:lvl w:ilvl="0">
      <w:start w:val="17"/>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75A5790"/>
    <w:multiLevelType w:val="multilevel"/>
    <w:tmpl w:val="DE34168A"/>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9752729"/>
    <w:multiLevelType w:val="multilevel"/>
    <w:tmpl w:val="F58A6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9903D4D"/>
    <w:multiLevelType w:val="multilevel"/>
    <w:tmpl w:val="E808146A"/>
    <w:lvl w:ilvl="0">
      <w:start w:val="19"/>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B0C1E6F"/>
    <w:multiLevelType w:val="multilevel"/>
    <w:tmpl w:val="819CE620"/>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BC973FF"/>
    <w:multiLevelType w:val="multilevel"/>
    <w:tmpl w:val="9DEA8678"/>
    <w:lvl w:ilvl="0">
      <w:start w:val="1"/>
      <w:numFmt w:val="decimal"/>
      <w:lvlText w:val="%1."/>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D9B6032"/>
    <w:multiLevelType w:val="multilevel"/>
    <w:tmpl w:val="442230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FB448B7"/>
    <w:multiLevelType w:val="multilevel"/>
    <w:tmpl w:val="15D01C84"/>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60915BB0"/>
    <w:multiLevelType w:val="multilevel"/>
    <w:tmpl w:val="724C6506"/>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3C836C3"/>
    <w:multiLevelType w:val="multilevel"/>
    <w:tmpl w:val="257C6AEA"/>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6C276DC"/>
    <w:multiLevelType w:val="multilevel"/>
    <w:tmpl w:val="49D4A466"/>
    <w:lvl w:ilvl="0">
      <w:start w:val="1"/>
      <w:numFmt w:val="bullet"/>
      <w:lvlText w:val="-"/>
      <w:lvlJc w:val="left"/>
      <w:rPr>
        <w:rFonts w:ascii="Times New Roman" w:eastAsia="Times New Roman" w:hAnsi="Times New Roman" w:cs="Times New Roman"/>
        <w:b w:val="0"/>
        <w:bCs w:val="0"/>
        <w:i w:val="0"/>
        <w:iCs w:val="0"/>
        <w:smallCaps w:val="0"/>
        <w:strike w:val="0"/>
        <w:color w:val="3E3E3E"/>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A80764B"/>
    <w:multiLevelType w:val="multilevel"/>
    <w:tmpl w:val="B05078D6"/>
    <w:lvl w:ilvl="0">
      <w:start w:val="1"/>
      <w:numFmt w:val="decimal"/>
      <w:lvlText w:val="%1)"/>
      <w:lvlJc w:val="left"/>
      <w:rPr>
        <w:rFonts w:ascii="Times New Roman" w:eastAsia="Times New Roman" w:hAnsi="Times New Roman" w:cs="Times New Roman"/>
        <w:b w:val="0"/>
        <w:bCs w:val="0"/>
        <w:i w:val="0"/>
        <w:iCs w:val="0"/>
        <w:smallCaps w:val="0"/>
        <w:strike w:val="0"/>
        <w:color w:val="3E3E3E"/>
        <w:spacing w:val="0"/>
        <w:w w:val="100"/>
        <w:position w:val="0"/>
        <w:sz w:val="28"/>
        <w:szCs w:val="28"/>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857B9A"/>
    <w:multiLevelType w:val="multilevel"/>
    <w:tmpl w:val="27BA51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DF50E73"/>
    <w:multiLevelType w:val="multilevel"/>
    <w:tmpl w:val="2BDE2E7A"/>
    <w:lvl w:ilvl="0">
      <w:start w:val="1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EB55A46"/>
    <w:multiLevelType w:val="multilevel"/>
    <w:tmpl w:val="016A7628"/>
    <w:lvl w:ilvl="0">
      <w:start w:val="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2922D09"/>
    <w:multiLevelType w:val="multilevel"/>
    <w:tmpl w:val="C5D29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7042297"/>
    <w:multiLevelType w:val="multilevel"/>
    <w:tmpl w:val="4D12320E"/>
    <w:lvl w:ilvl="0">
      <w:start w:val="8"/>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7E012EC"/>
    <w:multiLevelType w:val="multilevel"/>
    <w:tmpl w:val="16506CE6"/>
    <w:lvl w:ilvl="0">
      <w:start w:val="1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3E3E3E"/>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8A53145"/>
    <w:multiLevelType w:val="multilevel"/>
    <w:tmpl w:val="C5E444B4"/>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DE6389E"/>
    <w:multiLevelType w:val="multilevel"/>
    <w:tmpl w:val="A356B634"/>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9"/>
  </w:num>
  <w:num w:numId="3">
    <w:abstractNumId w:val="28"/>
  </w:num>
  <w:num w:numId="4">
    <w:abstractNumId w:val="6"/>
  </w:num>
  <w:num w:numId="5">
    <w:abstractNumId w:val="55"/>
  </w:num>
  <w:num w:numId="6">
    <w:abstractNumId w:val="17"/>
  </w:num>
  <w:num w:numId="7">
    <w:abstractNumId w:val="46"/>
  </w:num>
  <w:num w:numId="8">
    <w:abstractNumId w:val="7"/>
  </w:num>
  <w:num w:numId="9">
    <w:abstractNumId w:val="42"/>
  </w:num>
  <w:num w:numId="10">
    <w:abstractNumId w:val="56"/>
  </w:num>
  <w:num w:numId="11">
    <w:abstractNumId w:val="24"/>
  </w:num>
  <w:num w:numId="12">
    <w:abstractNumId w:val="38"/>
  </w:num>
  <w:num w:numId="13">
    <w:abstractNumId w:val="40"/>
  </w:num>
  <w:num w:numId="14">
    <w:abstractNumId w:val="53"/>
  </w:num>
  <w:num w:numId="15">
    <w:abstractNumId w:val="8"/>
  </w:num>
  <w:num w:numId="16">
    <w:abstractNumId w:val="1"/>
  </w:num>
  <w:num w:numId="17">
    <w:abstractNumId w:val="52"/>
  </w:num>
  <w:num w:numId="18">
    <w:abstractNumId w:val="20"/>
  </w:num>
  <w:num w:numId="19">
    <w:abstractNumId w:val="51"/>
  </w:num>
  <w:num w:numId="20">
    <w:abstractNumId w:val="54"/>
  </w:num>
  <w:num w:numId="21">
    <w:abstractNumId w:val="2"/>
  </w:num>
  <w:num w:numId="22">
    <w:abstractNumId w:val="30"/>
  </w:num>
  <w:num w:numId="23">
    <w:abstractNumId w:val="60"/>
  </w:num>
  <w:num w:numId="24">
    <w:abstractNumId w:val="13"/>
  </w:num>
  <w:num w:numId="25">
    <w:abstractNumId w:val="0"/>
  </w:num>
  <w:num w:numId="26">
    <w:abstractNumId w:val="27"/>
  </w:num>
  <w:num w:numId="27">
    <w:abstractNumId w:val="63"/>
  </w:num>
  <w:num w:numId="28">
    <w:abstractNumId w:val="15"/>
  </w:num>
  <w:num w:numId="29">
    <w:abstractNumId w:val="36"/>
  </w:num>
  <w:num w:numId="30">
    <w:abstractNumId w:val="35"/>
  </w:num>
  <w:num w:numId="31">
    <w:abstractNumId w:val="49"/>
  </w:num>
  <w:num w:numId="32">
    <w:abstractNumId w:val="5"/>
  </w:num>
  <w:num w:numId="33">
    <w:abstractNumId w:val="32"/>
  </w:num>
  <w:num w:numId="34">
    <w:abstractNumId w:val="59"/>
  </w:num>
  <w:num w:numId="35">
    <w:abstractNumId w:val="21"/>
  </w:num>
  <w:num w:numId="36">
    <w:abstractNumId w:val="64"/>
  </w:num>
  <w:num w:numId="37">
    <w:abstractNumId w:val="37"/>
  </w:num>
  <w:num w:numId="38">
    <w:abstractNumId w:val="44"/>
  </w:num>
  <w:num w:numId="39">
    <w:abstractNumId w:val="18"/>
  </w:num>
  <w:num w:numId="40">
    <w:abstractNumId w:val="26"/>
  </w:num>
  <w:num w:numId="41">
    <w:abstractNumId w:val="31"/>
  </w:num>
  <w:num w:numId="42">
    <w:abstractNumId w:val="19"/>
  </w:num>
  <w:num w:numId="43">
    <w:abstractNumId w:val="61"/>
  </w:num>
  <w:num w:numId="44">
    <w:abstractNumId w:val="41"/>
  </w:num>
  <w:num w:numId="45">
    <w:abstractNumId w:val="25"/>
  </w:num>
  <w:num w:numId="46">
    <w:abstractNumId w:val="62"/>
  </w:num>
  <w:num w:numId="47">
    <w:abstractNumId w:val="3"/>
  </w:num>
  <w:num w:numId="48">
    <w:abstractNumId w:val="14"/>
  </w:num>
  <w:num w:numId="49">
    <w:abstractNumId w:val="33"/>
  </w:num>
  <w:num w:numId="50">
    <w:abstractNumId w:val="58"/>
  </w:num>
  <w:num w:numId="51">
    <w:abstractNumId w:val="29"/>
  </w:num>
  <w:num w:numId="52">
    <w:abstractNumId w:val="45"/>
  </w:num>
  <w:num w:numId="53">
    <w:abstractNumId w:val="10"/>
  </w:num>
  <w:num w:numId="54">
    <w:abstractNumId w:val="23"/>
  </w:num>
  <w:num w:numId="55">
    <w:abstractNumId w:val="48"/>
  </w:num>
  <w:num w:numId="56">
    <w:abstractNumId w:val="34"/>
  </w:num>
  <w:num w:numId="57">
    <w:abstractNumId w:val="22"/>
  </w:num>
  <w:num w:numId="58">
    <w:abstractNumId w:val="11"/>
  </w:num>
  <w:num w:numId="59">
    <w:abstractNumId w:val="57"/>
  </w:num>
  <w:num w:numId="60">
    <w:abstractNumId w:val="50"/>
  </w:num>
  <w:num w:numId="61">
    <w:abstractNumId w:val="16"/>
  </w:num>
  <w:num w:numId="62">
    <w:abstractNumId w:val="12"/>
  </w:num>
  <w:num w:numId="63">
    <w:abstractNumId w:val="4"/>
  </w:num>
  <w:num w:numId="64">
    <w:abstractNumId w:val="43"/>
  </w:num>
  <w:num w:numId="65">
    <w:abstractNumId w:val="4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075"/>
    <w:rsid w:val="000201D7"/>
    <w:rsid w:val="00023421"/>
    <w:rsid w:val="00057227"/>
    <w:rsid w:val="00077BDF"/>
    <w:rsid w:val="000F6D82"/>
    <w:rsid w:val="00145297"/>
    <w:rsid w:val="00146CEF"/>
    <w:rsid w:val="002376B6"/>
    <w:rsid w:val="002A14C1"/>
    <w:rsid w:val="002F18CB"/>
    <w:rsid w:val="00304694"/>
    <w:rsid w:val="004877A6"/>
    <w:rsid w:val="004A13BD"/>
    <w:rsid w:val="004A7BC1"/>
    <w:rsid w:val="004B6FCA"/>
    <w:rsid w:val="004C1B01"/>
    <w:rsid w:val="004C2A00"/>
    <w:rsid w:val="004E106A"/>
    <w:rsid w:val="00513C17"/>
    <w:rsid w:val="0054518A"/>
    <w:rsid w:val="005B13B0"/>
    <w:rsid w:val="00652996"/>
    <w:rsid w:val="006A1CEA"/>
    <w:rsid w:val="00741527"/>
    <w:rsid w:val="007539F7"/>
    <w:rsid w:val="007625E4"/>
    <w:rsid w:val="007764F7"/>
    <w:rsid w:val="007C2075"/>
    <w:rsid w:val="008228C5"/>
    <w:rsid w:val="008754DC"/>
    <w:rsid w:val="0089361B"/>
    <w:rsid w:val="008C369B"/>
    <w:rsid w:val="008D7F8B"/>
    <w:rsid w:val="00953E6F"/>
    <w:rsid w:val="00B2632B"/>
    <w:rsid w:val="00B2637F"/>
    <w:rsid w:val="00B8099D"/>
    <w:rsid w:val="00B93484"/>
    <w:rsid w:val="00BF0449"/>
    <w:rsid w:val="00C10356"/>
    <w:rsid w:val="00CC0A0B"/>
    <w:rsid w:val="00CD7462"/>
    <w:rsid w:val="00CE735E"/>
    <w:rsid w:val="00D26097"/>
    <w:rsid w:val="00D715F1"/>
    <w:rsid w:val="00DA125F"/>
    <w:rsid w:val="00EF0439"/>
    <w:rsid w:val="00EF301D"/>
    <w:rsid w:val="00F25034"/>
    <w:rsid w:val="00F63ACB"/>
    <w:rsid w:val="00FB55BA"/>
    <w:rsid w:val="00FC5F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FBFC5C"/>
  <w15:docId w15:val="{ED22B1BC-CC65-417B-AB75-F015B615C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D715F1"/>
    <w:pPr>
      <w:keepNext/>
      <w:keepLines/>
      <w:spacing w:before="240"/>
      <w:jc w:val="center"/>
      <w:outlineLvl w:val="0"/>
    </w:pPr>
    <w:rPr>
      <w:rFonts w:ascii="Times New Roman" w:eastAsiaTheme="majorEastAsia" w:hAnsi="Times New Roman" w:cstheme="majorBidi"/>
      <w:color w:val="2E74B5" w:themeColor="accent1" w:themeShade="BF"/>
      <w:sz w:val="32"/>
      <w:szCs w:val="32"/>
    </w:rPr>
  </w:style>
  <w:style w:type="paragraph" w:styleId="2">
    <w:name w:val="heading 2"/>
    <w:basedOn w:val="a"/>
    <w:next w:val="a"/>
    <w:link w:val="20"/>
    <w:uiPriority w:val="9"/>
    <w:semiHidden/>
    <w:unhideWhenUsed/>
    <w:qFormat/>
    <w:rsid w:val="00D715F1"/>
    <w:pPr>
      <w:keepNext/>
      <w:keepLines/>
      <w:spacing w:before="40"/>
      <w:jc w:val="center"/>
      <w:outlineLvl w:val="1"/>
    </w:pPr>
    <w:rPr>
      <w:rFonts w:ascii="Times New Roman" w:eastAsiaTheme="majorEastAsia" w:hAnsi="Times New Roman" w:cstheme="majorBidi"/>
      <w:color w:val="000000" w:themeColor="tex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Pr>
      <w:rFonts w:ascii="Arial" w:eastAsia="Arial" w:hAnsi="Arial" w:cs="Arial"/>
      <w:b/>
      <w:bCs/>
      <w:i w:val="0"/>
      <w:iCs w:val="0"/>
      <w:smallCaps w:val="0"/>
      <w:strike w:val="0"/>
      <w:color w:val="3E3E3E"/>
      <w:u w:val="none"/>
    </w:rPr>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color w:val="3E3E3E"/>
      <w:sz w:val="26"/>
      <w:szCs w:val="26"/>
      <w:u w:val="none"/>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lang w:val="en-US" w:eastAsia="en-US"/>
    </w:rPr>
  </w:style>
  <w:style w:type="character" w:customStyle="1" w:styleId="12">
    <w:name w:val="Заголовок №1_"/>
    <w:basedOn w:val="a0"/>
    <w:link w:val="13"/>
    <w:rPr>
      <w:rFonts w:ascii="Times New Roman" w:eastAsia="Times New Roman" w:hAnsi="Times New Roman" w:cs="Times New Roman"/>
      <w:b w:val="0"/>
      <w:bCs w:val="0"/>
      <w:i w:val="0"/>
      <w:iCs w:val="0"/>
      <w:smallCaps w:val="0"/>
      <w:strike w:val="0"/>
      <w:sz w:val="40"/>
      <w:szCs w:val="40"/>
      <w:u w:val="non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z w:val="26"/>
      <w:szCs w:val="26"/>
      <w:u w:val="none"/>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color w:val="3E3E3E"/>
      <w:sz w:val="26"/>
      <w:szCs w:val="26"/>
      <w:u w:val="none"/>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color w:val="3E3E3E"/>
      <w:sz w:val="26"/>
      <w:szCs w:val="26"/>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15"/>
      <w:szCs w:val="15"/>
      <w:u w:val="none"/>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6"/>
      <w:szCs w:val="26"/>
      <w:u w:val="none"/>
    </w:rPr>
  </w:style>
  <w:style w:type="paragraph" w:customStyle="1" w:styleId="22">
    <w:name w:val="Основной текст (2)"/>
    <w:basedOn w:val="a"/>
    <w:link w:val="21"/>
    <w:pPr>
      <w:spacing w:after="400"/>
      <w:jc w:val="center"/>
    </w:pPr>
    <w:rPr>
      <w:rFonts w:ascii="Arial" w:eastAsia="Arial" w:hAnsi="Arial" w:cs="Arial"/>
      <w:b/>
      <w:bCs/>
      <w:color w:val="3E3E3E"/>
    </w:rPr>
  </w:style>
  <w:style w:type="paragraph" w:customStyle="1" w:styleId="11">
    <w:name w:val="Основной текст1"/>
    <w:basedOn w:val="a"/>
    <w:link w:val="a3"/>
    <w:pPr>
      <w:spacing w:line="259" w:lineRule="auto"/>
      <w:ind w:firstLine="400"/>
    </w:pPr>
    <w:rPr>
      <w:rFonts w:ascii="Times New Roman" w:eastAsia="Times New Roman" w:hAnsi="Times New Roman" w:cs="Times New Roman"/>
      <w:color w:val="3E3E3E"/>
      <w:sz w:val="26"/>
      <w:szCs w:val="26"/>
    </w:rPr>
  </w:style>
  <w:style w:type="paragraph" w:customStyle="1" w:styleId="24">
    <w:name w:val="Колонтитул (2)"/>
    <w:basedOn w:val="a"/>
    <w:link w:val="23"/>
    <w:rPr>
      <w:rFonts w:ascii="Times New Roman" w:eastAsia="Times New Roman" w:hAnsi="Times New Roman" w:cs="Times New Roman"/>
      <w:sz w:val="20"/>
      <w:szCs w:val="20"/>
      <w:lang w:val="en-US" w:eastAsia="en-US"/>
    </w:rPr>
  </w:style>
  <w:style w:type="paragraph" w:customStyle="1" w:styleId="13">
    <w:name w:val="Заголовок №1"/>
    <w:basedOn w:val="a"/>
    <w:link w:val="12"/>
    <w:pPr>
      <w:spacing w:line="180" w:lineRule="auto"/>
      <w:ind w:firstLine="660"/>
      <w:outlineLvl w:val="0"/>
    </w:pPr>
    <w:rPr>
      <w:rFonts w:ascii="Times New Roman" w:eastAsia="Times New Roman" w:hAnsi="Times New Roman" w:cs="Times New Roman"/>
      <w:sz w:val="40"/>
      <w:szCs w:val="40"/>
    </w:rPr>
  </w:style>
  <w:style w:type="paragraph" w:customStyle="1" w:styleId="a5">
    <w:name w:val="Подпись к таблице"/>
    <w:basedOn w:val="a"/>
    <w:link w:val="a4"/>
    <w:rPr>
      <w:rFonts w:ascii="Times New Roman" w:eastAsia="Times New Roman" w:hAnsi="Times New Roman" w:cs="Times New Roman"/>
      <w:sz w:val="26"/>
      <w:szCs w:val="26"/>
    </w:rPr>
  </w:style>
  <w:style w:type="paragraph" w:customStyle="1" w:styleId="a7">
    <w:name w:val="Другое"/>
    <w:basedOn w:val="a"/>
    <w:link w:val="a6"/>
    <w:pPr>
      <w:spacing w:line="259" w:lineRule="auto"/>
      <w:ind w:firstLine="400"/>
    </w:pPr>
    <w:rPr>
      <w:rFonts w:ascii="Times New Roman" w:eastAsia="Times New Roman" w:hAnsi="Times New Roman" w:cs="Times New Roman"/>
      <w:color w:val="3E3E3E"/>
      <w:sz w:val="26"/>
      <w:szCs w:val="26"/>
    </w:rPr>
  </w:style>
  <w:style w:type="paragraph" w:customStyle="1" w:styleId="a9">
    <w:name w:val="Колонтитул"/>
    <w:basedOn w:val="a"/>
    <w:link w:val="a8"/>
    <w:pPr>
      <w:jc w:val="center"/>
    </w:pPr>
    <w:rPr>
      <w:rFonts w:ascii="Times New Roman" w:eastAsia="Times New Roman" w:hAnsi="Times New Roman" w:cs="Times New Roman"/>
      <w:color w:val="3E3E3E"/>
      <w:sz w:val="26"/>
      <w:szCs w:val="26"/>
    </w:rPr>
  </w:style>
  <w:style w:type="paragraph" w:customStyle="1" w:styleId="50">
    <w:name w:val="Основной текст (5)"/>
    <w:basedOn w:val="a"/>
    <w:link w:val="5"/>
    <w:pPr>
      <w:spacing w:after="460"/>
      <w:ind w:left="5380"/>
    </w:pPr>
    <w:rPr>
      <w:rFonts w:ascii="Times New Roman" w:eastAsia="Times New Roman" w:hAnsi="Times New Roman" w:cs="Times New Roman"/>
      <w:b/>
      <w:bCs/>
      <w:sz w:val="15"/>
      <w:szCs w:val="15"/>
    </w:rPr>
  </w:style>
  <w:style w:type="paragraph" w:customStyle="1" w:styleId="26">
    <w:name w:val="Заголовок №2"/>
    <w:basedOn w:val="a"/>
    <w:link w:val="25"/>
    <w:pPr>
      <w:spacing w:after="610" w:line="259" w:lineRule="auto"/>
      <w:ind w:left="4380"/>
      <w:outlineLvl w:val="1"/>
    </w:pPr>
    <w:rPr>
      <w:rFonts w:ascii="Times New Roman" w:eastAsia="Times New Roman" w:hAnsi="Times New Roman" w:cs="Times New Roman"/>
      <w:sz w:val="26"/>
      <w:szCs w:val="26"/>
    </w:rPr>
  </w:style>
  <w:style w:type="paragraph" w:customStyle="1" w:styleId="ConsPlusNormal">
    <w:name w:val="ConsPlusNormal"/>
    <w:rsid w:val="00CC0A0B"/>
    <w:pPr>
      <w:autoSpaceDE w:val="0"/>
      <w:autoSpaceDN w:val="0"/>
    </w:pPr>
    <w:rPr>
      <w:rFonts w:ascii="Calibri" w:eastAsia="Times New Roman" w:hAnsi="Calibri" w:cs="Calibri"/>
      <w:sz w:val="22"/>
      <w:szCs w:val="20"/>
    </w:rPr>
  </w:style>
  <w:style w:type="paragraph" w:styleId="aa">
    <w:name w:val="footer"/>
    <w:basedOn w:val="a"/>
    <w:link w:val="ab"/>
    <w:uiPriority w:val="99"/>
    <w:unhideWhenUsed/>
    <w:rsid w:val="00D715F1"/>
    <w:pPr>
      <w:tabs>
        <w:tab w:val="center" w:pos="4677"/>
        <w:tab w:val="right" w:pos="9355"/>
      </w:tabs>
    </w:pPr>
  </w:style>
  <w:style w:type="character" w:customStyle="1" w:styleId="ab">
    <w:name w:val="Нижний колонтитул Знак"/>
    <w:basedOn w:val="a0"/>
    <w:link w:val="aa"/>
    <w:uiPriority w:val="99"/>
    <w:rsid w:val="00D715F1"/>
    <w:rPr>
      <w:color w:val="000000"/>
    </w:rPr>
  </w:style>
  <w:style w:type="paragraph" w:styleId="ac">
    <w:name w:val="header"/>
    <w:basedOn w:val="a"/>
    <w:link w:val="ad"/>
    <w:uiPriority w:val="99"/>
    <w:unhideWhenUsed/>
    <w:rsid w:val="00D715F1"/>
    <w:pPr>
      <w:tabs>
        <w:tab w:val="center" w:pos="4677"/>
        <w:tab w:val="right" w:pos="9355"/>
      </w:tabs>
    </w:pPr>
  </w:style>
  <w:style w:type="character" w:customStyle="1" w:styleId="ad">
    <w:name w:val="Верхний колонтитул Знак"/>
    <w:basedOn w:val="a0"/>
    <w:link w:val="ac"/>
    <w:uiPriority w:val="99"/>
    <w:rsid w:val="00D715F1"/>
    <w:rPr>
      <w:color w:val="000000"/>
    </w:rPr>
  </w:style>
  <w:style w:type="character" w:customStyle="1" w:styleId="10">
    <w:name w:val="Заголовок 1 Знак"/>
    <w:basedOn w:val="a0"/>
    <w:link w:val="1"/>
    <w:uiPriority w:val="9"/>
    <w:rsid w:val="00D715F1"/>
    <w:rPr>
      <w:rFonts w:ascii="Times New Roman" w:eastAsiaTheme="majorEastAsia" w:hAnsi="Times New Roman" w:cstheme="majorBidi"/>
      <w:color w:val="2E74B5" w:themeColor="accent1" w:themeShade="BF"/>
      <w:sz w:val="32"/>
      <w:szCs w:val="32"/>
    </w:rPr>
  </w:style>
  <w:style w:type="paragraph" w:styleId="ae">
    <w:name w:val="Subtitle"/>
    <w:basedOn w:val="a"/>
    <w:next w:val="a"/>
    <w:link w:val="af"/>
    <w:uiPriority w:val="11"/>
    <w:qFormat/>
    <w:rsid w:val="00D715F1"/>
    <w:pPr>
      <w:numPr>
        <w:ilvl w:val="1"/>
      </w:numPr>
      <w:spacing w:after="160"/>
      <w:jc w:val="center"/>
    </w:pPr>
    <w:rPr>
      <w:rFonts w:ascii="Times New Roman" w:eastAsiaTheme="minorEastAsia" w:hAnsi="Times New Roman" w:cstheme="minorBidi"/>
      <w:color w:val="5A5A5A" w:themeColor="text1" w:themeTint="A5"/>
      <w:spacing w:val="15"/>
      <w:sz w:val="26"/>
      <w:szCs w:val="22"/>
    </w:rPr>
  </w:style>
  <w:style w:type="character" w:customStyle="1" w:styleId="af">
    <w:name w:val="Подзаголовок Знак"/>
    <w:basedOn w:val="a0"/>
    <w:link w:val="ae"/>
    <w:uiPriority w:val="11"/>
    <w:rsid w:val="00D715F1"/>
    <w:rPr>
      <w:rFonts w:ascii="Times New Roman" w:eastAsiaTheme="minorEastAsia" w:hAnsi="Times New Roman" w:cstheme="minorBidi"/>
      <w:color w:val="5A5A5A" w:themeColor="text1" w:themeTint="A5"/>
      <w:spacing w:val="15"/>
      <w:sz w:val="26"/>
      <w:szCs w:val="22"/>
    </w:rPr>
  </w:style>
  <w:style w:type="character" w:customStyle="1" w:styleId="20">
    <w:name w:val="Заголовок 2 Знак"/>
    <w:basedOn w:val="a0"/>
    <w:link w:val="2"/>
    <w:uiPriority w:val="9"/>
    <w:semiHidden/>
    <w:rsid w:val="00D715F1"/>
    <w:rPr>
      <w:rFonts w:ascii="Times New Roman" w:eastAsiaTheme="majorEastAsia" w:hAnsi="Times New Roman" w:cstheme="majorBidi"/>
      <w:color w:val="000000" w:themeColor="text1"/>
      <w:sz w:val="26"/>
      <w:szCs w:val="26"/>
    </w:rPr>
  </w:style>
  <w:style w:type="character" w:styleId="af0">
    <w:name w:val="Hyperlink"/>
    <w:basedOn w:val="a0"/>
    <w:uiPriority w:val="99"/>
    <w:unhideWhenUsed/>
    <w:rsid w:val="00145297"/>
    <w:rPr>
      <w:color w:val="0563C1" w:themeColor="hyperlink"/>
      <w:u w:val="single"/>
    </w:rPr>
  </w:style>
  <w:style w:type="paragraph" w:customStyle="1" w:styleId="ConsPlusTitle">
    <w:name w:val="ConsPlusTitle"/>
    <w:rsid w:val="00F25034"/>
    <w:pPr>
      <w:autoSpaceDE w:val="0"/>
      <w:autoSpaceDN w:val="0"/>
    </w:pPr>
    <w:rPr>
      <w:rFonts w:ascii="Calibri" w:eastAsia="Times New Roman" w:hAnsi="Calibri" w:cs="Calibri"/>
      <w:b/>
      <w:sz w:val="22"/>
      <w:szCs w:val="20"/>
    </w:rPr>
  </w:style>
  <w:style w:type="paragraph" w:styleId="af1">
    <w:name w:val="Balloon Text"/>
    <w:basedOn w:val="a"/>
    <w:link w:val="af2"/>
    <w:uiPriority w:val="99"/>
    <w:semiHidden/>
    <w:unhideWhenUsed/>
    <w:rsid w:val="008754DC"/>
    <w:rPr>
      <w:rFonts w:ascii="Segoe UI" w:hAnsi="Segoe UI" w:cs="Segoe UI"/>
      <w:sz w:val="18"/>
      <w:szCs w:val="18"/>
    </w:rPr>
  </w:style>
  <w:style w:type="character" w:customStyle="1" w:styleId="af2">
    <w:name w:val="Текст выноски Знак"/>
    <w:basedOn w:val="a0"/>
    <w:link w:val="af1"/>
    <w:uiPriority w:val="99"/>
    <w:semiHidden/>
    <w:rsid w:val="008754D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9390&amp;dst=100190" TargetMode="External"/><Relationship Id="rId18" Type="http://schemas.openxmlformats.org/officeDocument/2006/relationships/hyperlink" Target="https://login.consultant.ru/link/?req=doc&amp;base=LAW&amp;n=327486&amp;dst=100011" TargetMode="External"/><Relationship Id="rId26" Type="http://schemas.openxmlformats.org/officeDocument/2006/relationships/hyperlink" Target="https://login.consultant.ru/link/?req=doc&amp;base=LAW&amp;n=509390&amp;dst=100203" TargetMode="External"/><Relationship Id="rId39" Type="http://schemas.openxmlformats.org/officeDocument/2006/relationships/hyperlink" Target="https://login.consultant.ru/link/?req=doc&amp;base=LAW&amp;n=529678&amp;dst=3130" TargetMode="External"/><Relationship Id="rId21" Type="http://schemas.openxmlformats.org/officeDocument/2006/relationships/hyperlink" Target="https://login.consultant.ru/link/?req=doc&amp;base=LAW&amp;n=509390&amp;dst=100087" TargetMode="External"/><Relationship Id="rId34" Type="http://schemas.openxmlformats.org/officeDocument/2006/relationships/hyperlink" Target="https://login.consultant.ru/link/?req=doc&amp;base=LAW&amp;n=529678&amp;dst=3406" TargetMode="External"/><Relationship Id="rId42" Type="http://schemas.openxmlformats.org/officeDocument/2006/relationships/hyperlink" Target="https://login.consultant.ru/link/?req=doc&amp;base=LAW&amp;n=509390&amp;dst=100155" TargetMode="External"/><Relationship Id="rId47" Type="http://schemas.openxmlformats.org/officeDocument/2006/relationships/hyperlink" Target="https://login.consultant.ru/link/?req=doc&amp;base=LAW&amp;n=509390&amp;dst=100153" TargetMode="External"/><Relationship Id="rId50" Type="http://schemas.openxmlformats.org/officeDocument/2006/relationships/hyperlink" Target="https://login.consultant.ru/link/?req=doc&amp;base=LAW&amp;n=529678&amp;dst=1396" TargetMode="External"/><Relationship Id="rId55" Type="http://schemas.openxmlformats.org/officeDocument/2006/relationships/hyperlink" Target="https://login.consultant.ru/link/?req=doc&amp;base=LAW&amp;n=509390&amp;dst=100199"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327486&amp;dst=100011" TargetMode="External"/><Relationship Id="rId20" Type="http://schemas.openxmlformats.org/officeDocument/2006/relationships/hyperlink" Target="https://login.consultant.ru/link/?req=doc&amp;base=LAW&amp;n=509390&amp;dst=100111" TargetMode="External"/><Relationship Id="rId29" Type="http://schemas.openxmlformats.org/officeDocument/2006/relationships/hyperlink" Target="https://login.consultant.ru/link/?req=doc&amp;base=LAW&amp;n=509390&amp;dst=100031" TargetMode="External"/><Relationship Id="rId41" Type="http://schemas.openxmlformats.org/officeDocument/2006/relationships/hyperlink" Target="https://login.consultant.ru/link/?req=doc&amp;base=LAW&amp;n=529678&amp;dst=1396" TargetMode="External"/><Relationship Id="rId54" Type="http://schemas.openxmlformats.org/officeDocument/2006/relationships/hyperlink" Target="https://login.consultant.ru/link/?req=doc&amp;base=LAW&amp;n=509390&amp;dst=100190"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9390&amp;dst=100131" TargetMode="External"/><Relationship Id="rId24" Type="http://schemas.openxmlformats.org/officeDocument/2006/relationships/hyperlink" Target="https://login.consultant.ru/link/?req=doc&amp;base=LAW&amp;n=327486&amp;dst=100011" TargetMode="External"/><Relationship Id="rId32" Type="http://schemas.openxmlformats.org/officeDocument/2006/relationships/hyperlink" Target="https://login.consultant.ru/link/?req=doc&amp;base=RLAW210&amp;n=133042" TargetMode="External"/><Relationship Id="rId37" Type="http://schemas.openxmlformats.org/officeDocument/2006/relationships/hyperlink" Target="https://login.consultant.ru/link/?req=doc&amp;base=LAW&amp;n=509390&amp;dst=100057" TargetMode="External"/><Relationship Id="rId40" Type="http://schemas.openxmlformats.org/officeDocument/2006/relationships/hyperlink" Target="https://login.consultant.ru/link/?req=doc&amp;base=LAW&amp;n=529678&amp;dst=1370" TargetMode="External"/><Relationship Id="rId45" Type="http://schemas.openxmlformats.org/officeDocument/2006/relationships/hyperlink" Target="https://login.consultant.ru/link/?req=doc&amp;base=LAW&amp;n=509390&amp;dst=100057" TargetMode="External"/><Relationship Id="rId53" Type="http://schemas.openxmlformats.org/officeDocument/2006/relationships/hyperlink" Target="https://login.consultant.ru/link/?req=doc&amp;base=LAW&amp;n=509390&amp;dst=100190" TargetMode="External"/><Relationship Id="rId58" Type="http://schemas.openxmlformats.org/officeDocument/2006/relationships/hyperlink" Target="https://login.consultant.ru/link/?req=doc&amp;base=LAW&amp;n=509390&amp;dst=100131"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9390&amp;dst=100220" TargetMode="External"/><Relationship Id="rId23" Type="http://schemas.openxmlformats.org/officeDocument/2006/relationships/hyperlink" Target="https://login.consultant.ru/link/?req=doc&amp;base=LAW&amp;n=509390&amp;dst=100147" TargetMode="External"/><Relationship Id="rId28" Type="http://schemas.openxmlformats.org/officeDocument/2006/relationships/hyperlink" Target="https://login.consultant.ru/link/?req=doc&amp;base=LAW&amp;n=509390&amp;dst=100022" TargetMode="External"/><Relationship Id="rId36" Type="http://schemas.openxmlformats.org/officeDocument/2006/relationships/hyperlink" Target="https://login.consultant.ru/link/?req=doc&amp;base=LAW&amp;n=529678&amp;dst=1425" TargetMode="External"/><Relationship Id="rId49" Type="http://schemas.openxmlformats.org/officeDocument/2006/relationships/hyperlink" Target="https://login.consultant.ru/link/?req=doc&amp;base=LAW&amp;n=529678&amp;dst=1370" TargetMode="External"/><Relationship Id="rId57" Type="http://schemas.openxmlformats.org/officeDocument/2006/relationships/hyperlink" Target="https://login.consultant.ru/link/?req=doc&amp;base=LAW&amp;n=509390&amp;dst=100190" TargetMode="External"/><Relationship Id="rId61" Type="http://schemas.openxmlformats.org/officeDocument/2006/relationships/hyperlink" Target="https://login.consultant.ru/link/?req=doc&amp;base=LAW&amp;n=509390&amp;dst=100220" TargetMode="External"/><Relationship Id="rId10" Type="http://schemas.openxmlformats.org/officeDocument/2006/relationships/header" Target="header3.xml"/><Relationship Id="rId19" Type="http://schemas.openxmlformats.org/officeDocument/2006/relationships/hyperlink" Target="https://login.consultant.ru/link/?req=doc&amp;base=LAW&amp;n=529678&amp;dst=1425" TargetMode="External"/><Relationship Id="rId31" Type="http://schemas.openxmlformats.org/officeDocument/2006/relationships/hyperlink" Target="https://login.consultant.ru/link/?req=doc&amp;base=LAW&amp;n=509390&amp;dst=100191" TargetMode="External"/><Relationship Id="rId44" Type="http://schemas.openxmlformats.org/officeDocument/2006/relationships/hyperlink" Target="https://login.consultant.ru/link/?req=doc&amp;base=LAW&amp;n=529678&amp;dst=3354" TargetMode="External"/><Relationship Id="rId52" Type="http://schemas.openxmlformats.org/officeDocument/2006/relationships/hyperlink" Target="https://login.consultant.ru/link/?req=doc&amp;base=LAW&amp;n=509390&amp;dst=100192" TargetMode="External"/><Relationship Id="rId60" Type="http://schemas.openxmlformats.org/officeDocument/2006/relationships/hyperlink" Target="https://login.consultant.ru/link/?req=doc&amp;base=LAW&amp;n=51745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base=LAW&amp;n=509390&amp;dst=100191" TargetMode="External"/><Relationship Id="rId22" Type="http://schemas.openxmlformats.org/officeDocument/2006/relationships/hyperlink" Target="https://login.consultant.ru/link/?req=doc&amp;base=LAW&amp;n=509390&amp;dst=100138" TargetMode="External"/><Relationship Id="rId27" Type="http://schemas.openxmlformats.org/officeDocument/2006/relationships/hyperlink" Target="https://login.consultant.ru/link/?req=doc&amp;base=LAW&amp;n=509390&amp;dst=100017" TargetMode="External"/><Relationship Id="rId30" Type="http://schemas.openxmlformats.org/officeDocument/2006/relationships/hyperlink" Target="https://login.consultant.ru/link/?req=doc&amp;base=LAW&amp;n=509390&amp;dst=100190" TargetMode="External"/><Relationship Id="rId35" Type="http://schemas.openxmlformats.org/officeDocument/2006/relationships/hyperlink" Target="https://login.consultant.ru/link/?req=doc&amp;base=LAW&amp;n=529678&amp;dst=3354" TargetMode="External"/><Relationship Id="rId43" Type="http://schemas.openxmlformats.org/officeDocument/2006/relationships/hyperlink" Target="https://login.consultant.ru/link/?req=doc&amp;base=LAW&amp;n=509390&amp;dst=100160" TargetMode="External"/><Relationship Id="rId48" Type="http://schemas.openxmlformats.org/officeDocument/2006/relationships/hyperlink" Target="https://login.consultant.ru/link/?req=doc&amp;base=LAW&amp;n=529678&amp;dst=3130" TargetMode="External"/><Relationship Id="rId56" Type="http://schemas.openxmlformats.org/officeDocument/2006/relationships/hyperlink" Target="https://login.consultant.ru/link/?req=doc&amp;base=LAW&amp;n=509390&amp;dst=100191" TargetMode="External"/><Relationship Id="rId8" Type="http://schemas.openxmlformats.org/officeDocument/2006/relationships/header" Target="header1.xml"/><Relationship Id="rId51" Type="http://schemas.openxmlformats.org/officeDocument/2006/relationships/hyperlink" Target="https://login.consultant.ru/link/?req=doc&amp;base=LAW&amp;n=509390&amp;dst=100190" TargetMode="External"/><Relationship Id="rId3" Type="http://schemas.openxmlformats.org/officeDocument/2006/relationships/styles" Target="styles.xml"/><Relationship Id="rId12" Type="http://schemas.openxmlformats.org/officeDocument/2006/relationships/hyperlink" Target="https://login.consultant.ru/link/?req=doc&amp;base=LAW&amp;n=509390&amp;dst=100139" TargetMode="External"/><Relationship Id="rId17" Type="http://schemas.openxmlformats.org/officeDocument/2006/relationships/hyperlink" Target="https://login.consultant.ru/link/?req=doc&amp;base=LAW&amp;n=529678&amp;dst=4826" TargetMode="External"/><Relationship Id="rId25" Type="http://schemas.openxmlformats.org/officeDocument/2006/relationships/hyperlink" Target="https://login.consultant.ru/link/?req=doc&amp;base=LAW&amp;n=509390&amp;dst=100087" TargetMode="External"/><Relationship Id="rId33" Type="http://schemas.openxmlformats.org/officeDocument/2006/relationships/hyperlink" Target="https://login.consultant.ru/link/?req=doc&amp;base=LAW&amp;n=529678&amp;dst=1425" TargetMode="External"/><Relationship Id="rId38" Type="http://schemas.openxmlformats.org/officeDocument/2006/relationships/hyperlink" Target="https://login.consultant.ru/link/?req=doc&amp;base=LAW&amp;n=509390&amp;dst=100083" TargetMode="External"/><Relationship Id="rId46" Type="http://schemas.openxmlformats.org/officeDocument/2006/relationships/hyperlink" Target="https://login.consultant.ru/link/?req=doc&amp;base=LAW&amp;n=509390&amp;dst=100083" TargetMode="External"/><Relationship Id="rId59" Type="http://schemas.openxmlformats.org/officeDocument/2006/relationships/hyperlink" Target="https://login.consultant.ru/link/?req=doc&amp;base=LAW&amp;n=5093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68147-FB4A-41D2-965A-68BCD6E62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75</Pages>
  <Words>21841</Words>
  <Characters>124499</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Жанна С. Соколова</cp:lastModifiedBy>
  <cp:revision>14</cp:revision>
  <cp:lastPrinted>2026-06-17T00:00:00Z</cp:lastPrinted>
  <dcterms:created xsi:type="dcterms:W3CDTF">2026-04-22T06:42:00Z</dcterms:created>
  <dcterms:modified xsi:type="dcterms:W3CDTF">2026-06-17T00:00:00Z</dcterms:modified>
</cp:coreProperties>
</file>